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BC12F">
      <w:pPr>
        <w:widowControl/>
        <w:wordWrap w:val="0"/>
        <w:adjustRightInd w:val="0"/>
        <w:snapToGrid w:val="0"/>
        <w:spacing w:line="560" w:lineRule="exact"/>
        <w:jc w:val="left"/>
        <w:rPr>
          <w:rFonts w:ascii="仿宋_GB2312" w:hAnsi="黑体" w:eastAsia="仿宋_GB2312" w:cs="宋体"/>
          <w:b/>
          <w:sz w:val="32"/>
          <w:szCs w:val="32"/>
        </w:rPr>
      </w:pPr>
      <w:bookmarkStart w:id="3" w:name="_GoBack"/>
      <w:bookmarkEnd w:id="3"/>
      <w:bookmarkStart w:id="0" w:name="_Hlk70540018"/>
      <w:r>
        <w:rPr>
          <w:rFonts w:hint="eastAsia" w:ascii="仿宋_GB2312" w:hAnsi="黑体" w:eastAsia="仿宋_GB2312" w:cs="宋体"/>
          <w:b/>
          <w:sz w:val="32"/>
          <w:szCs w:val="32"/>
        </w:rPr>
        <w:t>附件1：</w:t>
      </w:r>
    </w:p>
    <w:p w14:paraId="39E65A9C">
      <w:pPr>
        <w:spacing w:after="156" w:afterLines="50" w:line="560" w:lineRule="exact"/>
        <w:jc w:val="center"/>
        <w:rPr>
          <w:rFonts w:ascii="方正小标宋简体" w:hAnsi="黑体" w:eastAsia="方正小标宋简体" w:cs="黑体"/>
          <w:bCs/>
          <w:sz w:val="32"/>
          <w:szCs w:val="36"/>
        </w:rPr>
      </w:pPr>
      <w:bookmarkStart w:id="1" w:name="_Hlk79998324"/>
      <w:r>
        <w:rPr>
          <w:rFonts w:hint="eastAsia" w:ascii="方正小标宋简体" w:hAnsi="黑体" w:eastAsia="方正小标宋简体" w:cs="黑体"/>
          <w:bCs/>
          <w:spacing w:val="-6"/>
          <w:sz w:val="32"/>
          <w:szCs w:val="36"/>
        </w:rPr>
        <w:t>中南林业科技大学大学生综合素质测评基本评分量表</w:t>
      </w:r>
    </w:p>
    <w:bookmarkEnd w:id="1"/>
    <w:p w14:paraId="7C212AC4">
      <w:pPr>
        <w:adjustRightInd w:val="0"/>
        <w:snapToGrid w:val="0"/>
        <w:spacing w:line="560" w:lineRule="exact"/>
        <w:rPr>
          <w:rFonts w:ascii="楷体" w:hAnsi="楷体" w:eastAsia="楷体" w:cs="宋体"/>
          <w:b/>
          <w:sz w:val="32"/>
          <w:szCs w:val="32"/>
        </w:rPr>
      </w:pPr>
      <w:r>
        <w:rPr>
          <w:rFonts w:hint="eastAsia" w:ascii="楷体" w:hAnsi="楷体" w:eastAsia="楷体" w:cs="宋体"/>
          <w:b/>
          <w:sz w:val="32"/>
          <w:szCs w:val="32"/>
        </w:rPr>
        <w:t>一、德育综合素质测评评分量表</w:t>
      </w:r>
    </w:p>
    <w:p w14:paraId="62123A34">
      <w:pPr>
        <w:spacing w:line="560" w:lineRule="exact"/>
        <w:jc w:val="center"/>
        <w:rPr>
          <w:rFonts w:ascii="仿宋_GB2312" w:hAnsi="宋体" w:eastAsia="仿宋_GB2312" w:cs="宋体"/>
          <w:b/>
          <w:bCs/>
          <w:sz w:val="28"/>
          <w:szCs w:val="28"/>
        </w:rPr>
      </w:pPr>
      <w:r>
        <w:rPr>
          <w:rFonts w:hint="eastAsia" w:ascii="仿宋_GB2312" w:hAnsi="宋体" w:eastAsia="仿宋_GB2312" w:cs="宋体"/>
          <w:b/>
          <w:bCs/>
          <w:sz w:val="28"/>
          <w:szCs w:val="28"/>
        </w:rPr>
        <w:t>表1  德育综合素质测评评分量表</w:t>
      </w:r>
    </w:p>
    <w:bookmarkEnd w:id="0"/>
    <w:tbl>
      <w:tblPr>
        <w:tblStyle w:val="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80"/>
        <w:gridCol w:w="780"/>
        <w:gridCol w:w="6539"/>
      </w:tblGrid>
      <w:tr w14:paraId="0F7E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702" w:type="dxa"/>
            <w:vAlign w:val="center"/>
          </w:tcPr>
          <w:p w14:paraId="3C7890C3">
            <w:pPr>
              <w:widowControl/>
              <w:spacing w:line="240" w:lineRule="exact"/>
              <w:jc w:val="center"/>
              <w:textAlignment w:val="center"/>
              <w:rPr>
                <w:rFonts w:eastAsia="仿宋_GB2312"/>
                <w:b/>
                <w:bCs/>
                <w:kern w:val="0"/>
                <w:szCs w:val="21"/>
              </w:rPr>
            </w:pPr>
            <w:r>
              <w:rPr>
                <w:rFonts w:hint="eastAsia" w:eastAsia="仿宋_GB2312"/>
                <w:b/>
                <w:bCs/>
                <w:kern w:val="0"/>
                <w:szCs w:val="21"/>
              </w:rPr>
              <w:t>序号</w:t>
            </w:r>
          </w:p>
        </w:tc>
        <w:tc>
          <w:tcPr>
            <w:tcW w:w="780" w:type="dxa"/>
            <w:vAlign w:val="center"/>
          </w:tcPr>
          <w:p w14:paraId="1CDC648D">
            <w:pPr>
              <w:widowControl/>
              <w:spacing w:line="240" w:lineRule="exact"/>
              <w:jc w:val="center"/>
              <w:textAlignment w:val="center"/>
              <w:rPr>
                <w:rFonts w:eastAsia="仿宋_GB2312"/>
                <w:b/>
                <w:bCs/>
                <w:szCs w:val="21"/>
              </w:rPr>
            </w:pPr>
            <w:r>
              <w:rPr>
                <w:rFonts w:eastAsia="仿宋_GB2312"/>
                <w:b/>
                <w:bCs/>
                <w:kern w:val="0"/>
                <w:szCs w:val="21"/>
              </w:rPr>
              <w:t>评价指标</w:t>
            </w:r>
          </w:p>
        </w:tc>
        <w:tc>
          <w:tcPr>
            <w:tcW w:w="780" w:type="dxa"/>
            <w:vAlign w:val="center"/>
          </w:tcPr>
          <w:p w14:paraId="1F04D3A2">
            <w:pPr>
              <w:widowControl/>
              <w:spacing w:line="240" w:lineRule="exact"/>
              <w:jc w:val="center"/>
              <w:textAlignment w:val="center"/>
              <w:rPr>
                <w:rFonts w:eastAsia="仿宋_GB2312"/>
                <w:b/>
                <w:bCs/>
                <w:szCs w:val="21"/>
              </w:rPr>
            </w:pPr>
            <w:r>
              <w:rPr>
                <w:rFonts w:eastAsia="仿宋_GB2312"/>
                <w:b/>
                <w:bCs/>
                <w:kern w:val="0"/>
                <w:szCs w:val="21"/>
              </w:rPr>
              <w:t>指标分值</w:t>
            </w:r>
          </w:p>
        </w:tc>
        <w:tc>
          <w:tcPr>
            <w:tcW w:w="6539" w:type="dxa"/>
            <w:vAlign w:val="center"/>
          </w:tcPr>
          <w:p w14:paraId="746D4563">
            <w:pPr>
              <w:widowControl/>
              <w:spacing w:line="240" w:lineRule="exact"/>
              <w:jc w:val="center"/>
              <w:textAlignment w:val="center"/>
              <w:rPr>
                <w:rFonts w:eastAsia="仿宋_GB2312"/>
                <w:b/>
                <w:bCs/>
                <w:szCs w:val="21"/>
              </w:rPr>
            </w:pPr>
            <w:r>
              <w:rPr>
                <w:rFonts w:eastAsia="仿宋_GB2312"/>
                <w:b/>
                <w:bCs/>
                <w:kern w:val="0"/>
                <w:szCs w:val="21"/>
              </w:rPr>
              <w:t>评价内容</w:t>
            </w:r>
          </w:p>
        </w:tc>
      </w:tr>
      <w:tr w14:paraId="44AB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exact"/>
          <w:jc w:val="center"/>
        </w:trPr>
        <w:tc>
          <w:tcPr>
            <w:tcW w:w="702" w:type="dxa"/>
            <w:tcBorders>
              <w:bottom w:val="single" w:color="auto" w:sz="4" w:space="0"/>
            </w:tcBorders>
            <w:vAlign w:val="center"/>
          </w:tcPr>
          <w:p w14:paraId="3EACCEB0">
            <w:pPr>
              <w:snapToGrid w:val="0"/>
              <w:spacing w:line="240" w:lineRule="exact"/>
              <w:jc w:val="center"/>
              <w:textAlignment w:val="center"/>
              <w:rPr>
                <w:rFonts w:eastAsia="仿宋_GB2312"/>
                <w:kern w:val="0"/>
                <w:szCs w:val="21"/>
              </w:rPr>
            </w:pPr>
            <w:r>
              <w:rPr>
                <w:rFonts w:hint="eastAsia" w:eastAsia="仿宋_GB2312"/>
                <w:kern w:val="0"/>
                <w:szCs w:val="21"/>
              </w:rPr>
              <w:t>1</w:t>
            </w:r>
          </w:p>
        </w:tc>
        <w:tc>
          <w:tcPr>
            <w:tcW w:w="780" w:type="dxa"/>
            <w:tcBorders>
              <w:bottom w:val="single" w:color="auto" w:sz="4" w:space="0"/>
            </w:tcBorders>
            <w:vAlign w:val="center"/>
          </w:tcPr>
          <w:p w14:paraId="1FFFF5CA">
            <w:pPr>
              <w:snapToGrid w:val="0"/>
              <w:spacing w:line="240" w:lineRule="exact"/>
              <w:jc w:val="center"/>
              <w:textAlignment w:val="center"/>
              <w:rPr>
                <w:rFonts w:eastAsia="仿宋_GB2312"/>
                <w:kern w:val="0"/>
                <w:szCs w:val="21"/>
              </w:rPr>
            </w:pPr>
            <w:r>
              <w:rPr>
                <w:rFonts w:eastAsia="仿宋_GB2312"/>
                <w:kern w:val="0"/>
                <w:szCs w:val="21"/>
              </w:rPr>
              <w:t>政治思想</w:t>
            </w:r>
          </w:p>
        </w:tc>
        <w:tc>
          <w:tcPr>
            <w:tcW w:w="780" w:type="dxa"/>
            <w:tcBorders>
              <w:bottom w:val="single" w:color="auto" w:sz="4" w:space="0"/>
            </w:tcBorders>
            <w:vAlign w:val="center"/>
          </w:tcPr>
          <w:p w14:paraId="7279663F">
            <w:pPr>
              <w:snapToGrid w:val="0"/>
              <w:spacing w:line="240" w:lineRule="exact"/>
              <w:ind w:leftChars="-95" w:hanging="199" w:hangingChars="95"/>
              <w:jc w:val="center"/>
              <w:textAlignment w:val="center"/>
              <w:rPr>
                <w:rFonts w:eastAsia="仿宋_GB2312"/>
                <w:b/>
                <w:bCs/>
                <w:kern w:val="0"/>
                <w:szCs w:val="21"/>
              </w:rPr>
            </w:pPr>
            <w:r>
              <w:rPr>
                <w:rFonts w:hint="eastAsia" w:eastAsia="仿宋_GB2312"/>
                <w:kern w:val="0"/>
                <w:szCs w:val="21"/>
              </w:rPr>
              <w:t xml:space="preserve">  </w:t>
            </w:r>
            <w:r>
              <w:rPr>
                <w:rFonts w:eastAsia="仿宋_GB2312"/>
                <w:kern w:val="0"/>
                <w:szCs w:val="21"/>
              </w:rPr>
              <w:t>20分</w:t>
            </w:r>
          </w:p>
        </w:tc>
        <w:tc>
          <w:tcPr>
            <w:tcW w:w="6539" w:type="dxa"/>
            <w:tcBorders>
              <w:bottom w:val="single" w:color="auto" w:sz="4" w:space="0"/>
            </w:tcBorders>
            <w:vAlign w:val="center"/>
          </w:tcPr>
          <w:p w14:paraId="2172C725">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1. 坚持以马列主义、毛泽东思想、邓小平理论、“三个代表”重要思想、科学发展观、习近平新时代中国特色社会主义思想为指导，拥护中国共产党的领导；</w:t>
            </w:r>
          </w:p>
          <w:p w14:paraId="7E1506A0">
            <w:pPr>
              <w:widowControl/>
              <w:snapToGrid w:val="0"/>
              <w:spacing w:line="220" w:lineRule="exact"/>
              <w:jc w:val="left"/>
              <w:textAlignment w:val="center"/>
              <w:rPr>
                <w:rFonts w:eastAsia="仿宋_GB2312"/>
                <w:kern w:val="0"/>
                <w:szCs w:val="21"/>
              </w:rPr>
            </w:pPr>
            <w:r>
              <w:rPr>
                <w:rFonts w:eastAsia="仿宋_GB2312"/>
                <w:kern w:val="0"/>
                <w:szCs w:val="21"/>
              </w:rPr>
              <w:t>2. 树立爱国主义思想，忠于祖国、忠于人民，正确认识时代责任和历史使命，具有团结统一、爱好和平、勤劳勇敢、自强不息的精神；</w:t>
            </w:r>
          </w:p>
          <w:p w14:paraId="39054674">
            <w:pPr>
              <w:snapToGrid w:val="0"/>
              <w:spacing w:line="220" w:lineRule="exact"/>
              <w:jc w:val="left"/>
              <w:textAlignment w:val="center"/>
              <w:rPr>
                <w:rFonts w:eastAsia="仿宋_GB2312"/>
                <w:b/>
                <w:bCs/>
                <w:kern w:val="0"/>
                <w:szCs w:val="21"/>
              </w:rPr>
            </w:pPr>
            <w:r>
              <w:rPr>
                <w:rFonts w:eastAsia="仿宋_GB2312"/>
                <w:kern w:val="0"/>
                <w:szCs w:val="21"/>
              </w:rPr>
              <w:t>3. 正确认识世界和中国发展大势，及时学习、了解党和国家的路线、方针和政策。</w:t>
            </w:r>
          </w:p>
        </w:tc>
      </w:tr>
      <w:tr w14:paraId="14CD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702" w:type="dxa"/>
            <w:tcBorders>
              <w:top w:val="single" w:color="auto" w:sz="4" w:space="0"/>
              <w:left w:val="single" w:color="auto" w:sz="4" w:space="0"/>
            </w:tcBorders>
            <w:vAlign w:val="center"/>
          </w:tcPr>
          <w:p w14:paraId="2DDD208B">
            <w:pPr>
              <w:snapToGrid w:val="0"/>
              <w:spacing w:line="240" w:lineRule="exact"/>
              <w:jc w:val="center"/>
              <w:textAlignment w:val="center"/>
              <w:rPr>
                <w:rFonts w:eastAsia="仿宋_GB2312"/>
                <w:kern w:val="0"/>
                <w:szCs w:val="21"/>
              </w:rPr>
            </w:pPr>
            <w:r>
              <w:rPr>
                <w:rFonts w:hint="eastAsia" w:eastAsia="仿宋_GB2312"/>
                <w:kern w:val="0"/>
                <w:szCs w:val="21"/>
              </w:rPr>
              <w:t>2</w:t>
            </w:r>
          </w:p>
        </w:tc>
        <w:tc>
          <w:tcPr>
            <w:tcW w:w="780" w:type="dxa"/>
            <w:tcBorders>
              <w:top w:val="single" w:color="auto" w:sz="4" w:space="0"/>
              <w:bottom w:val="single" w:color="auto" w:sz="4" w:space="0"/>
              <w:right w:val="single" w:color="auto" w:sz="4" w:space="0"/>
            </w:tcBorders>
            <w:vAlign w:val="center"/>
          </w:tcPr>
          <w:p w14:paraId="04704543">
            <w:pPr>
              <w:snapToGrid w:val="0"/>
              <w:spacing w:line="240" w:lineRule="exact"/>
              <w:jc w:val="center"/>
              <w:textAlignment w:val="center"/>
              <w:rPr>
                <w:rFonts w:eastAsia="仿宋_GB2312"/>
                <w:kern w:val="0"/>
                <w:szCs w:val="21"/>
              </w:rPr>
            </w:pPr>
            <w:r>
              <w:rPr>
                <w:rFonts w:eastAsia="仿宋_GB2312"/>
                <w:kern w:val="0"/>
                <w:szCs w:val="21"/>
              </w:rPr>
              <w:t>理论学习</w:t>
            </w:r>
          </w:p>
        </w:tc>
        <w:tc>
          <w:tcPr>
            <w:tcW w:w="780" w:type="dxa"/>
            <w:tcBorders>
              <w:top w:val="single" w:color="auto" w:sz="4" w:space="0"/>
              <w:left w:val="single" w:color="auto" w:sz="4" w:space="0"/>
              <w:bottom w:val="single" w:color="auto" w:sz="4" w:space="0"/>
              <w:right w:val="single" w:color="auto" w:sz="4" w:space="0"/>
            </w:tcBorders>
            <w:vAlign w:val="center"/>
          </w:tcPr>
          <w:p w14:paraId="4C3F4CCD">
            <w:pPr>
              <w:snapToGrid w:val="0"/>
              <w:spacing w:line="240" w:lineRule="exact"/>
              <w:ind w:leftChars="-95" w:hanging="199" w:hangingChars="95"/>
              <w:jc w:val="center"/>
              <w:textAlignment w:val="center"/>
              <w:rPr>
                <w:rFonts w:eastAsia="仿宋_GB2312"/>
                <w:kern w:val="0"/>
                <w:szCs w:val="21"/>
              </w:rPr>
            </w:pPr>
            <w:r>
              <w:rPr>
                <w:rFonts w:hint="eastAsia" w:eastAsia="仿宋_GB2312"/>
                <w:kern w:val="0"/>
                <w:szCs w:val="21"/>
              </w:rPr>
              <w:t xml:space="preserve">  </w:t>
            </w:r>
            <w:r>
              <w:rPr>
                <w:rFonts w:eastAsia="仿宋_GB2312"/>
                <w:kern w:val="0"/>
                <w:szCs w:val="21"/>
              </w:rPr>
              <w:t>20分</w:t>
            </w:r>
          </w:p>
        </w:tc>
        <w:tc>
          <w:tcPr>
            <w:tcW w:w="6539" w:type="dxa"/>
            <w:tcBorders>
              <w:top w:val="single" w:color="auto" w:sz="4" w:space="0"/>
              <w:left w:val="single" w:color="auto" w:sz="4" w:space="0"/>
              <w:bottom w:val="single" w:color="auto" w:sz="4" w:space="0"/>
              <w:right w:val="single" w:color="auto" w:sz="4" w:space="0"/>
            </w:tcBorders>
            <w:vAlign w:val="center"/>
          </w:tcPr>
          <w:p w14:paraId="2484D96A">
            <w:pPr>
              <w:snapToGrid w:val="0"/>
              <w:spacing w:line="220" w:lineRule="exact"/>
              <w:jc w:val="left"/>
              <w:textAlignment w:val="center"/>
              <w:rPr>
                <w:rFonts w:eastAsia="仿宋_GB2312"/>
                <w:kern w:val="0"/>
                <w:szCs w:val="21"/>
              </w:rPr>
            </w:pPr>
            <w:r>
              <w:rPr>
                <w:rFonts w:eastAsia="仿宋_GB2312"/>
                <w:kern w:val="0"/>
                <w:szCs w:val="21"/>
              </w:rPr>
              <w:t>1. 具有良好的思想政治理论水平，有正确的思想认识</w:t>
            </w:r>
            <w:r>
              <w:rPr>
                <w:rFonts w:hint="eastAsia" w:eastAsia="仿宋_GB2312"/>
                <w:kern w:val="0"/>
                <w:szCs w:val="21"/>
              </w:rPr>
              <w:t>；</w:t>
            </w:r>
            <w:r>
              <w:rPr>
                <w:rFonts w:eastAsia="仿宋_GB2312"/>
                <w:kern w:val="0"/>
                <w:szCs w:val="21"/>
              </w:rPr>
              <w:t>（参考每学年所有思想政治理论课课程成绩算术平均值）</w:t>
            </w:r>
            <w:r>
              <w:rPr>
                <w:rFonts w:hint="eastAsia" w:eastAsia="仿宋_GB2312"/>
                <w:kern w:val="0"/>
                <w:szCs w:val="21"/>
              </w:rPr>
              <w:t>；</w:t>
            </w:r>
          </w:p>
          <w:p w14:paraId="70397984">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2. 学习</w:t>
            </w:r>
            <w:r>
              <w:rPr>
                <w:rFonts w:hint="eastAsia" w:eastAsia="仿宋_GB2312"/>
                <w:kern w:val="0"/>
                <w:szCs w:val="21"/>
              </w:rPr>
              <w:t>态度</w:t>
            </w:r>
            <w:r>
              <w:rPr>
                <w:rFonts w:eastAsia="仿宋_GB2312"/>
                <w:kern w:val="0"/>
                <w:szCs w:val="21"/>
              </w:rPr>
              <w:t>端正，目标明确，刻苦钻研，勇于探索，坚持实现自身价值与服务祖国人民的统一；</w:t>
            </w:r>
          </w:p>
          <w:p w14:paraId="0939F07A">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3. 坚持勤奋、严谨、求实、创新的优良学风，谦虚好学，</w:t>
            </w:r>
            <w:r>
              <w:rPr>
                <w:rFonts w:hint="eastAsia" w:eastAsia="仿宋_GB2312"/>
                <w:kern w:val="0"/>
                <w:szCs w:val="21"/>
              </w:rPr>
              <w:t>热爱所学专业，</w:t>
            </w:r>
            <w:r>
              <w:rPr>
                <w:rFonts w:eastAsia="仿宋_GB2312"/>
                <w:kern w:val="0"/>
                <w:szCs w:val="21"/>
              </w:rPr>
              <w:t>认真参与教学活动，积极参加学术活动，不断完善自身知识和能力结构。</w:t>
            </w:r>
          </w:p>
        </w:tc>
      </w:tr>
      <w:tr w14:paraId="4BBD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exact"/>
          <w:jc w:val="center"/>
        </w:trPr>
        <w:tc>
          <w:tcPr>
            <w:tcW w:w="702" w:type="dxa"/>
            <w:vAlign w:val="center"/>
          </w:tcPr>
          <w:p w14:paraId="443CE011">
            <w:pPr>
              <w:widowControl/>
              <w:snapToGrid w:val="0"/>
              <w:spacing w:line="240" w:lineRule="exact"/>
              <w:jc w:val="center"/>
              <w:textAlignment w:val="center"/>
              <w:rPr>
                <w:rFonts w:eastAsia="仿宋_GB2312"/>
                <w:kern w:val="0"/>
                <w:szCs w:val="21"/>
              </w:rPr>
            </w:pPr>
            <w:r>
              <w:rPr>
                <w:rFonts w:hint="eastAsia" w:eastAsia="仿宋_GB2312"/>
                <w:kern w:val="0"/>
                <w:szCs w:val="21"/>
              </w:rPr>
              <w:t>3</w:t>
            </w:r>
          </w:p>
        </w:tc>
        <w:tc>
          <w:tcPr>
            <w:tcW w:w="780" w:type="dxa"/>
            <w:vAlign w:val="center"/>
          </w:tcPr>
          <w:p w14:paraId="76C43D80">
            <w:pPr>
              <w:widowControl/>
              <w:snapToGrid w:val="0"/>
              <w:spacing w:line="240" w:lineRule="exact"/>
              <w:jc w:val="center"/>
              <w:textAlignment w:val="center"/>
              <w:rPr>
                <w:rFonts w:eastAsia="仿宋_GB2312"/>
                <w:szCs w:val="21"/>
              </w:rPr>
            </w:pPr>
            <w:r>
              <w:rPr>
                <w:rFonts w:eastAsia="仿宋_GB2312"/>
                <w:kern w:val="0"/>
                <w:szCs w:val="21"/>
              </w:rPr>
              <w:t>道德品质</w:t>
            </w:r>
          </w:p>
        </w:tc>
        <w:tc>
          <w:tcPr>
            <w:tcW w:w="780" w:type="dxa"/>
            <w:vAlign w:val="center"/>
          </w:tcPr>
          <w:p w14:paraId="7A3193E0">
            <w:pPr>
              <w:widowControl/>
              <w:snapToGrid w:val="0"/>
              <w:spacing w:line="240" w:lineRule="exact"/>
              <w:ind w:leftChars="-95" w:hanging="199" w:hangingChars="95"/>
              <w:jc w:val="center"/>
              <w:textAlignment w:val="center"/>
              <w:rPr>
                <w:rFonts w:eastAsia="仿宋_GB2312"/>
                <w:szCs w:val="21"/>
              </w:rPr>
            </w:pPr>
            <w:r>
              <w:rPr>
                <w:rFonts w:hint="eastAsia" w:eastAsia="仿宋_GB2312"/>
                <w:kern w:val="0"/>
                <w:szCs w:val="21"/>
              </w:rPr>
              <w:t xml:space="preserve">  </w:t>
            </w:r>
            <w:r>
              <w:rPr>
                <w:rFonts w:eastAsia="仿宋_GB2312"/>
                <w:kern w:val="0"/>
                <w:szCs w:val="21"/>
              </w:rPr>
              <w:t>15分</w:t>
            </w:r>
          </w:p>
        </w:tc>
        <w:tc>
          <w:tcPr>
            <w:tcW w:w="6539" w:type="dxa"/>
            <w:tcBorders>
              <w:top w:val="single" w:color="auto" w:sz="4" w:space="0"/>
            </w:tcBorders>
            <w:vAlign w:val="center"/>
          </w:tcPr>
          <w:p w14:paraId="14534DDF">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1. 自觉学习和践行社会主义核心价值观，注</w:t>
            </w:r>
            <w:r>
              <w:rPr>
                <w:rFonts w:hint="eastAsia" w:eastAsia="仿宋_GB2312"/>
                <w:kern w:val="0"/>
                <w:szCs w:val="21"/>
              </w:rPr>
              <w:t>重</w:t>
            </w:r>
            <w:r>
              <w:rPr>
                <w:rFonts w:eastAsia="仿宋_GB2312"/>
                <w:kern w:val="0"/>
                <w:szCs w:val="21"/>
              </w:rPr>
              <w:t>提高个人品德修养，遵守社会公德，明礼诚信，公道正派，严于律己，宽以待人；</w:t>
            </w:r>
          </w:p>
          <w:p w14:paraId="418506D4">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2. 积极学习和践行“求是求新、树木树人”的校训和“包容、诚朴、坚毅、公允”的校风；</w:t>
            </w:r>
          </w:p>
          <w:p w14:paraId="749D87F2">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3. 具备良好的个性品质和社会责任感，培养积极阳光的健康心理，彰显无私奉献的道德力量；</w:t>
            </w:r>
          </w:p>
          <w:p w14:paraId="7DF3165C">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4. 孝敬父母、尊敬师长、团结同学，互助互爱，保持良好的人际关系；</w:t>
            </w:r>
          </w:p>
          <w:p w14:paraId="24812B0D">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5. 爱护校园公共财物，勤俭节约，举止文明。</w:t>
            </w:r>
          </w:p>
        </w:tc>
      </w:tr>
      <w:tr w14:paraId="3017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exact"/>
          <w:jc w:val="center"/>
        </w:trPr>
        <w:tc>
          <w:tcPr>
            <w:tcW w:w="702" w:type="dxa"/>
            <w:vAlign w:val="center"/>
          </w:tcPr>
          <w:p w14:paraId="4D56C9D3">
            <w:pPr>
              <w:widowControl/>
              <w:snapToGrid w:val="0"/>
              <w:spacing w:line="240" w:lineRule="exact"/>
              <w:jc w:val="center"/>
              <w:textAlignment w:val="center"/>
              <w:rPr>
                <w:rFonts w:eastAsia="仿宋_GB2312"/>
                <w:kern w:val="0"/>
                <w:szCs w:val="21"/>
              </w:rPr>
            </w:pPr>
            <w:r>
              <w:rPr>
                <w:rFonts w:hint="eastAsia" w:eastAsia="仿宋_GB2312"/>
                <w:kern w:val="0"/>
                <w:szCs w:val="21"/>
              </w:rPr>
              <w:t>4</w:t>
            </w:r>
          </w:p>
        </w:tc>
        <w:tc>
          <w:tcPr>
            <w:tcW w:w="780" w:type="dxa"/>
            <w:vAlign w:val="center"/>
          </w:tcPr>
          <w:p w14:paraId="59EAF803">
            <w:pPr>
              <w:widowControl/>
              <w:snapToGrid w:val="0"/>
              <w:spacing w:line="240" w:lineRule="exact"/>
              <w:jc w:val="center"/>
              <w:textAlignment w:val="center"/>
              <w:rPr>
                <w:rFonts w:eastAsia="仿宋_GB2312"/>
                <w:szCs w:val="21"/>
              </w:rPr>
            </w:pPr>
            <w:r>
              <w:rPr>
                <w:rFonts w:eastAsia="仿宋_GB2312"/>
                <w:kern w:val="0"/>
                <w:szCs w:val="21"/>
              </w:rPr>
              <w:t>法纪意识</w:t>
            </w:r>
          </w:p>
        </w:tc>
        <w:tc>
          <w:tcPr>
            <w:tcW w:w="780" w:type="dxa"/>
            <w:vAlign w:val="center"/>
          </w:tcPr>
          <w:p w14:paraId="7364DEA4">
            <w:pPr>
              <w:widowControl/>
              <w:snapToGrid w:val="0"/>
              <w:spacing w:line="240" w:lineRule="exact"/>
              <w:ind w:leftChars="-95" w:hanging="199" w:hangingChars="95"/>
              <w:jc w:val="center"/>
              <w:textAlignment w:val="center"/>
              <w:rPr>
                <w:rFonts w:eastAsia="仿宋_GB2312"/>
                <w:szCs w:val="21"/>
              </w:rPr>
            </w:pPr>
            <w:r>
              <w:rPr>
                <w:rFonts w:hint="eastAsia" w:eastAsia="仿宋_GB2312"/>
                <w:kern w:val="0"/>
                <w:szCs w:val="21"/>
              </w:rPr>
              <w:t xml:space="preserve">  </w:t>
            </w:r>
            <w:r>
              <w:rPr>
                <w:rFonts w:eastAsia="仿宋_GB2312"/>
                <w:kern w:val="0"/>
                <w:szCs w:val="21"/>
              </w:rPr>
              <w:t>15分</w:t>
            </w:r>
          </w:p>
        </w:tc>
        <w:tc>
          <w:tcPr>
            <w:tcW w:w="6539" w:type="dxa"/>
            <w:vAlign w:val="center"/>
          </w:tcPr>
          <w:p w14:paraId="7BDFCDAA">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1. 积极参加宪法、法律法规、校纪校规学习教育；</w:t>
            </w:r>
          </w:p>
          <w:p w14:paraId="0DF3EF85">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2. 遵守宪法、法律法规，校纪校规，自觉维护公共秩序，令行禁止；</w:t>
            </w:r>
          </w:p>
          <w:p w14:paraId="200C26A6">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3. 正确行使权利，依法依规履行义务；</w:t>
            </w:r>
          </w:p>
          <w:p w14:paraId="1DBDCBC9">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4. 规范学习行为，不旷课、不迟到、不早退，遵守考试纪律，恪守学术规范。</w:t>
            </w:r>
          </w:p>
        </w:tc>
      </w:tr>
      <w:tr w14:paraId="6745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exact"/>
          <w:jc w:val="center"/>
        </w:trPr>
        <w:tc>
          <w:tcPr>
            <w:tcW w:w="702" w:type="dxa"/>
            <w:vAlign w:val="center"/>
          </w:tcPr>
          <w:p w14:paraId="1E423D8A">
            <w:pPr>
              <w:widowControl/>
              <w:snapToGrid w:val="0"/>
              <w:spacing w:line="240" w:lineRule="exact"/>
              <w:jc w:val="center"/>
              <w:textAlignment w:val="center"/>
              <w:rPr>
                <w:rFonts w:eastAsia="仿宋_GB2312"/>
                <w:kern w:val="0"/>
                <w:szCs w:val="21"/>
              </w:rPr>
            </w:pPr>
            <w:r>
              <w:rPr>
                <w:rFonts w:hint="eastAsia" w:eastAsia="仿宋_GB2312"/>
                <w:kern w:val="0"/>
                <w:szCs w:val="21"/>
              </w:rPr>
              <w:t>5</w:t>
            </w:r>
          </w:p>
        </w:tc>
        <w:tc>
          <w:tcPr>
            <w:tcW w:w="780" w:type="dxa"/>
            <w:vAlign w:val="center"/>
          </w:tcPr>
          <w:p w14:paraId="5A76D5CF">
            <w:pPr>
              <w:widowControl/>
              <w:snapToGrid w:val="0"/>
              <w:spacing w:line="240" w:lineRule="exact"/>
              <w:jc w:val="center"/>
              <w:textAlignment w:val="center"/>
              <w:rPr>
                <w:rFonts w:eastAsia="仿宋_GB2312"/>
                <w:szCs w:val="21"/>
              </w:rPr>
            </w:pPr>
            <w:r>
              <w:rPr>
                <w:rFonts w:eastAsia="仿宋_GB2312"/>
                <w:kern w:val="0"/>
                <w:szCs w:val="21"/>
              </w:rPr>
              <w:t>集体观念</w:t>
            </w:r>
          </w:p>
        </w:tc>
        <w:tc>
          <w:tcPr>
            <w:tcW w:w="780" w:type="dxa"/>
            <w:vAlign w:val="center"/>
          </w:tcPr>
          <w:p w14:paraId="40DE3286">
            <w:pPr>
              <w:widowControl/>
              <w:snapToGrid w:val="0"/>
              <w:spacing w:line="240" w:lineRule="exact"/>
              <w:ind w:leftChars="-95" w:hanging="199" w:hangingChars="95"/>
              <w:jc w:val="center"/>
              <w:textAlignment w:val="center"/>
              <w:rPr>
                <w:rFonts w:eastAsia="仿宋_GB2312"/>
                <w:szCs w:val="21"/>
              </w:rPr>
            </w:pPr>
            <w:r>
              <w:rPr>
                <w:rFonts w:hint="eastAsia" w:eastAsia="仿宋_GB2312"/>
                <w:kern w:val="0"/>
                <w:szCs w:val="21"/>
              </w:rPr>
              <w:t xml:space="preserve">  </w:t>
            </w:r>
            <w:r>
              <w:rPr>
                <w:rFonts w:eastAsia="仿宋_GB2312"/>
                <w:kern w:val="0"/>
                <w:szCs w:val="21"/>
              </w:rPr>
              <w:t>10分</w:t>
            </w:r>
          </w:p>
        </w:tc>
        <w:tc>
          <w:tcPr>
            <w:tcW w:w="6539" w:type="dxa"/>
            <w:vAlign w:val="center"/>
          </w:tcPr>
          <w:p w14:paraId="1D845338">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1. 关心集体、积极参加集体活动，有很强的集体主义观念和集体荣誉感，自觉维护公共和集体利益；</w:t>
            </w:r>
          </w:p>
          <w:p w14:paraId="11CD9D89">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2. 在学习、工作和生活中能主动热情地为同学服务，乐于助人；</w:t>
            </w:r>
          </w:p>
          <w:p w14:paraId="3DC69169">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3. 具有良好的团队合作精神；</w:t>
            </w:r>
          </w:p>
          <w:p w14:paraId="04446AFF">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4. 积极完成组织交给的各项任务。</w:t>
            </w:r>
          </w:p>
        </w:tc>
      </w:tr>
      <w:tr w14:paraId="7A2D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702" w:type="dxa"/>
            <w:vAlign w:val="center"/>
          </w:tcPr>
          <w:p w14:paraId="5F534517">
            <w:pPr>
              <w:widowControl/>
              <w:snapToGrid w:val="0"/>
              <w:spacing w:line="240" w:lineRule="exact"/>
              <w:jc w:val="center"/>
              <w:textAlignment w:val="center"/>
              <w:rPr>
                <w:rFonts w:eastAsia="仿宋_GB2312"/>
                <w:kern w:val="0"/>
                <w:szCs w:val="21"/>
              </w:rPr>
            </w:pPr>
            <w:r>
              <w:rPr>
                <w:rFonts w:hint="eastAsia" w:eastAsia="仿宋_GB2312"/>
                <w:kern w:val="0"/>
                <w:szCs w:val="21"/>
              </w:rPr>
              <w:t>6</w:t>
            </w:r>
          </w:p>
        </w:tc>
        <w:tc>
          <w:tcPr>
            <w:tcW w:w="780" w:type="dxa"/>
            <w:vAlign w:val="center"/>
          </w:tcPr>
          <w:p w14:paraId="09D75196">
            <w:pPr>
              <w:widowControl/>
              <w:snapToGrid w:val="0"/>
              <w:spacing w:line="240" w:lineRule="exact"/>
              <w:jc w:val="center"/>
              <w:textAlignment w:val="center"/>
              <w:rPr>
                <w:rFonts w:eastAsia="仿宋_GB2312"/>
                <w:szCs w:val="21"/>
              </w:rPr>
            </w:pPr>
            <w:r>
              <w:rPr>
                <w:rFonts w:eastAsia="仿宋_GB2312"/>
                <w:kern w:val="0"/>
                <w:szCs w:val="21"/>
              </w:rPr>
              <w:t>人文素养</w:t>
            </w:r>
          </w:p>
        </w:tc>
        <w:tc>
          <w:tcPr>
            <w:tcW w:w="780" w:type="dxa"/>
            <w:vAlign w:val="center"/>
          </w:tcPr>
          <w:p w14:paraId="69FFDEF3">
            <w:pPr>
              <w:widowControl/>
              <w:snapToGrid w:val="0"/>
              <w:spacing w:line="240" w:lineRule="exact"/>
              <w:ind w:leftChars="-95" w:hanging="199" w:hangingChars="95"/>
              <w:jc w:val="center"/>
              <w:textAlignment w:val="center"/>
              <w:rPr>
                <w:rFonts w:eastAsia="仿宋_GB2312"/>
                <w:szCs w:val="21"/>
              </w:rPr>
            </w:pPr>
            <w:r>
              <w:rPr>
                <w:rFonts w:hint="eastAsia" w:eastAsia="仿宋_GB2312"/>
                <w:kern w:val="0"/>
                <w:szCs w:val="21"/>
              </w:rPr>
              <w:t xml:space="preserve">  </w:t>
            </w:r>
            <w:r>
              <w:rPr>
                <w:rFonts w:eastAsia="仿宋_GB2312"/>
                <w:kern w:val="0"/>
                <w:szCs w:val="21"/>
              </w:rPr>
              <w:t>10分</w:t>
            </w:r>
          </w:p>
        </w:tc>
        <w:tc>
          <w:tcPr>
            <w:tcW w:w="6539" w:type="dxa"/>
            <w:vAlign w:val="center"/>
          </w:tcPr>
          <w:p w14:paraId="3180B7D8">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1. 继承和弘扬中华优秀传统文化、革命文化、社会主义先进文化，树立民族自豪感和文化自信心；</w:t>
            </w:r>
          </w:p>
          <w:p w14:paraId="053452DE">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2. 秉承</w:t>
            </w:r>
            <w:r>
              <w:rPr>
                <w:rFonts w:hint="eastAsia" w:eastAsia="仿宋_GB2312"/>
                <w:kern w:val="0"/>
                <w:szCs w:val="21"/>
              </w:rPr>
              <w:t>优秀</w:t>
            </w:r>
            <w:r>
              <w:rPr>
                <w:rFonts w:eastAsia="仿宋_GB2312"/>
                <w:kern w:val="0"/>
                <w:szCs w:val="21"/>
              </w:rPr>
              <w:t>文化蕴涵的思想观念、人文精神；</w:t>
            </w:r>
          </w:p>
          <w:p w14:paraId="1B9FAD06">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3. 积极参加科学文化知识的学习教育和实践活动，培养优秀文化的创新创造能力。</w:t>
            </w:r>
          </w:p>
        </w:tc>
      </w:tr>
      <w:tr w14:paraId="3384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702" w:type="dxa"/>
            <w:vAlign w:val="center"/>
          </w:tcPr>
          <w:p w14:paraId="6764E9F7">
            <w:pPr>
              <w:widowControl/>
              <w:snapToGrid w:val="0"/>
              <w:spacing w:line="240" w:lineRule="exact"/>
              <w:jc w:val="center"/>
              <w:textAlignment w:val="center"/>
              <w:rPr>
                <w:rFonts w:eastAsia="仿宋_GB2312"/>
                <w:szCs w:val="21"/>
              </w:rPr>
            </w:pPr>
            <w:r>
              <w:rPr>
                <w:rFonts w:hint="eastAsia" w:eastAsia="仿宋_GB2312"/>
                <w:szCs w:val="21"/>
              </w:rPr>
              <w:t>7</w:t>
            </w:r>
          </w:p>
        </w:tc>
        <w:tc>
          <w:tcPr>
            <w:tcW w:w="780" w:type="dxa"/>
            <w:vAlign w:val="center"/>
          </w:tcPr>
          <w:p w14:paraId="4D6B71F9">
            <w:pPr>
              <w:widowControl/>
              <w:snapToGrid w:val="0"/>
              <w:spacing w:line="240" w:lineRule="exact"/>
              <w:jc w:val="center"/>
              <w:textAlignment w:val="center"/>
              <w:rPr>
                <w:rFonts w:eastAsia="仿宋_GB2312"/>
                <w:szCs w:val="21"/>
              </w:rPr>
            </w:pPr>
            <w:r>
              <w:rPr>
                <w:rFonts w:eastAsia="仿宋_GB2312"/>
                <w:szCs w:val="21"/>
              </w:rPr>
              <w:t>生态理念</w:t>
            </w:r>
          </w:p>
        </w:tc>
        <w:tc>
          <w:tcPr>
            <w:tcW w:w="780" w:type="dxa"/>
            <w:vAlign w:val="center"/>
          </w:tcPr>
          <w:p w14:paraId="5C1EABCC">
            <w:pPr>
              <w:widowControl/>
              <w:snapToGrid w:val="0"/>
              <w:spacing w:line="240" w:lineRule="exact"/>
              <w:ind w:leftChars="-95" w:hanging="199" w:hangingChars="95"/>
              <w:jc w:val="center"/>
              <w:textAlignment w:val="center"/>
              <w:rPr>
                <w:rFonts w:eastAsia="仿宋_GB2312"/>
                <w:szCs w:val="21"/>
              </w:rPr>
            </w:pPr>
            <w:r>
              <w:rPr>
                <w:rFonts w:hint="eastAsia" w:eastAsia="仿宋_GB2312"/>
                <w:kern w:val="0"/>
                <w:szCs w:val="21"/>
              </w:rPr>
              <w:t xml:space="preserve">  </w:t>
            </w:r>
            <w:r>
              <w:rPr>
                <w:rFonts w:eastAsia="仿宋_GB2312"/>
                <w:kern w:val="0"/>
                <w:szCs w:val="21"/>
              </w:rPr>
              <w:t>10分</w:t>
            </w:r>
          </w:p>
        </w:tc>
        <w:tc>
          <w:tcPr>
            <w:tcW w:w="6539" w:type="dxa"/>
            <w:vAlign w:val="center"/>
          </w:tcPr>
          <w:p w14:paraId="65F61B94">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1. 秉承生态文明理念，树立绿色环保意识，促进人与自然和谐共生；</w:t>
            </w:r>
          </w:p>
          <w:p w14:paraId="2A1B7F2C">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2. 积极参加生态文明建设的学习教育和实践活动；</w:t>
            </w:r>
          </w:p>
          <w:p w14:paraId="2BCBBD88">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3. 养成环保低碳的生活方式，节约水电、珍惜资源；</w:t>
            </w:r>
          </w:p>
          <w:p w14:paraId="04F56806">
            <w:pPr>
              <w:widowControl/>
              <w:tabs>
                <w:tab w:val="left" w:pos="312"/>
              </w:tabs>
              <w:snapToGrid w:val="0"/>
              <w:spacing w:line="220" w:lineRule="exact"/>
              <w:jc w:val="left"/>
              <w:textAlignment w:val="center"/>
              <w:rPr>
                <w:rFonts w:eastAsia="仿宋_GB2312"/>
                <w:kern w:val="0"/>
                <w:szCs w:val="21"/>
              </w:rPr>
            </w:pPr>
            <w:r>
              <w:rPr>
                <w:rFonts w:eastAsia="仿宋_GB2312"/>
                <w:kern w:val="0"/>
                <w:szCs w:val="21"/>
              </w:rPr>
              <w:t>4. 爱护环境、保护生态，自觉维护环境卫生。</w:t>
            </w:r>
          </w:p>
        </w:tc>
      </w:tr>
    </w:tbl>
    <w:p w14:paraId="63967F1C">
      <w:pPr>
        <w:widowControl/>
        <w:wordWrap w:val="0"/>
        <w:adjustRightInd w:val="0"/>
        <w:snapToGrid w:val="0"/>
        <w:spacing w:line="560" w:lineRule="exact"/>
        <w:jc w:val="left"/>
        <w:rPr>
          <w:rFonts w:ascii="黑体" w:hAnsi="黑体" w:eastAsia="黑体" w:cs="宋体"/>
          <w:b/>
          <w:kern w:val="0"/>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41DAD708">
      <w:pPr>
        <w:adjustRightInd w:val="0"/>
        <w:snapToGrid w:val="0"/>
        <w:spacing w:line="560" w:lineRule="exact"/>
        <w:rPr>
          <w:rFonts w:ascii="楷体" w:hAnsi="楷体" w:eastAsia="楷体" w:cs="宋体"/>
          <w:b/>
          <w:sz w:val="32"/>
          <w:szCs w:val="32"/>
        </w:rPr>
      </w:pPr>
      <w:bookmarkStart w:id="2" w:name="_Hlk79998428"/>
      <w:r>
        <w:rPr>
          <w:rFonts w:hint="eastAsia" w:ascii="楷体" w:hAnsi="楷体" w:eastAsia="楷体" w:cs="宋体"/>
          <w:b/>
          <w:sz w:val="32"/>
          <w:szCs w:val="32"/>
        </w:rPr>
        <w:t>二、智育综合素质测评评分量表</w:t>
      </w:r>
    </w:p>
    <w:bookmarkEnd w:id="2"/>
    <w:p w14:paraId="188BE650">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智育综合素质测评评分=[M1*N1+M2*N2+......]/（N1+N2+......）</w:t>
      </w:r>
    </w:p>
    <w:p w14:paraId="6053099F">
      <w:pPr>
        <w:snapToGrid w:val="0"/>
        <w:spacing w:line="360" w:lineRule="exact"/>
        <w:ind w:firstLine="630" w:firstLineChars="300"/>
        <w:jc w:val="left"/>
        <w:rPr>
          <w:rFonts w:ascii="仿宋_GB2312" w:hAnsi="仿宋_GB2312" w:eastAsia="仿宋_GB2312" w:cs="仿宋_GB2312"/>
          <w:szCs w:val="21"/>
        </w:rPr>
      </w:pPr>
      <w:r>
        <w:rPr>
          <w:rFonts w:hint="eastAsia" w:ascii="仿宋_GB2312" w:hAnsi="仿宋_GB2312" w:eastAsia="仿宋_GB2312" w:cs="仿宋_GB2312"/>
          <w:szCs w:val="21"/>
        </w:rPr>
        <w:t>注：1. M为各门课程的实际分数（百分制），N为各课程的学分数。</w:t>
      </w:r>
    </w:p>
    <w:p w14:paraId="1ED5E061">
      <w:pPr>
        <w:snapToGrid w:val="0"/>
        <w:spacing w:line="360" w:lineRule="exact"/>
        <w:ind w:left="840"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 xml:space="preserve">2. </w:t>
      </w:r>
      <w:r>
        <w:rPr>
          <w:rFonts w:ascii="仿宋_GB2312" w:hAnsi="仿宋_GB2312" w:eastAsia="仿宋_GB2312" w:cs="仿宋_GB2312"/>
          <w:szCs w:val="21"/>
        </w:rPr>
        <w:t>公共选修课不计入测评范围</w:t>
      </w:r>
      <w:r>
        <w:rPr>
          <w:rFonts w:hint="eastAsia" w:ascii="仿宋_GB2312" w:hAnsi="仿宋_GB2312" w:eastAsia="仿宋_GB2312" w:cs="仿宋_GB2312"/>
          <w:szCs w:val="21"/>
        </w:rPr>
        <w:t>。</w:t>
      </w:r>
    </w:p>
    <w:p w14:paraId="2C6E2699">
      <w:pPr>
        <w:adjustRightInd w:val="0"/>
        <w:snapToGrid w:val="0"/>
        <w:spacing w:line="560" w:lineRule="exact"/>
        <w:rPr>
          <w:rFonts w:ascii="楷体" w:hAnsi="楷体" w:eastAsia="楷体" w:cs="宋体"/>
          <w:b/>
          <w:sz w:val="32"/>
          <w:szCs w:val="32"/>
        </w:rPr>
      </w:pPr>
      <w:r>
        <w:rPr>
          <w:rFonts w:hint="eastAsia" w:ascii="楷体" w:hAnsi="楷体" w:eastAsia="楷体" w:cs="宋体"/>
          <w:b/>
          <w:sz w:val="32"/>
          <w:szCs w:val="32"/>
        </w:rPr>
        <w:t>三、体育综合素质测评评分量表</w:t>
      </w:r>
    </w:p>
    <w:p w14:paraId="5ABD6E28">
      <w:pPr>
        <w:spacing w:line="560" w:lineRule="exact"/>
        <w:jc w:val="center"/>
        <w:rPr>
          <w:rFonts w:ascii="宋体" w:hAnsi="宋体" w:cs="宋体"/>
          <w:b/>
          <w:sz w:val="32"/>
          <w:szCs w:val="32"/>
        </w:rPr>
      </w:pPr>
      <w:r>
        <w:rPr>
          <w:rFonts w:hint="eastAsia" w:ascii="仿宋_GB2312" w:hAnsi="宋体" w:eastAsia="仿宋_GB2312" w:cs="宋体"/>
          <w:b/>
          <w:bCs/>
          <w:sz w:val="28"/>
          <w:szCs w:val="28"/>
        </w:rPr>
        <w:t>表2  体育综合素质测评评分量表</w:t>
      </w:r>
    </w:p>
    <w:tbl>
      <w:tblPr>
        <w:tblStyle w:val="7"/>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851"/>
        <w:gridCol w:w="708"/>
        <w:gridCol w:w="993"/>
        <w:gridCol w:w="4452"/>
      </w:tblGrid>
      <w:tr w14:paraId="2F9E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Align w:val="center"/>
          </w:tcPr>
          <w:p w14:paraId="2716DD2A">
            <w:pPr>
              <w:widowControl/>
              <w:adjustRightInd w:val="0"/>
              <w:snapToGrid w:val="0"/>
              <w:spacing w:line="240" w:lineRule="exact"/>
              <w:jc w:val="center"/>
              <w:rPr>
                <w:rFonts w:ascii="宋体" w:hAnsi="宋体" w:eastAsia="仿宋_GB2312"/>
                <w:b/>
                <w:bCs/>
                <w:kern w:val="0"/>
                <w:szCs w:val="21"/>
              </w:rPr>
            </w:pPr>
            <w:r>
              <w:rPr>
                <w:rFonts w:hint="eastAsia" w:ascii="宋体" w:hAnsi="宋体" w:eastAsia="仿宋_GB2312"/>
                <w:b/>
                <w:bCs/>
                <w:kern w:val="0"/>
                <w:szCs w:val="21"/>
              </w:rPr>
              <w:t>序号</w:t>
            </w:r>
          </w:p>
        </w:tc>
        <w:tc>
          <w:tcPr>
            <w:tcW w:w="1134" w:type="dxa"/>
            <w:vAlign w:val="center"/>
          </w:tcPr>
          <w:p w14:paraId="5F870EFB">
            <w:pPr>
              <w:widowControl/>
              <w:adjustRightInd w:val="0"/>
              <w:snapToGrid w:val="0"/>
              <w:spacing w:line="240" w:lineRule="exact"/>
              <w:jc w:val="center"/>
              <w:rPr>
                <w:rFonts w:ascii="宋体" w:hAnsi="宋体" w:eastAsia="仿宋_GB2312"/>
                <w:b/>
                <w:bCs/>
                <w:kern w:val="0"/>
                <w:szCs w:val="21"/>
              </w:rPr>
            </w:pPr>
            <w:r>
              <w:rPr>
                <w:rFonts w:hint="eastAsia" w:ascii="宋体" w:hAnsi="宋体" w:eastAsia="仿宋_GB2312"/>
                <w:b/>
                <w:bCs/>
                <w:kern w:val="0"/>
                <w:szCs w:val="21"/>
              </w:rPr>
              <w:t>年级</w:t>
            </w:r>
          </w:p>
        </w:tc>
        <w:tc>
          <w:tcPr>
            <w:tcW w:w="1559" w:type="dxa"/>
            <w:gridSpan w:val="2"/>
            <w:vAlign w:val="center"/>
          </w:tcPr>
          <w:p w14:paraId="0DE4EE41">
            <w:pPr>
              <w:widowControl/>
              <w:adjustRightInd w:val="0"/>
              <w:snapToGrid w:val="0"/>
              <w:spacing w:line="240" w:lineRule="exact"/>
              <w:jc w:val="center"/>
              <w:rPr>
                <w:rFonts w:ascii="宋体" w:hAnsi="宋体" w:eastAsia="仿宋_GB2312"/>
                <w:b/>
                <w:bCs/>
                <w:kern w:val="0"/>
                <w:szCs w:val="21"/>
              </w:rPr>
            </w:pPr>
            <w:r>
              <w:rPr>
                <w:rFonts w:hint="eastAsia" w:ascii="宋体" w:hAnsi="宋体" w:eastAsia="仿宋_GB2312"/>
                <w:b/>
                <w:bCs/>
                <w:kern w:val="0"/>
                <w:szCs w:val="21"/>
              </w:rPr>
              <w:t>评价指标</w:t>
            </w:r>
          </w:p>
        </w:tc>
        <w:tc>
          <w:tcPr>
            <w:tcW w:w="993" w:type="dxa"/>
            <w:vAlign w:val="center"/>
          </w:tcPr>
          <w:p w14:paraId="08182DD4">
            <w:pPr>
              <w:widowControl/>
              <w:adjustRightInd w:val="0"/>
              <w:snapToGrid w:val="0"/>
              <w:spacing w:line="240" w:lineRule="exact"/>
              <w:jc w:val="center"/>
              <w:rPr>
                <w:rFonts w:ascii="宋体" w:hAnsi="宋体" w:eastAsia="仿宋_GB2312"/>
                <w:b/>
                <w:bCs/>
                <w:kern w:val="0"/>
                <w:szCs w:val="21"/>
              </w:rPr>
            </w:pPr>
            <w:r>
              <w:rPr>
                <w:rFonts w:hint="eastAsia" w:ascii="宋体" w:hAnsi="宋体" w:eastAsia="仿宋_GB2312"/>
                <w:b/>
                <w:bCs/>
                <w:kern w:val="0"/>
                <w:szCs w:val="21"/>
              </w:rPr>
              <w:t>指标分值</w:t>
            </w:r>
          </w:p>
        </w:tc>
        <w:tc>
          <w:tcPr>
            <w:tcW w:w="4452" w:type="dxa"/>
            <w:vAlign w:val="center"/>
          </w:tcPr>
          <w:p w14:paraId="121249F5">
            <w:pPr>
              <w:widowControl/>
              <w:adjustRightInd w:val="0"/>
              <w:snapToGrid w:val="0"/>
              <w:spacing w:line="240" w:lineRule="exact"/>
              <w:jc w:val="center"/>
              <w:rPr>
                <w:rFonts w:ascii="宋体" w:hAnsi="宋体" w:eastAsia="仿宋_GB2312"/>
                <w:b/>
                <w:bCs/>
                <w:kern w:val="0"/>
                <w:szCs w:val="21"/>
              </w:rPr>
            </w:pPr>
            <w:r>
              <w:rPr>
                <w:rFonts w:ascii="宋体" w:hAnsi="宋体" w:eastAsia="仿宋_GB2312"/>
                <w:b/>
                <w:bCs/>
                <w:kern w:val="0"/>
                <w:szCs w:val="21"/>
              </w:rPr>
              <w:t>评价</w:t>
            </w:r>
            <w:r>
              <w:rPr>
                <w:rFonts w:hint="eastAsia" w:ascii="宋体" w:hAnsi="宋体" w:eastAsia="仿宋_GB2312"/>
                <w:b/>
                <w:bCs/>
                <w:kern w:val="0"/>
                <w:szCs w:val="21"/>
              </w:rPr>
              <w:t>内容</w:t>
            </w:r>
          </w:p>
        </w:tc>
      </w:tr>
      <w:tr w14:paraId="6E7D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Merge w:val="restart"/>
            <w:vAlign w:val="center"/>
          </w:tcPr>
          <w:p w14:paraId="0F1D6C1D">
            <w:pPr>
              <w:widowControl/>
              <w:wordWrap w:val="0"/>
              <w:adjustRightInd w:val="0"/>
              <w:snapToGrid w:val="0"/>
              <w:spacing w:line="240" w:lineRule="exact"/>
              <w:jc w:val="center"/>
              <w:rPr>
                <w:rFonts w:ascii="宋体" w:hAnsi="宋体" w:eastAsia="仿宋_GB2312"/>
                <w:kern w:val="0"/>
                <w:szCs w:val="21"/>
              </w:rPr>
            </w:pPr>
            <w:r>
              <w:rPr>
                <w:rFonts w:hint="eastAsia" w:ascii="宋体" w:hAnsi="宋体" w:eastAsia="仿宋_GB2312"/>
                <w:kern w:val="0"/>
                <w:szCs w:val="21"/>
              </w:rPr>
              <w:t>一</w:t>
            </w:r>
          </w:p>
        </w:tc>
        <w:tc>
          <w:tcPr>
            <w:tcW w:w="1134" w:type="dxa"/>
            <w:vMerge w:val="restart"/>
            <w:vAlign w:val="center"/>
          </w:tcPr>
          <w:p w14:paraId="25789B17">
            <w:pPr>
              <w:widowControl/>
              <w:adjustRightInd w:val="0"/>
              <w:snapToGrid w:val="0"/>
              <w:spacing w:line="240" w:lineRule="exact"/>
              <w:rPr>
                <w:rFonts w:ascii="宋体" w:hAnsi="宋体" w:eastAsia="仿宋_GB2312"/>
                <w:kern w:val="0"/>
                <w:szCs w:val="21"/>
              </w:rPr>
            </w:pPr>
            <w:r>
              <w:rPr>
                <w:rFonts w:hint="eastAsia" w:ascii="宋体" w:hAnsi="宋体" w:eastAsia="仿宋_GB2312"/>
                <w:kern w:val="0"/>
                <w:szCs w:val="21"/>
              </w:rPr>
              <w:t>大一、大二年级</w:t>
            </w:r>
          </w:p>
        </w:tc>
        <w:tc>
          <w:tcPr>
            <w:tcW w:w="1559" w:type="dxa"/>
            <w:gridSpan w:val="2"/>
            <w:vAlign w:val="center"/>
          </w:tcPr>
          <w:p w14:paraId="5094D62F">
            <w:pPr>
              <w:widowControl/>
              <w:adjustRightInd w:val="0"/>
              <w:snapToGrid w:val="0"/>
              <w:spacing w:line="240" w:lineRule="exact"/>
              <w:jc w:val="left"/>
              <w:rPr>
                <w:rFonts w:ascii="宋体" w:hAnsi="宋体" w:eastAsia="仿宋_GB2312"/>
                <w:kern w:val="0"/>
                <w:szCs w:val="21"/>
              </w:rPr>
            </w:pPr>
            <w:r>
              <w:rPr>
                <w:rFonts w:hint="eastAsia" w:ascii="宋体" w:hAnsi="宋体" w:eastAsia="仿宋_GB2312"/>
                <w:kern w:val="0"/>
                <w:szCs w:val="21"/>
              </w:rPr>
              <w:t>1.课堂表现</w:t>
            </w:r>
          </w:p>
        </w:tc>
        <w:tc>
          <w:tcPr>
            <w:tcW w:w="993" w:type="dxa"/>
            <w:vAlign w:val="center"/>
          </w:tcPr>
          <w:p w14:paraId="2135E7DE">
            <w:pPr>
              <w:widowControl/>
              <w:wordWrap w:val="0"/>
              <w:adjustRightInd w:val="0"/>
              <w:snapToGrid w:val="0"/>
              <w:spacing w:line="240" w:lineRule="exact"/>
              <w:jc w:val="center"/>
              <w:rPr>
                <w:rFonts w:ascii="宋体" w:hAnsi="宋体" w:eastAsia="仿宋_GB2312"/>
                <w:kern w:val="0"/>
                <w:szCs w:val="21"/>
              </w:rPr>
            </w:pPr>
            <w:r>
              <w:rPr>
                <w:rFonts w:eastAsia="仿宋_GB2312"/>
                <w:kern w:val="0"/>
                <w:szCs w:val="21"/>
              </w:rPr>
              <w:t>10</w:t>
            </w:r>
            <w:r>
              <w:rPr>
                <w:rFonts w:hint="eastAsia" w:ascii="宋体" w:hAnsi="宋体" w:eastAsia="仿宋_GB2312"/>
                <w:kern w:val="0"/>
                <w:szCs w:val="21"/>
              </w:rPr>
              <w:t>分</w:t>
            </w:r>
          </w:p>
        </w:tc>
        <w:tc>
          <w:tcPr>
            <w:tcW w:w="4452" w:type="dxa"/>
            <w:vAlign w:val="center"/>
          </w:tcPr>
          <w:p w14:paraId="1361A043">
            <w:pPr>
              <w:widowControl/>
              <w:wordWrap w:val="0"/>
              <w:adjustRightInd w:val="0"/>
              <w:snapToGrid w:val="0"/>
              <w:spacing w:line="240" w:lineRule="exact"/>
              <w:jc w:val="left"/>
              <w:rPr>
                <w:rFonts w:ascii="宋体" w:hAnsi="宋体" w:eastAsia="仿宋_GB2312"/>
                <w:kern w:val="0"/>
                <w:szCs w:val="21"/>
              </w:rPr>
            </w:pPr>
            <w:r>
              <w:rPr>
                <w:rFonts w:ascii="宋体" w:hAnsi="宋体" w:eastAsia="仿宋_GB2312"/>
                <w:kern w:val="0"/>
                <w:szCs w:val="21"/>
              </w:rPr>
              <w:t>出勤、理论学习（开学第一课，森林康养运动理论，运动伤害防护，运动营养）。</w:t>
            </w:r>
          </w:p>
        </w:tc>
      </w:tr>
      <w:tr w14:paraId="62BE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Merge w:val="continue"/>
            <w:vAlign w:val="center"/>
          </w:tcPr>
          <w:p w14:paraId="1C3328C2">
            <w:pPr>
              <w:widowControl/>
              <w:wordWrap w:val="0"/>
              <w:adjustRightInd w:val="0"/>
              <w:snapToGrid w:val="0"/>
              <w:spacing w:line="240" w:lineRule="exact"/>
              <w:jc w:val="center"/>
              <w:rPr>
                <w:rFonts w:ascii="宋体" w:hAnsi="宋体" w:eastAsia="仿宋_GB2312"/>
                <w:kern w:val="0"/>
                <w:szCs w:val="21"/>
              </w:rPr>
            </w:pPr>
          </w:p>
        </w:tc>
        <w:tc>
          <w:tcPr>
            <w:tcW w:w="1134" w:type="dxa"/>
            <w:vMerge w:val="continue"/>
            <w:vAlign w:val="center"/>
          </w:tcPr>
          <w:p w14:paraId="11DA54A5">
            <w:pPr>
              <w:widowControl/>
              <w:adjustRightInd w:val="0"/>
              <w:snapToGrid w:val="0"/>
              <w:spacing w:line="240" w:lineRule="exact"/>
              <w:jc w:val="left"/>
              <w:rPr>
                <w:rFonts w:ascii="宋体" w:hAnsi="宋体" w:eastAsia="仿宋_GB2312"/>
                <w:kern w:val="0"/>
                <w:szCs w:val="21"/>
              </w:rPr>
            </w:pPr>
          </w:p>
        </w:tc>
        <w:tc>
          <w:tcPr>
            <w:tcW w:w="1559" w:type="dxa"/>
            <w:gridSpan w:val="2"/>
            <w:vAlign w:val="center"/>
          </w:tcPr>
          <w:p w14:paraId="2D8029BB">
            <w:pPr>
              <w:widowControl/>
              <w:adjustRightInd w:val="0"/>
              <w:snapToGrid w:val="0"/>
              <w:spacing w:line="240" w:lineRule="exact"/>
              <w:jc w:val="left"/>
              <w:rPr>
                <w:rFonts w:ascii="宋体" w:hAnsi="宋体" w:eastAsia="仿宋_GB2312"/>
                <w:kern w:val="0"/>
                <w:szCs w:val="21"/>
              </w:rPr>
            </w:pPr>
            <w:r>
              <w:rPr>
                <w:rFonts w:hint="eastAsia" w:ascii="宋体" w:hAnsi="宋体" w:eastAsia="仿宋_GB2312"/>
                <w:kern w:val="0"/>
                <w:szCs w:val="21"/>
              </w:rPr>
              <w:t>2.课外体育活动</w:t>
            </w:r>
          </w:p>
        </w:tc>
        <w:tc>
          <w:tcPr>
            <w:tcW w:w="993" w:type="dxa"/>
            <w:vAlign w:val="center"/>
          </w:tcPr>
          <w:p w14:paraId="6F52C746">
            <w:pPr>
              <w:widowControl/>
              <w:wordWrap w:val="0"/>
              <w:adjustRightInd w:val="0"/>
              <w:snapToGrid w:val="0"/>
              <w:spacing w:line="240" w:lineRule="exact"/>
              <w:jc w:val="center"/>
              <w:rPr>
                <w:rFonts w:ascii="宋体" w:hAnsi="宋体" w:eastAsia="仿宋_GB2312"/>
                <w:kern w:val="0"/>
                <w:szCs w:val="21"/>
              </w:rPr>
            </w:pPr>
            <w:r>
              <w:rPr>
                <w:rFonts w:eastAsia="仿宋_GB2312"/>
                <w:kern w:val="0"/>
                <w:szCs w:val="21"/>
              </w:rPr>
              <w:t>20</w:t>
            </w:r>
            <w:r>
              <w:rPr>
                <w:rFonts w:hint="eastAsia" w:ascii="宋体" w:hAnsi="宋体" w:eastAsia="仿宋_GB2312"/>
                <w:kern w:val="0"/>
                <w:szCs w:val="21"/>
              </w:rPr>
              <w:t>分</w:t>
            </w:r>
          </w:p>
        </w:tc>
        <w:tc>
          <w:tcPr>
            <w:tcW w:w="4452" w:type="dxa"/>
            <w:vAlign w:val="center"/>
          </w:tcPr>
          <w:p w14:paraId="0B6A1F7B">
            <w:pPr>
              <w:widowControl/>
              <w:wordWrap w:val="0"/>
              <w:adjustRightInd w:val="0"/>
              <w:snapToGrid w:val="0"/>
              <w:spacing w:line="240" w:lineRule="exact"/>
              <w:jc w:val="left"/>
              <w:rPr>
                <w:rFonts w:ascii="宋体" w:hAnsi="宋体" w:eastAsia="仿宋_GB2312"/>
                <w:kern w:val="0"/>
                <w:szCs w:val="21"/>
              </w:rPr>
            </w:pPr>
            <w:r>
              <w:rPr>
                <w:rFonts w:ascii="宋体" w:hAnsi="宋体" w:eastAsia="仿宋_GB2312"/>
                <w:kern w:val="0"/>
                <w:szCs w:val="21"/>
              </w:rPr>
              <w:t>早操、自主锻炼、体育竞赛、体育资格证书、运动训练、协会活动。</w:t>
            </w:r>
          </w:p>
        </w:tc>
      </w:tr>
      <w:tr w14:paraId="20E5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4" w:type="dxa"/>
            <w:vMerge w:val="continue"/>
            <w:vAlign w:val="center"/>
          </w:tcPr>
          <w:p w14:paraId="7EA7DFEE">
            <w:pPr>
              <w:widowControl/>
              <w:wordWrap w:val="0"/>
              <w:adjustRightInd w:val="0"/>
              <w:snapToGrid w:val="0"/>
              <w:spacing w:line="240" w:lineRule="exact"/>
              <w:jc w:val="center"/>
              <w:rPr>
                <w:rFonts w:ascii="宋体" w:hAnsi="宋体" w:eastAsia="仿宋_GB2312"/>
                <w:kern w:val="0"/>
                <w:szCs w:val="21"/>
              </w:rPr>
            </w:pPr>
          </w:p>
        </w:tc>
        <w:tc>
          <w:tcPr>
            <w:tcW w:w="1134" w:type="dxa"/>
            <w:vMerge w:val="continue"/>
            <w:vAlign w:val="center"/>
          </w:tcPr>
          <w:p w14:paraId="09A0EC1F">
            <w:pPr>
              <w:widowControl/>
              <w:wordWrap w:val="0"/>
              <w:adjustRightInd w:val="0"/>
              <w:snapToGrid w:val="0"/>
              <w:spacing w:line="240" w:lineRule="exact"/>
              <w:jc w:val="center"/>
              <w:rPr>
                <w:rFonts w:ascii="宋体" w:hAnsi="宋体" w:eastAsia="仿宋_GB2312"/>
                <w:kern w:val="0"/>
                <w:szCs w:val="21"/>
              </w:rPr>
            </w:pPr>
          </w:p>
        </w:tc>
        <w:tc>
          <w:tcPr>
            <w:tcW w:w="1559" w:type="dxa"/>
            <w:gridSpan w:val="2"/>
            <w:vAlign w:val="center"/>
          </w:tcPr>
          <w:p w14:paraId="1F6347C3">
            <w:pPr>
              <w:widowControl/>
              <w:adjustRightInd w:val="0"/>
              <w:snapToGrid w:val="0"/>
              <w:spacing w:line="240" w:lineRule="exact"/>
              <w:jc w:val="left"/>
              <w:rPr>
                <w:rFonts w:ascii="宋体" w:hAnsi="宋体" w:eastAsia="仿宋_GB2312"/>
                <w:kern w:val="0"/>
                <w:szCs w:val="21"/>
              </w:rPr>
            </w:pPr>
            <w:r>
              <w:rPr>
                <w:rFonts w:hint="eastAsia" w:ascii="宋体" w:hAnsi="宋体" w:eastAsia="仿宋_GB2312"/>
                <w:kern w:val="0"/>
                <w:szCs w:val="21"/>
              </w:rPr>
              <w:t>3.身体素质</w:t>
            </w:r>
          </w:p>
        </w:tc>
        <w:tc>
          <w:tcPr>
            <w:tcW w:w="993" w:type="dxa"/>
            <w:vAlign w:val="center"/>
          </w:tcPr>
          <w:p w14:paraId="2DDBDEB1">
            <w:pPr>
              <w:widowControl/>
              <w:wordWrap w:val="0"/>
              <w:adjustRightInd w:val="0"/>
              <w:snapToGrid w:val="0"/>
              <w:spacing w:line="240" w:lineRule="exact"/>
              <w:jc w:val="center"/>
              <w:rPr>
                <w:rFonts w:ascii="宋体" w:hAnsi="宋体" w:eastAsia="仿宋_GB2312"/>
                <w:kern w:val="0"/>
                <w:szCs w:val="21"/>
              </w:rPr>
            </w:pPr>
            <w:r>
              <w:rPr>
                <w:rFonts w:eastAsia="仿宋_GB2312"/>
                <w:kern w:val="0"/>
                <w:szCs w:val="21"/>
              </w:rPr>
              <w:t>30</w:t>
            </w:r>
            <w:r>
              <w:rPr>
                <w:rFonts w:hint="eastAsia" w:ascii="宋体" w:hAnsi="宋体" w:eastAsia="仿宋_GB2312"/>
                <w:kern w:val="0"/>
                <w:szCs w:val="21"/>
              </w:rPr>
              <w:t>分</w:t>
            </w:r>
          </w:p>
        </w:tc>
        <w:tc>
          <w:tcPr>
            <w:tcW w:w="4452" w:type="dxa"/>
            <w:vAlign w:val="center"/>
          </w:tcPr>
          <w:p w14:paraId="5B8AD03B">
            <w:pPr>
              <w:widowControl/>
              <w:wordWrap w:val="0"/>
              <w:adjustRightInd w:val="0"/>
              <w:snapToGrid w:val="0"/>
              <w:spacing w:line="240" w:lineRule="exact"/>
              <w:jc w:val="left"/>
              <w:rPr>
                <w:rFonts w:ascii="宋体" w:hAnsi="宋体" w:eastAsia="仿宋_GB2312"/>
                <w:kern w:val="0"/>
                <w:szCs w:val="21"/>
              </w:rPr>
            </w:pPr>
            <w:r>
              <w:rPr>
                <w:rFonts w:ascii="宋体" w:hAnsi="宋体" w:eastAsia="仿宋_GB2312"/>
                <w:kern w:val="0"/>
                <w:szCs w:val="21"/>
              </w:rPr>
              <w:t>秋季学期：《国家学生体质健康标准（</w:t>
            </w:r>
            <w:r>
              <w:rPr>
                <w:rFonts w:eastAsia="仿宋_GB2312"/>
                <w:kern w:val="0"/>
                <w:szCs w:val="21"/>
              </w:rPr>
              <w:t>2014</w:t>
            </w:r>
            <w:r>
              <w:rPr>
                <w:rFonts w:ascii="宋体" w:hAnsi="宋体" w:eastAsia="仿宋_GB2312"/>
                <w:kern w:val="0"/>
                <w:szCs w:val="21"/>
              </w:rPr>
              <w:t>年修订）》（5</w:t>
            </w:r>
            <w:r>
              <w:rPr>
                <w:rFonts w:eastAsia="仿宋_GB2312"/>
                <w:kern w:val="0"/>
                <w:szCs w:val="21"/>
              </w:rPr>
              <w:t>0%</w:t>
            </w:r>
            <w:r>
              <w:rPr>
                <w:rFonts w:ascii="宋体" w:hAnsi="宋体" w:eastAsia="仿宋_GB2312"/>
                <w:kern w:val="0"/>
                <w:szCs w:val="21"/>
              </w:rPr>
              <w:t>）；</w:t>
            </w:r>
          </w:p>
          <w:p w14:paraId="2045A988">
            <w:pPr>
              <w:widowControl/>
              <w:wordWrap w:val="0"/>
              <w:adjustRightInd w:val="0"/>
              <w:snapToGrid w:val="0"/>
              <w:spacing w:line="240" w:lineRule="exact"/>
              <w:jc w:val="left"/>
              <w:rPr>
                <w:rFonts w:ascii="宋体" w:hAnsi="宋体" w:eastAsia="仿宋_GB2312"/>
                <w:b/>
                <w:bCs/>
                <w:kern w:val="0"/>
                <w:szCs w:val="21"/>
              </w:rPr>
            </w:pPr>
            <w:r>
              <w:rPr>
                <w:rFonts w:ascii="宋体" w:hAnsi="宋体" w:eastAsia="仿宋_GB2312"/>
                <w:kern w:val="0"/>
                <w:szCs w:val="21"/>
              </w:rPr>
              <w:t>春季学期：仰卧起坐（女）/前掷实心球（男）（2</w:t>
            </w:r>
            <w:r>
              <w:rPr>
                <w:rFonts w:eastAsia="仿宋_GB2312"/>
                <w:kern w:val="0"/>
                <w:szCs w:val="21"/>
              </w:rPr>
              <w:t>0%</w:t>
            </w:r>
            <w:r>
              <w:rPr>
                <w:rFonts w:ascii="宋体" w:hAnsi="宋体" w:eastAsia="仿宋_GB2312"/>
                <w:kern w:val="0"/>
                <w:szCs w:val="21"/>
              </w:rPr>
              <w:t>）、</w:t>
            </w:r>
            <w:r>
              <w:rPr>
                <w:rFonts w:eastAsia="仿宋_GB2312"/>
                <w:kern w:val="0"/>
                <w:szCs w:val="21"/>
              </w:rPr>
              <w:t>800</w:t>
            </w:r>
            <w:r>
              <w:rPr>
                <w:rFonts w:ascii="宋体" w:hAnsi="宋体" w:eastAsia="仿宋_GB2312"/>
                <w:kern w:val="0"/>
                <w:szCs w:val="21"/>
              </w:rPr>
              <w:t>米跑（女）/</w:t>
            </w:r>
            <w:r>
              <w:rPr>
                <w:rFonts w:eastAsia="仿宋_GB2312"/>
                <w:kern w:val="0"/>
                <w:szCs w:val="21"/>
              </w:rPr>
              <w:t>1000</w:t>
            </w:r>
            <w:r>
              <w:rPr>
                <w:rFonts w:ascii="宋体" w:hAnsi="宋体" w:eastAsia="仿宋_GB2312"/>
                <w:kern w:val="0"/>
                <w:szCs w:val="21"/>
              </w:rPr>
              <w:t>米跑（男）（</w:t>
            </w:r>
            <w:r>
              <w:rPr>
                <w:rFonts w:eastAsia="仿宋_GB2312"/>
                <w:kern w:val="0"/>
                <w:szCs w:val="21"/>
              </w:rPr>
              <w:t>30%</w:t>
            </w:r>
            <w:r>
              <w:rPr>
                <w:rFonts w:ascii="宋体" w:hAnsi="宋体" w:eastAsia="仿宋_GB2312"/>
                <w:kern w:val="0"/>
                <w:szCs w:val="21"/>
              </w:rPr>
              <w:t>）。</w:t>
            </w:r>
          </w:p>
        </w:tc>
      </w:tr>
      <w:tr w14:paraId="5E98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4" w:type="dxa"/>
            <w:vMerge w:val="continue"/>
            <w:vAlign w:val="center"/>
          </w:tcPr>
          <w:p w14:paraId="056CA60C">
            <w:pPr>
              <w:widowControl/>
              <w:wordWrap w:val="0"/>
              <w:adjustRightInd w:val="0"/>
              <w:snapToGrid w:val="0"/>
              <w:spacing w:line="240" w:lineRule="exact"/>
              <w:jc w:val="center"/>
              <w:rPr>
                <w:rFonts w:ascii="宋体" w:hAnsi="宋体" w:eastAsia="仿宋_GB2312"/>
                <w:kern w:val="0"/>
                <w:szCs w:val="21"/>
              </w:rPr>
            </w:pPr>
          </w:p>
        </w:tc>
        <w:tc>
          <w:tcPr>
            <w:tcW w:w="1134" w:type="dxa"/>
            <w:vMerge w:val="continue"/>
            <w:vAlign w:val="center"/>
          </w:tcPr>
          <w:p w14:paraId="09B3D234">
            <w:pPr>
              <w:widowControl/>
              <w:wordWrap w:val="0"/>
              <w:adjustRightInd w:val="0"/>
              <w:snapToGrid w:val="0"/>
              <w:spacing w:line="240" w:lineRule="exact"/>
              <w:jc w:val="center"/>
              <w:rPr>
                <w:rFonts w:ascii="宋体" w:hAnsi="宋体" w:eastAsia="仿宋_GB2312"/>
                <w:kern w:val="0"/>
                <w:szCs w:val="21"/>
              </w:rPr>
            </w:pPr>
          </w:p>
        </w:tc>
        <w:tc>
          <w:tcPr>
            <w:tcW w:w="1559" w:type="dxa"/>
            <w:gridSpan w:val="2"/>
            <w:vAlign w:val="center"/>
          </w:tcPr>
          <w:p w14:paraId="436568FA">
            <w:pPr>
              <w:widowControl/>
              <w:adjustRightInd w:val="0"/>
              <w:snapToGrid w:val="0"/>
              <w:spacing w:line="240" w:lineRule="exact"/>
              <w:jc w:val="left"/>
              <w:rPr>
                <w:rFonts w:ascii="宋体" w:hAnsi="宋体" w:eastAsia="仿宋_GB2312"/>
                <w:kern w:val="0"/>
                <w:szCs w:val="21"/>
              </w:rPr>
            </w:pPr>
            <w:r>
              <w:rPr>
                <w:rFonts w:hint="eastAsia" w:ascii="宋体" w:hAnsi="宋体" w:eastAsia="仿宋_GB2312"/>
                <w:kern w:val="0"/>
                <w:szCs w:val="21"/>
              </w:rPr>
              <w:t>4.运动技能</w:t>
            </w:r>
          </w:p>
        </w:tc>
        <w:tc>
          <w:tcPr>
            <w:tcW w:w="993" w:type="dxa"/>
            <w:vAlign w:val="center"/>
          </w:tcPr>
          <w:p w14:paraId="574B02D4">
            <w:pPr>
              <w:widowControl/>
              <w:wordWrap w:val="0"/>
              <w:adjustRightInd w:val="0"/>
              <w:snapToGrid w:val="0"/>
              <w:spacing w:line="240" w:lineRule="exact"/>
              <w:jc w:val="center"/>
              <w:rPr>
                <w:rFonts w:ascii="宋体" w:hAnsi="宋体" w:eastAsia="仿宋_GB2312"/>
                <w:kern w:val="0"/>
                <w:szCs w:val="21"/>
              </w:rPr>
            </w:pPr>
            <w:r>
              <w:rPr>
                <w:rFonts w:eastAsia="仿宋_GB2312"/>
                <w:kern w:val="0"/>
                <w:szCs w:val="21"/>
              </w:rPr>
              <w:t>40</w:t>
            </w:r>
            <w:r>
              <w:rPr>
                <w:rFonts w:hint="eastAsia" w:ascii="宋体" w:hAnsi="宋体" w:eastAsia="仿宋_GB2312"/>
                <w:kern w:val="0"/>
                <w:szCs w:val="21"/>
              </w:rPr>
              <w:t>分</w:t>
            </w:r>
          </w:p>
        </w:tc>
        <w:tc>
          <w:tcPr>
            <w:tcW w:w="4452" w:type="dxa"/>
            <w:vAlign w:val="center"/>
          </w:tcPr>
          <w:p w14:paraId="46940FC8">
            <w:pPr>
              <w:widowControl/>
              <w:wordWrap w:val="0"/>
              <w:adjustRightInd w:val="0"/>
              <w:snapToGrid w:val="0"/>
              <w:spacing w:line="240" w:lineRule="exact"/>
              <w:jc w:val="left"/>
              <w:rPr>
                <w:rFonts w:ascii="宋体" w:hAnsi="宋体" w:eastAsia="仿宋_GB2312"/>
                <w:kern w:val="0"/>
                <w:szCs w:val="21"/>
              </w:rPr>
            </w:pPr>
            <w:r>
              <w:rPr>
                <w:rFonts w:ascii="宋体" w:hAnsi="宋体" w:eastAsia="仿宋_GB2312"/>
                <w:kern w:val="0"/>
                <w:szCs w:val="21"/>
              </w:rPr>
              <w:t>不同专项、层次，不同考试办法与评分标准。</w:t>
            </w:r>
          </w:p>
        </w:tc>
      </w:tr>
      <w:tr w14:paraId="1052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04" w:type="dxa"/>
            <w:vMerge w:val="restart"/>
            <w:vAlign w:val="center"/>
          </w:tcPr>
          <w:p w14:paraId="38C88CAA">
            <w:pPr>
              <w:widowControl/>
              <w:wordWrap w:val="0"/>
              <w:adjustRightInd w:val="0"/>
              <w:snapToGrid w:val="0"/>
              <w:spacing w:line="240" w:lineRule="exact"/>
              <w:jc w:val="center"/>
              <w:rPr>
                <w:rFonts w:ascii="宋体" w:hAnsi="宋体" w:eastAsia="仿宋_GB2312"/>
                <w:kern w:val="0"/>
                <w:sz w:val="18"/>
                <w:szCs w:val="18"/>
              </w:rPr>
            </w:pPr>
            <w:r>
              <w:rPr>
                <w:rFonts w:hint="eastAsia" w:ascii="宋体" w:hAnsi="宋体" w:eastAsia="仿宋_GB2312"/>
                <w:kern w:val="0"/>
                <w:szCs w:val="21"/>
              </w:rPr>
              <w:t>二</w:t>
            </w:r>
          </w:p>
        </w:tc>
        <w:tc>
          <w:tcPr>
            <w:tcW w:w="1134" w:type="dxa"/>
            <w:vMerge w:val="restart"/>
            <w:vAlign w:val="center"/>
          </w:tcPr>
          <w:p w14:paraId="3756DCDB">
            <w:pPr>
              <w:widowControl/>
              <w:wordWrap w:val="0"/>
              <w:adjustRightInd w:val="0"/>
              <w:snapToGrid w:val="0"/>
              <w:spacing w:line="240" w:lineRule="exact"/>
              <w:rPr>
                <w:rFonts w:ascii="宋体" w:hAnsi="宋体" w:eastAsia="仿宋_GB2312"/>
                <w:kern w:val="0"/>
                <w:szCs w:val="21"/>
              </w:rPr>
            </w:pPr>
            <w:r>
              <w:rPr>
                <w:rFonts w:hint="eastAsia" w:ascii="宋体" w:hAnsi="宋体" w:eastAsia="仿宋_GB2312"/>
                <w:kern w:val="0"/>
                <w:szCs w:val="21"/>
              </w:rPr>
              <w:t>大三年级</w:t>
            </w:r>
          </w:p>
          <w:p w14:paraId="534D1149">
            <w:pPr>
              <w:widowControl/>
              <w:wordWrap w:val="0"/>
              <w:adjustRightInd w:val="0"/>
              <w:snapToGrid w:val="0"/>
              <w:spacing w:line="240" w:lineRule="exact"/>
              <w:rPr>
                <w:rFonts w:ascii="宋体" w:hAnsi="宋体" w:eastAsia="仿宋_GB2312"/>
                <w:kern w:val="0"/>
                <w:szCs w:val="21"/>
              </w:rPr>
            </w:pPr>
            <w:r>
              <w:rPr>
                <w:rFonts w:hint="eastAsia" w:ascii="宋体" w:hAnsi="宋体" w:eastAsia="仿宋_GB2312"/>
                <w:kern w:val="0"/>
                <w:szCs w:val="21"/>
              </w:rPr>
              <w:t>（“课外体育活动”与“公共选修课”二选一）</w:t>
            </w:r>
          </w:p>
        </w:tc>
        <w:tc>
          <w:tcPr>
            <w:tcW w:w="851" w:type="dxa"/>
            <w:vMerge w:val="restart"/>
            <w:vAlign w:val="center"/>
          </w:tcPr>
          <w:p w14:paraId="6EC75C1B">
            <w:pPr>
              <w:widowControl/>
              <w:wordWrap w:val="0"/>
              <w:adjustRightInd w:val="0"/>
              <w:snapToGrid w:val="0"/>
              <w:spacing w:line="240" w:lineRule="exact"/>
              <w:jc w:val="left"/>
              <w:rPr>
                <w:rFonts w:ascii="宋体" w:hAnsi="宋体" w:eastAsia="仿宋_GB2312"/>
                <w:kern w:val="0"/>
                <w:szCs w:val="21"/>
              </w:rPr>
            </w:pPr>
            <w:r>
              <w:rPr>
                <w:rFonts w:hint="eastAsia" w:ascii="宋体" w:hAnsi="宋体" w:eastAsia="仿宋_GB2312"/>
                <w:kern w:val="0"/>
                <w:szCs w:val="21"/>
              </w:rPr>
              <w:t>1.课外体育活动</w:t>
            </w:r>
          </w:p>
        </w:tc>
        <w:tc>
          <w:tcPr>
            <w:tcW w:w="708" w:type="dxa"/>
            <w:vAlign w:val="center"/>
          </w:tcPr>
          <w:p w14:paraId="75567B92">
            <w:pPr>
              <w:widowControl/>
              <w:wordWrap w:val="0"/>
              <w:adjustRightInd w:val="0"/>
              <w:snapToGrid w:val="0"/>
              <w:spacing w:line="240" w:lineRule="exact"/>
              <w:jc w:val="center"/>
              <w:rPr>
                <w:rFonts w:ascii="宋体" w:hAnsi="宋体" w:eastAsia="仿宋_GB2312"/>
                <w:kern w:val="0"/>
                <w:szCs w:val="21"/>
              </w:rPr>
            </w:pPr>
            <w:r>
              <w:rPr>
                <w:rFonts w:ascii="宋体" w:hAnsi="宋体" w:eastAsia="仿宋_GB2312"/>
                <w:kern w:val="0"/>
                <w:szCs w:val="21"/>
              </w:rPr>
              <w:t>身体素质</w:t>
            </w:r>
          </w:p>
        </w:tc>
        <w:tc>
          <w:tcPr>
            <w:tcW w:w="993" w:type="dxa"/>
            <w:vAlign w:val="center"/>
          </w:tcPr>
          <w:p w14:paraId="018E4939">
            <w:pPr>
              <w:widowControl/>
              <w:wordWrap w:val="0"/>
              <w:adjustRightInd w:val="0"/>
              <w:snapToGrid w:val="0"/>
              <w:spacing w:line="240" w:lineRule="exact"/>
              <w:jc w:val="center"/>
              <w:rPr>
                <w:rFonts w:ascii="宋体" w:hAnsi="宋体" w:eastAsia="仿宋_GB2312"/>
                <w:kern w:val="0"/>
                <w:szCs w:val="21"/>
              </w:rPr>
            </w:pPr>
            <w:r>
              <w:rPr>
                <w:rFonts w:eastAsia="仿宋_GB2312"/>
                <w:kern w:val="0"/>
                <w:szCs w:val="21"/>
              </w:rPr>
              <w:t>50</w:t>
            </w:r>
            <w:r>
              <w:rPr>
                <w:rFonts w:hint="eastAsia" w:ascii="宋体" w:hAnsi="宋体" w:eastAsia="仿宋_GB2312"/>
                <w:kern w:val="0"/>
                <w:szCs w:val="21"/>
              </w:rPr>
              <w:t>分</w:t>
            </w:r>
          </w:p>
        </w:tc>
        <w:tc>
          <w:tcPr>
            <w:tcW w:w="4452" w:type="dxa"/>
            <w:vAlign w:val="center"/>
          </w:tcPr>
          <w:p w14:paraId="0A7AC7A8">
            <w:pPr>
              <w:widowControl/>
              <w:wordWrap w:val="0"/>
              <w:adjustRightInd w:val="0"/>
              <w:snapToGrid w:val="0"/>
              <w:spacing w:line="240" w:lineRule="exact"/>
              <w:jc w:val="left"/>
              <w:rPr>
                <w:rFonts w:ascii="宋体" w:hAnsi="宋体" w:eastAsia="仿宋_GB2312"/>
                <w:kern w:val="0"/>
                <w:szCs w:val="21"/>
              </w:rPr>
            </w:pPr>
            <w:r>
              <w:rPr>
                <w:rFonts w:ascii="宋体" w:hAnsi="宋体" w:eastAsia="仿宋_GB2312"/>
                <w:kern w:val="0"/>
                <w:szCs w:val="21"/>
              </w:rPr>
              <w:t>秋季学期：《国家学生体质健康标准（2014年修订）》（50%）</w:t>
            </w:r>
            <w:r>
              <w:rPr>
                <w:rFonts w:hint="eastAsia" w:ascii="宋体" w:hAnsi="宋体" w:eastAsia="仿宋_GB2312"/>
                <w:kern w:val="0"/>
                <w:szCs w:val="21"/>
              </w:rPr>
              <w:t>；</w:t>
            </w:r>
          </w:p>
          <w:p w14:paraId="72DECD41">
            <w:pPr>
              <w:widowControl/>
              <w:wordWrap w:val="0"/>
              <w:adjustRightInd w:val="0"/>
              <w:snapToGrid w:val="0"/>
              <w:spacing w:line="240" w:lineRule="exact"/>
              <w:jc w:val="left"/>
              <w:rPr>
                <w:rFonts w:ascii="宋体" w:hAnsi="宋体" w:eastAsia="仿宋_GB2312"/>
                <w:kern w:val="0"/>
                <w:szCs w:val="21"/>
              </w:rPr>
            </w:pPr>
            <w:r>
              <w:rPr>
                <w:rFonts w:ascii="宋体" w:hAnsi="宋体" w:eastAsia="仿宋_GB2312"/>
                <w:kern w:val="0"/>
                <w:szCs w:val="21"/>
              </w:rPr>
              <w:t>春季学期：仰卧起坐（女）/前掷实心球（男）（20%）、800米跑（女）/1000米跑（男）（30%）。</w:t>
            </w:r>
          </w:p>
        </w:tc>
      </w:tr>
      <w:tr w14:paraId="0CCE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4" w:type="dxa"/>
            <w:vMerge w:val="continue"/>
            <w:vAlign w:val="center"/>
          </w:tcPr>
          <w:p w14:paraId="665B6ECF">
            <w:pPr>
              <w:widowControl/>
              <w:wordWrap w:val="0"/>
              <w:adjustRightInd w:val="0"/>
              <w:snapToGrid w:val="0"/>
              <w:spacing w:line="240" w:lineRule="exact"/>
              <w:jc w:val="center"/>
              <w:rPr>
                <w:rFonts w:ascii="宋体" w:hAnsi="宋体" w:eastAsia="仿宋_GB2312"/>
                <w:kern w:val="0"/>
                <w:szCs w:val="21"/>
              </w:rPr>
            </w:pPr>
          </w:p>
        </w:tc>
        <w:tc>
          <w:tcPr>
            <w:tcW w:w="1134" w:type="dxa"/>
            <w:vMerge w:val="continue"/>
            <w:vAlign w:val="center"/>
          </w:tcPr>
          <w:p w14:paraId="6082BF85">
            <w:pPr>
              <w:widowControl/>
              <w:wordWrap w:val="0"/>
              <w:adjustRightInd w:val="0"/>
              <w:snapToGrid w:val="0"/>
              <w:spacing w:line="240" w:lineRule="exact"/>
              <w:jc w:val="center"/>
              <w:rPr>
                <w:rFonts w:ascii="宋体" w:hAnsi="宋体" w:eastAsia="仿宋_GB2312"/>
                <w:kern w:val="0"/>
                <w:szCs w:val="21"/>
              </w:rPr>
            </w:pPr>
          </w:p>
        </w:tc>
        <w:tc>
          <w:tcPr>
            <w:tcW w:w="851" w:type="dxa"/>
            <w:vMerge w:val="continue"/>
            <w:vAlign w:val="center"/>
          </w:tcPr>
          <w:p w14:paraId="5D103164">
            <w:pPr>
              <w:widowControl/>
              <w:wordWrap w:val="0"/>
              <w:adjustRightInd w:val="0"/>
              <w:snapToGrid w:val="0"/>
              <w:spacing w:line="240" w:lineRule="exact"/>
              <w:jc w:val="left"/>
              <w:rPr>
                <w:rFonts w:ascii="宋体" w:hAnsi="宋体" w:eastAsia="仿宋_GB2312"/>
                <w:kern w:val="0"/>
                <w:szCs w:val="21"/>
              </w:rPr>
            </w:pPr>
          </w:p>
        </w:tc>
        <w:tc>
          <w:tcPr>
            <w:tcW w:w="708" w:type="dxa"/>
            <w:vAlign w:val="center"/>
          </w:tcPr>
          <w:p w14:paraId="1EF2845E">
            <w:pPr>
              <w:widowControl/>
              <w:wordWrap w:val="0"/>
              <w:adjustRightInd w:val="0"/>
              <w:snapToGrid w:val="0"/>
              <w:spacing w:line="240" w:lineRule="exact"/>
              <w:jc w:val="center"/>
              <w:rPr>
                <w:rFonts w:ascii="宋体" w:hAnsi="宋体" w:eastAsia="仿宋_GB2312"/>
                <w:kern w:val="0"/>
                <w:szCs w:val="21"/>
              </w:rPr>
            </w:pPr>
            <w:r>
              <w:rPr>
                <w:rFonts w:ascii="宋体" w:hAnsi="宋体" w:eastAsia="仿宋_GB2312"/>
                <w:kern w:val="0"/>
                <w:szCs w:val="21"/>
              </w:rPr>
              <w:t>课外体育活动</w:t>
            </w:r>
          </w:p>
        </w:tc>
        <w:tc>
          <w:tcPr>
            <w:tcW w:w="993" w:type="dxa"/>
            <w:vAlign w:val="center"/>
          </w:tcPr>
          <w:p w14:paraId="7D11D073">
            <w:pPr>
              <w:widowControl/>
              <w:wordWrap w:val="0"/>
              <w:adjustRightInd w:val="0"/>
              <w:snapToGrid w:val="0"/>
              <w:spacing w:line="240" w:lineRule="exact"/>
              <w:jc w:val="center"/>
              <w:rPr>
                <w:rFonts w:eastAsia="仿宋_GB2312"/>
                <w:kern w:val="0"/>
                <w:szCs w:val="21"/>
              </w:rPr>
            </w:pPr>
            <w:r>
              <w:rPr>
                <w:rFonts w:eastAsia="仿宋_GB2312"/>
                <w:kern w:val="0"/>
                <w:szCs w:val="21"/>
              </w:rPr>
              <w:t>50</w:t>
            </w:r>
            <w:r>
              <w:rPr>
                <w:rFonts w:hint="eastAsia" w:eastAsia="仿宋_GB2312"/>
                <w:kern w:val="0"/>
                <w:szCs w:val="21"/>
              </w:rPr>
              <w:t>分</w:t>
            </w:r>
          </w:p>
        </w:tc>
        <w:tc>
          <w:tcPr>
            <w:tcW w:w="4452" w:type="dxa"/>
            <w:vAlign w:val="center"/>
          </w:tcPr>
          <w:p w14:paraId="463CBB46">
            <w:pPr>
              <w:widowControl/>
              <w:wordWrap w:val="0"/>
              <w:adjustRightInd w:val="0"/>
              <w:snapToGrid w:val="0"/>
              <w:spacing w:line="240" w:lineRule="exact"/>
              <w:jc w:val="left"/>
              <w:rPr>
                <w:rFonts w:ascii="宋体" w:hAnsi="宋体" w:eastAsia="仿宋_GB2312"/>
                <w:kern w:val="0"/>
                <w:szCs w:val="21"/>
              </w:rPr>
            </w:pPr>
            <w:r>
              <w:rPr>
                <w:rFonts w:ascii="宋体" w:hAnsi="宋体" w:eastAsia="仿宋_GB2312"/>
                <w:kern w:val="0"/>
                <w:szCs w:val="21"/>
              </w:rPr>
              <w:t>自主锻炼、体育竞赛成绩、体育资格证书、运动训练、体育竞赛和社团活动组织。</w:t>
            </w:r>
          </w:p>
        </w:tc>
      </w:tr>
      <w:tr w14:paraId="4AB7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04" w:type="dxa"/>
            <w:vMerge w:val="continue"/>
            <w:vAlign w:val="center"/>
          </w:tcPr>
          <w:p w14:paraId="72819B7D">
            <w:pPr>
              <w:widowControl/>
              <w:wordWrap w:val="0"/>
              <w:adjustRightInd w:val="0"/>
              <w:snapToGrid w:val="0"/>
              <w:spacing w:line="240" w:lineRule="exact"/>
              <w:jc w:val="center"/>
              <w:rPr>
                <w:rFonts w:ascii="宋体" w:hAnsi="宋体" w:eastAsia="仿宋_GB2312"/>
                <w:kern w:val="0"/>
                <w:szCs w:val="21"/>
              </w:rPr>
            </w:pPr>
          </w:p>
        </w:tc>
        <w:tc>
          <w:tcPr>
            <w:tcW w:w="1134" w:type="dxa"/>
            <w:vMerge w:val="continue"/>
            <w:vAlign w:val="center"/>
          </w:tcPr>
          <w:p w14:paraId="212B029E">
            <w:pPr>
              <w:widowControl/>
              <w:wordWrap w:val="0"/>
              <w:adjustRightInd w:val="0"/>
              <w:snapToGrid w:val="0"/>
              <w:spacing w:line="240" w:lineRule="exact"/>
              <w:jc w:val="center"/>
              <w:rPr>
                <w:rFonts w:ascii="宋体" w:hAnsi="宋体" w:eastAsia="仿宋_GB2312"/>
                <w:kern w:val="0"/>
                <w:szCs w:val="21"/>
              </w:rPr>
            </w:pPr>
          </w:p>
        </w:tc>
        <w:tc>
          <w:tcPr>
            <w:tcW w:w="851" w:type="dxa"/>
            <w:vMerge w:val="restart"/>
            <w:vAlign w:val="center"/>
          </w:tcPr>
          <w:p w14:paraId="10188FEA">
            <w:pPr>
              <w:widowControl/>
              <w:wordWrap w:val="0"/>
              <w:adjustRightInd w:val="0"/>
              <w:snapToGrid w:val="0"/>
              <w:spacing w:line="240" w:lineRule="exact"/>
              <w:jc w:val="left"/>
              <w:rPr>
                <w:rFonts w:ascii="宋体" w:hAnsi="宋体" w:eastAsia="仿宋_GB2312"/>
                <w:kern w:val="0"/>
                <w:szCs w:val="21"/>
              </w:rPr>
            </w:pPr>
            <w:r>
              <w:rPr>
                <w:rFonts w:hint="eastAsia" w:ascii="宋体" w:hAnsi="宋体" w:eastAsia="仿宋_GB2312"/>
                <w:kern w:val="0"/>
                <w:szCs w:val="21"/>
              </w:rPr>
              <w:t>2.公共选修课</w:t>
            </w:r>
          </w:p>
        </w:tc>
        <w:tc>
          <w:tcPr>
            <w:tcW w:w="708" w:type="dxa"/>
            <w:vAlign w:val="center"/>
          </w:tcPr>
          <w:p w14:paraId="308AB7E3">
            <w:pPr>
              <w:widowControl/>
              <w:wordWrap w:val="0"/>
              <w:adjustRightInd w:val="0"/>
              <w:snapToGrid w:val="0"/>
              <w:spacing w:line="240" w:lineRule="exact"/>
              <w:jc w:val="center"/>
              <w:rPr>
                <w:rFonts w:ascii="宋体" w:hAnsi="宋体" w:eastAsia="仿宋_GB2312"/>
                <w:kern w:val="0"/>
                <w:szCs w:val="21"/>
              </w:rPr>
            </w:pPr>
            <w:r>
              <w:rPr>
                <w:rFonts w:ascii="宋体" w:hAnsi="宋体" w:eastAsia="仿宋_GB2312"/>
                <w:kern w:val="0"/>
                <w:szCs w:val="21"/>
              </w:rPr>
              <w:t>身体素质</w:t>
            </w:r>
          </w:p>
        </w:tc>
        <w:tc>
          <w:tcPr>
            <w:tcW w:w="993" w:type="dxa"/>
            <w:vAlign w:val="center"/>
          </w:tcPr>
          <w:p w14:paraId="3FB1BDBB">
            <w:pPr>
              <w:widowControl/>
              <w:wordWrap w:val="0"/>
              <w:adjustRightInd w:val="0"/>
              <w:snapToGrid w:val="0"/>
              <w:spacing w:line="240" w:lineRule="exact"/>
              <w:jc w:val="center"/>
              <w:rPr>
                <w:rFonts w:eastAsia="仿宋_GB2312"/>
                <w:kern w:val="0"/>
                <w:szCs w:val="21"/>
              </w:rPr>
            </w:pPr>
            <w:r>
              <w:rPr>
                <w:rFonts w:eastAsia="仿宋_GB2312"/>
                <w:kern w:val="0"/>
                <w:szCs w:val="21"/>
              </w:rPr>
              <w:t>50</w:t>
            </w:r>
            <w:r>
              <w:rPr>
                <w:rFonts w:hint="eastAsia" w:eastAsia="仿宋_GB2312"/>
                <w:kern w:val="0"/>
                <w:szCs w:val="21"/>
              </w:rPr>
              <w:t>分</w:t>
            </w:r>
          </w:p>
        </w:tc>
        <w:tc>
          <w:tcPr>
            <w:tcW w:w="4452" w:type="dxa"/>
            <w:vAlign w:val="center"/>
          </w:tcPr>
          <w:p w14:paraId="69AEF5EE">
            <w:pPr>
              <w:widowControl/>
              <w:wordWrap w:val="0"/>
              <w:adjustRightInd w:val="0"/>
              <w:snapToGrid w:val="0"/>
              <w:spacing w:line="240" w:lineRule="exact"/>
              <w:jc w:val="left"/>
              <w:rPr>
                <w:rFonts w:ascii="宋体" w:hAnsi="宋体" w:eastAsia="仿宋_GB2312"/>
                <w:kern w:val="0"/>
                <w:szCs w:val="21"/>
              </w:rPr>
            </w:pPr>
            <w:r>
              <w:rPr>
                <w:rFonts w:ascii="宋体" w:hAnsi="宋体" w:eastAsia="仿宋_GB2312"/>
                <w:kern w:val="0"/>
                <w:szCs w:val="21"/>
              </w:rPr>
              <w:t>秋季学期：《国家学生体质健康标准（2014年修订）》（50%）</w:t>
            </w:r>
            <w:r>
              <w:rPr>
                <w:rFonts w:hint="eastAsia" w:ascii="宋体" w:hAnsi="宋体" w:eastAsia="仿宋_GB2312"/>
                <w:kern w:val="0"/>
                <w:szCs w:val="21"/>
              </w:rPr>
              <w:t>；</w:t>
            </w:r>
          </w:p>
          <w:p w14:paraId="0EF67876">
            <w:pPr>
              <w:widowControl/>
              <w:wordWrap w:val="0"/>
              <w:adjustRightInd w:val="0"/>
              <w:snapToGrid w:val="0"/>
              <w:spacing w:line="240" w:lineRule="exact"/>
              <w:jc w:val="left"/>
              <w:rPr>
                <w:rFonts w:ascii="宋体" w:hAnsi="宋体" w:eastAsia="仿宋_GB2312"/>
                <w:b/>
                <w:bCs/>
                <w:kern w:val="0"/>
                <w:szCs w:val="21"/>
              </w:rPr>
            </w:pPr>
            <w:r>
              <w:rPr>
                <w:rFonts w:ascii="宋体" w:hAnsi="宋体" w:eastAsia="仿宋_GB2312"/>
                <w:kern w:val="0"/>
                <w:szCs w:val="21"/>
              </w:rPr>
              <w:t>春季学期：仰卧起坐（女）/前掷实心球（男）（20%）、800米跑（女）/1000米跑（男）（30%）。</w:t>
            </w:r>
          </w:p>
        </w:tc>
      </w:tr>
      <w:tr w14:paraId="50CC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vMerge w:val="continue"/>
            <w:vAlign w:val="center"/>
          </w:tcPr>
          <w:p w14:paraId="0FC915A0">
            <w:pPr>
              <w:widowControl/>
              <w:wordWrap w:val="0"/>
              <w:adjustRightInd w:val="0"/>
              <w:snapToGrid w:val="0"/>
              <w:spacing w:line="240" w:lineRule="exact"/>
              <w:jc w:val="center"/>
              <w:rPr>
                <w:rFonts w:ascii="宋体" w:hAnsi="宋体" w:eastAsia="仿宋_GB2312"/>
                <w:kern w:val="0"/>
                <w:szCs w:val="21"/>
              </w:rPr>
            </w:pPr>
          </w:p>
        </w:tc>
        <w:tc>
          <w:tcPr>
            <w:tcW w:w="1134" w:type="dxa"/>
            <w:vMerge w:val="continue"/>
            <w:vAlign w:val="center"/>
          </w:tcPr>
          <w:p w14:paraId="45A80661">
            <w:pPr>
              <w:widowControl/>
              <w:wordWrap w:val="0"/>
              <w:adjustRightInd w:val="0"/>
              <w:snapToGrid w:val="0"/>
              <w:spacing w:line="240" w:lineRule="exact"/>
              <w:jc w:val="center"/>
              <w:rPr>
                <w:rFonts w:ascii="宋体" w:hAnsi="宋体" w:eastAsia="仿宋_GB2312"/>
                <w:kern w:val="0"/>
                <w:szCs w:val="21"/>
              </w:rPr>
            </w:pPr>
          </w:p>
        </w:tc>
        <w:tc>
          <w:tcPr>
            <w:tcW w:w="851" w:type="dxa"/>
            <w:vMerge w:val="continue"/>
            <w:vAlign w:val="center"/>
          </w:tcPr>
          <w:p w14:paraId="3DF53474">
            <w:pPr>
              <w:widowControl/>
              <w:wordWrap w:val="0"/>
              <w:adjustRightInd w:val="0"/>
              <w:snapToGrid w:val="0"/>
              <w:spacing w:line="240" w:lineRule="exact"/>
              <w:jc w:val="center"/>
              <w:rPr>
                <w:rFonts w:ascii="宋体" w:hAnsi="宋体" w:eastAsia="仿宋_GB2312"/>
                <w:kern w:val="0"/>
                <w:szCs w:val="21"/>
              </w:rPr>
            </w:pPr>
          </w:p>
        </w:tc>
        <w:tc>
          <w:tcPr>
            <w:tcW w:w="708" w:type="dxa"/>
            <w:vAlign w:val="center"/>
          </w:tcPr>
          <w:p w14:paraId="0C316FEC">
            <w:pPr>
              <w:widowControl/>
              <w:wordWrap w:val="0"/>
              <w:adjustRightInd w:val="0"/>
              <w:snapToGrid w:val="0"/>
              <w:spacing w:line="240" w:lineRule="exact"/>
              <w:jc w:val="center"/>
              <w:rPr>
                <w:rFonts w:ascii="宋体" w:hAnsi="宋体" w:eastAsia="仿宋_GB2312"/>
                <w:kern w:val="0"/>
                <w:szCs w:val="21"/>
              </w:rPr>
            </w:pPr>
            <w:r>
              <w:rPr>
                <w:rFonts w:ascii="宋体" w:hAnsi="宋体" w:eastAsia="仿宋_GB2312"/>
                <w:kern w:val="0"/>
                <w:szCs w:val="21"/>
              </w:rPr>
              <w:t>运动技能</w:t>
            </w:r>
          </w:p>
        </w:tc>
        <w:tc>
          <w:tcPr>
            <w:tcW w:w="993" w:type="dxa"/>
            <w:vAlign w:val="center"/>
          </w:tcPr>
          <w:p w14:paraId="1CE75412">
            <w:pPr>
              <w:widowControl/>
              <w:wordWrap w:val="0"/>
              <w:adjustRightInd w:val="0"/>
              <w:snapToGrid w:val="0"/>
              <w:spacing w:line="240" w:lineRule="exact"/>
              <w:jc w:val="center"/>
              <w:rPr>
                <w:rFonts w:eastAsia="仿宋_GB2312"/>
                <w:kern w:val="0"/>
                <w:szCs w:val="21"/>
              </w:rPr>
            </w:pPr>
            <w:r>
              <w:rPr>
                <w:rFonts w:eastAsia="仿宋_GB2312"/>
                <w:kern w:val="0"/>
                <w:szCs w:val="21"/>
              </w:rPr>
              <w:t>50</w:t>
            </w:r>
            <w:r>
              <w:rPr>
                <w:rFonts w:hint="eastAsia" w:eastAsia="仿宋_GB2312"/>
                <w:kern w:val="0"/>
                <w:szCs w:val="21"/>
              </w:rPr>
              <w:t>分</w:t>
            </w:r>
          </w:p>
        </w:tc>
        <w:tc>
          <w:tcPr>
            <w:tcW w:w="4452" w:type="dxa"/>
            <w:vAlign w:val="center"/>
          </w:tcPr>
          <w:p w14:paraId="719D275C">
            <w:pPr>
              <w:widowControl/>
              <w:wordWrap w:val="0"/>
              <w:adjustRightInd w:val="0"/>
              <w:snapToGrid w:val="0"/>
              <w:spacing w:line="240" w:lineRule="exact"/>
              <w:jc w:val="left"/>
              <w:rPr>
                <w:rFonts w:ascii="宋体" w:hAnsi="宋体" w:eastAsia="仿宋_GB2312"/>
                <w:kern w:val="0"/>
                <w:szCs w:val="21"/>
              </w:rPr>
            </w:pPr>
            <w:r>
              <w:rPr>
                <w:rFonts w:ascii="宋体" w:hAnsi="宋体" w:eastAsia="仿宋_GB2312"/>
                <w:kern w:val="0"/>
                <w:szCs w:val="21"/>
              </w:rPr>
              <w:t>不同专项、层次，不同考试办法与评分标准。</w:t>
            </w:r>
          </w:p>
        </w:tc>
      </w:tr>
      <w:tr w14:paraId="0ADA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4" w:type="dxa"/>
            <w:vMerge w:val="restart"/>
            <w:vAlign w:val="center"/>
          </w:tcPr>
          <w:p w14:paraId="036CA87F">
            <w:pPr>
              <w:widowControl/>
              <w:wordWrap w:val="0"/>
              <w:adjustRightInd w:val="0"/>
              <w:snapToGrid w:val="0"/>
              <w:spacing w:line="240" w:lineRule="exact"/>
              <w:jc w:val="center"/>
              <w:rPr>
                <w:rFonts w:ascii="宋体" w:hAnsi="宋体" w:eastAsia="仿宋_GB2312"/>
                <w:kern w:val="0"/>
                <w:szCs w:val="21"/>
              </w:rPr>
            </w:pPr>
            <w:r>
              <w:rPr>
                <w:rFonts w:hint="eastAsia" w:ascii="宋体" w:hAnsi="宋体" w:eastAsia="仿宋_GB2312"/>
                <w:kern w:val="0"/>
                <w:szCs w:val="21"/>
              </w:rPr>
              <w:t>三</w:t>
            </w:r>
          </w:p>
        </w:tc>
        <w:tc>
          <w:tcPr>
            <w:tcW w:w="1134" w:type="dxa"/>
            <w:vMerge w:val="restart"/>
            <w:vAlign w:val="center"/>
          </w:tcPr>
          <w:p w14:paraId="4ABC510E">
            <w:pPr>
              <w:widowControl/>
              <w:wordWrap w:val="0"/>
              <w:adjustRightInd w:val="0"/>
              <w:snapToGrid w:val="0"/>
              <w:spacing w:line="240" w:lineRule="exact"/>
              <w:rPr>
                <w:rFonts w:ascii="宋体" w:hAnsi="宋体" w:eastAsia="仿宋_GB2312"/>
                <w:kern w:val="0"/>
                <w:szCs w:val="21"/>
              </w:rPr>
            </w:pPr>
            <w:r>
              <w:rPr>
                <w:rFonts w:hint="eastAsia" w:ascii="宋体" w:hAnsi="宋体" w:eastAsia="仿宋_GB2312"/>
                <w:kern w:val="0"/>
                <w:szCs w:val="21"/>
              </w:rPr>
              <w:t>大四年级</w:t>
            </w:r>
            <w:r>
              <w:rPr>
                <w:rFonts w:hint="eastAsia" w:ascii="宋体" w:hAnsi="宋体" w:eastAsia="仿宋_GB2312"/>
                <w:kern w:val="0"/>
                <w:sz w:val="18"/>
                <w:szCs w:val="18"/>
              </w:rPr>
              <w:t>（“身体素质”与“阳光长跑”二选一）</w:t>
            </w:r>
          </w:p>
        </w:tc>
        <w:tc>
          <w:tcPr>
            <w:tcW w:w="1559" w:type="dxa"/>
            <w:gridSpan w:val="2"/>
            <w:vAlign w:val="center"/>
          </w:tcPr>
          <w:p w14:paraId="76CCFA4F">
            <w:pPr>
              <w:widowControl/>
              <w:wordWrap w:val="0"/>
              <w:adjustRightInd w:val="0"/>
              <w:snapToGrid w:val="0"/>
              <w:spacing w:line="240" w:lineRule="exact"/>
              <w:jc w:val="left"/>
              <w:rPr>
                <w:rFonts w:ascii="宋体" w:hAnsi="宋体" w:eastAsia="仿宋_GB2312"/>
                <w:kern w:val="0"/>
                <w:szCs w:val="21"/>
              </w:rPr>
            </w:pPr>
            <w:r>
              <w:rPr>
                <w:rFonts w:hint="eastAsia" w:ascii="宋体" w:hAnsi="宋体" w:eastAsia="仿宋_GB2312"/>
                <w:kern w:val="0"/>
                <w:szCs w:val="21"/>
              </w:rPr>
              <w:t>1.身体素质</w:t>
            </w:r>
          </w:p>
        </w:tc>
        <w:tc>
          <w:tcPr>
            <w:tcW w:w="993" w:type="dxa"/>
            <w:vAlign w:val="center"/>
          </w:tcPr>
          <w:p w14:paraId="2D29CBBA">
            <w:pPr>
              <w:widowControl/>
              <w:wordWrap w:val="0"/>
              <w:adjustRightInd w:val="0"/>
              <w:snapToGrid w:val="0"/>
              <w:spacing w:line="240" w:lineRule="exact"/>
              <w:jc w:val="center"/>
              <w:rPr>
                <w:rFonts w:eastAsia="仿宋_GB2312"/>
                <w:kern w:val="0"/>
                <w:szCs w:val="21"/>
              </w:rPr>
            </w:pPr>
            <w:r>
              <w:rPr>
                <w:rFonts w:eastAsia="仿宋_GB2312"/>
                <w:kern w:val="0"/>
                <w:szCs w:val="21"/>
              </w:rPr>
              <w:t>100</w:t>
            </w:r>
            <w:r>
              <w:rPr>
                <w:rFonts w:hint="eastAsia" w:eastAsia="仿宋_GB2312"/>
                <w:kern w:val="0"/>
                <w:szCs w:val="21"/>
              </w:rPr>
              <w:t>分</w:t>
            </w:r>
          </w:p>
        </w:tc>
        <w:tc>
          <w:tcPr>
            <w:tcW w:w="4452" w:type="dxa"/>
            <w:vAlign w:val="center"/>
          </w:tcPr>
          <w:p w14:paraId="3184A574">
            <w:pPr>
              <w:widowControl/>
              <w:wordWrap w:val="0"/>
              <w:adjustRightInd w:val="0"/>
              <w:snapToGrid w:val="0"/>
              <w:spacing w:line="240" w:lineRule="exact"/>
              <w:jc w:val="left"/>
              <w:rPr>
                <w:rFonts w:ascii="宋体" w:hAnsi="宋体" w:eastAsia="仿宋_GB2312"/>
                <w:kern w:val="0"/>
                <w:szCs w:val="21"/>
              </w:rPr>
            </w:pPr>
            <w:r>
              <w:rPr>
                <w:rFonts w:ascii="宋体" w:hAnsi="宋体" w:eastAsia="仿宋_GB2312"/>
                <w:kern w:val="0"/>
                <w:szCs w:val="21"/>
              </w:rPr>
              <w:t>根据《国家学生体质健康标准（2014年修订）》指标，测800米跑（女）/1000米跑（男）。</w:t>
            </w:r>
          </w:p>
        </w:tc>
      </w:tr>
      <w:tr w14:paraId="68A8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04" w:type="dxa"/>
            <w:vMerge w:val="continue"/>
            <w:vAlign w:val="center"/>
          </w:tcPr>
          <w:p w14:paraId="65E13CC7">
            <w:pPr>
              <w:widowControl/>
              <w:wordWrap w:val="0"/>
              <w:adjustRightInd w:val="0"/>
              <w:snapToGrid w:val="0"/>
              <w:spacing w:line="240" w:lineRule="exact"/>
              <w:jc w:val="center"/>
              <w:rPr>
                <w:rFonts w:ascii="宋体" w:hAnsi="宋体" w:eastAsia="仿宋_GB2312"/>
                <w:kern w:val="0"/>
                <w:szCs w:val="21"/>
              </w:rPr>
            </w:pPr>
          </w:p>
        </w:tc>
        <w:tc>
          <w:tcPr>
            <w:tcW w:w="1134" w:type="dxa"/>
            <w:vMerge w:val="continue"/>
            <w:vAlign w:val="center"/>
          </w:tcPr>
          <w:p w14:paraId="53A51A3D">
            <w:pPr>
              <w:widowControl/>
              <w:wordWrap w:val="0"/>
              <w:adjustRightInd w:val="0"/>
              <w:snapToGrid w:val="0"/>
              <w:spacing w:line="240" w:lineRule="exact"/>
              <w:jc w:val="center"/>
              <w:rPr>
                <w:rFonts w:ascii="宋体" w:hAnsi="宋体" w:eastAsia="仿宋_GB2312"/>
                <w:kern w:val="0"/>
                <w:szCs w:val="21"/>
              </w:rPr>
            </w:pPr>
          </w:p>
        </w:tc>
        <w:tc>
          <w:tcPr>
            <w:tcW w:w="1559" w:type="dxa"/>
            <w:gridSpan w:val="2"/>
            <w:vAlign w:val="center"/>
          </w:tcPr>
          <w:p w14:paraId="6AFF8B7C">
            <w:pPr>
              <w:widowControl/>
              <w:wordWrap w:val="0"/>
              <w:adjustRightInd w:val="0"/>
              <w:snapToGrid w:val="0"/>
              <w:spacing w:line="240" w:lineRule="exact"/>
              <w:jc w:val="left"/>
              <w:rPr>
                <w:rFonts w:ascii="宋体" w:hAnsi="宋体" w:eastAsia="仿宋_GB2312"/>
                <w:kern w:val="0"/>
                <w:szCs w:val="21"/>
              </w:rPr>
            </w:pPr>
            <w:r>
              <w:rPr>
                <w:rFonts w:hint="eastAsia" w:ascii="宋体" w:hAnsi="宋体" w:eastAsia="仿宋_GB2312"/>
                <w:kern w:val="0"/>
                <w:szCs w:val="21"/>
              </w:rPr>
              <w:t>2.阳光长跑</w:t>
            </w:r>
          </w:p>
        </w:tc>
        <w:tc>
          <w:tcPr>
            <w:tcW w:w="993" w:type="dxa"/>
            <w:vAlign w:val="center"/>
          </w:tcPr>
          <w:p w14:paraId="15C51E82">
            <w:pPr>
              <w:widowControl/>
              <w:wordWrap w:val="0"/>
              <w:adjustRightInd w:val="0"/>
              <w:snapToGrid w:val="0"/>
              <w:spacing w:line="240" w:lineRule="exact"/>
              <w:jc w:val="center"/>
              <w:rPr>
                <w:rFonts w:eastAsia="仿宋_GB2312"/>
                <w:kern w:val="0"/>
                <w:szCs w:val="21"/>
              </w:rPr>
            </w:pPr>
            <w:r>
              <w:rPr>
                <w:rFonts w:eastAsia="仿宋_GB2312"/>
                <w:kern w:val="0"/>
                <w:szCs w:val="21"/>
              </w:rPr>
              <w:t>100</w:t>
            </w:r>
            <w:r>
              <w:rPr>
                <w:rFonts w:hint="eastAsia" w:eastAsia="仿宋_GB2312"/>
                <w:kern w:val="0"/>
                <w:szCs w:val="21"/>
              </w:rPr>
              <w:t>分</w:t>
            </w:r>
          </w:p>
        </w:tc>
        <w:tc>
          <w:tcPr>
            <w:tcW w:w="4452" w:type="dxa"/>
            <w:vAlign w:val="center"/>
          </w:tcPr>
          <w:p w14:paraId="4E7DB39D">
            <w:pPr>
              <w:widowControl/>
              <w:wordWrap w:val="0"/>
              <w:adjustRightInd w:val="0"/>
              <w:snapToGrid w:val="0"/>
              <w:spacing w:line="240" w:lineRule="exact"/>
              <w:jc w:val="left"/>
              <w:rPr>
                <w:rFonts w:ascii="宋体" w:hAnsi="宋体" w:eastAsia="仿宋_GB2312"/>
                <w:kern w:val="0"/>
                <w:szCs w:val="21"/>
              </w:rPr>
            </w:pPr>
            <w:r>
              <w:rPr>
                <w:rFonts w:ascii="宋体" w:hAnsi="宋体" w:eastAsia="仿宋_GB2312"/>
                <w:kern w:val="0"/>
                <w:szCs w:val="21"/>
              </w:rPr>
              <w:t>完成校园阳光长跑距离（无体育课学生）。</w:t>
            </w:r>
          </w:p>
        </w:tc>
      </w:tr>
    </w:tbl>
    <w:p w14:paraId="615C3038">
      <w:pPr>
        <w:widowControl/>
        <w:tabs>
          <w:tab w:val="left" w:pos="312"/>
        </w:tabs>
        <w:snapToGrid w:val="0"/>
        <w:spacing w:line="240" w:lineRule="exact"/>
        <w:jc w:val="left"/>
        <w:textAlignment w:val="center"/>
        <w:rPr>
          <w:rFonts w:eastAsia="仿宋_GB2312"/>
          <w:kern w:val="0"/>
          <w:szCs w:val="21"/>
        </w:rPr>
      </w:pPr>
      <w:r>
        <w:rPr>
          <w:rFonts w:hint="eastAsia" w:eastAsia="仿宋_GB2312"/>
          <w:kern w:val="0"/>
          <w:szCs w:val="21"/>
        </w:rPr>
        <w:t>注：1. 阳光长跑、运动成绩、体育资格证书、参与运动训练、参与体育活动等分值换算参照相关文件通知执行。</w:t>
      </w:r>
    </w:p>
    <w:p w14:paraId="1D890B08">
      <w:pPr>
        <w:widowControl/>
        <w:tabs>
          <w:tab w:val="left" w:pos="312"/>
        </w:tabs>
        <w:snapToGrid w:val="0"/>
        <w:spacing w:line="240" w:lineRule="exact"/>
        <w:ind w:left="420"/>
        <w:jc w:val="left"/>
        <w:textAlignment w:val="center"/>
        <w:rPr>
          <w:rFonts w:eastAsia="仿宋_GB2312"/>
          <w:kern w:val="0"/>
          <w:szCs w:val="21"/>
        </w:rPr>
      </w:pPr>
      <w:r>
        <w:rPr>
          <w:rFonts w:hint="eastAsia" w:eastAsia="仿宋_GB2312"/>
          <w:kern w:val="0"/>
          <w:szCs w:val="21"/>
        </w:rPr>
        <w:t>2. 体育学院结合自身实际制定体育综合素质测评评分量表。</w:t>
      </w:r>
    </w:p>
    <w:p w14:paraId="5C70058E">
      <w:pPr>
        <w:widowControl/>
        <w:tabs>
          <w:tab w:val="left" w:pos="312"/>
        </w:tabs>
        <w:snapToGrid w:val="0"/>
        <w:spacing w:line="240" w:lineRule="exact"/>
        <w:ind w:left="630" w:leftChars="200" w:hanging="210" w:hangingChars="100"/>
        <w:jc w:val="left"/>
        <w:textAlignment w:val="center"/>
        <w:rPr>
          <w:rFonts w:ascii="宋体" w:hAnsi="宋体" w:cs="宋体"/>
          <w:b/>
          <w:sz w:val="32"/>
          <w:szCs w:val="32"/>
        </w:rPr>
        <w:sectPr>
          <w:pgSz w:w="11906" w:h="16838"/>
          <w:pgMar w:top="1440" w:right="1800" w:bottom="1440" w:left="1800" w:header="851" w:footer="992" w:gutter="0"/>
          <w:cols w:space="720" w:num="1"/>
          <w:docGrid w:type="lines" w:linePitch="312" w:charSpace="0"/>
        </w:sectPr>
      </w:pPr>
      <w:r>
        <w:rPr>
          <w:rFonts w:hint="eastAsia" w:eastAsia="仿宋_GB2312"/>
          <w:kern w:val="0"/>
          <w:szCs w:val="21"/>
        </w:rPr>
        <w:t>3. 因身体原因无法参与体育运动的学生，由所在学院学生综合素质测评领导小组根据具体情况确定体育综合素质测评评分。</w:t>
      </w:r>
    </w:p>
    <w:p w14:paraId="472F1C88">
      <w:pPr>
        <w:adjustRightInd w:val="0"/>
        <w:snapToGrid w:val="0"/>
        <w:spacing w:line="560" w:lineRule="exact"/>
        <w:rPr>
          <w:rFonts w:ascii="宋体" w:hAnsi="宋体" w:cs="宋体"/>
          <w:b/>
          <w:sz w:val="32"/>
          <w:szCs w:val="32"/>
        </w:rPr>
      </w:pPr>
      <w:r>
        <w:rPr>
          <w:rFonts w:hint="eastAsia" w:ascii="楷体" w:hAnsi="楷体" w:eastAsia="楷体" w:cs="宋体"/>
          <w:b/>
          <w:sz w:val="32"/>
          <w:szCs w:val="32"/>
        </w:rPr>
        <w:t>四、美育综合素质测评评分量表</w:t>
      </w:r>
    </w:p>
    <w:p w14:paraId="60A5F01A">
      <w:pPr>
        <w:spacing w:line="560" w:lineRule="exact"/>
        <w:jc w:val="center"/>
        <w:rPr>
          <w:rFonts w:ascii="仿宋_GB2312" w:hAnsi="宋体" w:eastAsia="仿宋_GB2312" w:cs="宋体"/>
          <w:b/>
          <w:bCs/>
          <w:sz w:val="28"/>
          <w:szCs w:val="28"/>
        </w:rPr>
      </w:pPr>
      <w:r>
        <w:rPr>
          <w:rFonts w:hint="eastAsia" w:ascii="仿宋_GB2312" w:hAnsi="宋体" w:eastAsia="仿宋_GB2312" w:cs="宋体"/>
          <w:b/>
          <w:bCs/>
          <w:sz w:val="28"/>
          <w:szCs w:val="28"/>
        </w:rPr>
        <w:t>表3  美育综合素质测评评分量表</w:t>
      </w:r>
    </w:p>
    <w:tbl>
      <w:tblPr>
        <w:tblStyle w:val="7"/>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219"/>
        <w:gridCol w:w="1380"/>
        <w:gridCol w:w="4067"/>
      </w:tblGrid>
      <w:tr w14:paraId="319C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3" w:type="dxa"/>
            <w:vAlign w:val="center"/>
          </w:tcPr>
          <w:p w14:paraId="5E1AD7E1">
            <w:pPr>
              <w:widowControl/>
              <w:adjustRightInd w:val="0"/>
              <w:snapToGrid w:val="0"/>
              <w:spacing w:line="240" w:lineRule="exact"/>
              <w:jc w:val="center"/>
              <w:rPr>
                <w:rFonts w:ascii="宋体" w:hAnsi="宋体" w:eastAsia="仿宋_GB2312"/>
                <w:b/>
                <w:bCs/>
                <w:kern w:val="0"/>
                <w:szCs w:val="21"/>
              </w:rPr>
            </w:pPr>
            <w:r>
              <w:rPr>
                <w:rFonts w:ascii="宋体" w:hAnsi="宋体" w:eastAsia="仿宋_GB2312"/>
                <w:b/>
                <w:bCs/>
                <w:kern w:val="0"/>
                <w:szCs w:val="21"/>
              </w:rPr>
              <w:t>序号</w:t>
            </w:r>
          </w:p>
        </w:tc>
        <w:tc>
          <w:tcPr>
            <w:tcW w:w="2219" w:type="dxa"/>
            <w:vAlign w:val="center"/>
          </w:tcPr>
          <w:p w14:paraId="4B829EB6">
            <w:pPr>
              <w:widowControl/>
              <w:adjustRightInd w:val="0"/>
              <w:snapToGrid w:val="0"/>
              <w:spacing w:line="240" w:lineRule="exact"/>
              <w:jc w:val="center"/>
              <w:rPr>
                <w:rFonts w:ascii="宋体" w:hAnsi="宋体" w:eastAsia="仿宋_GB2312"/>
                <w:b/>
                <w:bCs/>
                <w:kern w:val="0"/>
                <w:szCs w:val="21"/>
              </w:rPr>
            </w:pPr>
            <w:r>
              <w:rPr>
                <w:rFonts w:hint="eastAsia" w:ascii="宋体" w:hAnsi="宋体" w:eastAsia="仿宋_GB2312"/>
                <w:b/>
                <w:bCs/>
                <w:kern w:val="0"/>
                <w:szCs w:val="21"/>
              </w:rPr>
              <w:t>评价指标</w:t>
            </w:r>
          </w:p>
        </w:tc>
        <w:tc>
          <w:tcPr>
            <w:tcW w:w="1380" w:type="dxa"/>
            <w:vAlign w:val="center"/>
          </w:tcPr>
          <w:p w14:paraId="4C17C47D">
            <w:pPr>
              <w:widowControl/>
              <w:adjustRightInd w:val="0"/>
              <w:snapToGrid w:val="0"/>
              <w:spacing w:line="240" w:lineRule="exact"/>
              <w:jc w:val="center"/>
              <w:rPr>
                <w:rFonts w:ascii="宋体" w:hAnsi="宋体" w:eastAsia="仿宋_GB2312"/>
                <w:b/>
                <w:bCs/>
                <w:kern w:val="0"/>
                <w:szCs w:val="21"/>
              </w:rPr>
            </w:pPr>
            <w:r>
              <w:rPr>
                <w:rFonts w:hint="eastAsia" w:ascii="宋体" w:hAnsi="宋体" w:eastAsia="仿宋_GB2312"/>
                <w:b/>
                <w:bCs/>
                <w:kern w:val="0"/>
                <w:szCs w:val="21"/>
              </w:rPr>
              <w:t>指标分值</w:t>
            </w:r>
          </w:p>
        </w:tc>
        <w:tc>
          <w:tcPr>
            <w:tcW w:w="4067" w:type="dxa"/>
            <w:vAlign w:val="center"/>
          </w:tcPr>
          <w:p w14:paraId="7F0CAE2D">
            <w:pPr>
              <w:widowControl/>
              <w:adjustRightInd w:val="0"/>
              <w:snapToGrid w:val="0"/>
              <w:spacing w:line="240" w:lineRule="exact"/>
              <w:jc w:val="center"/>
              <w:rPr>
                <w:rFonts w:ascii="宋体" w:hAnsi="宋体" w:eastAsia="仿宋_GB2312"/>
                <w:b/>
                <w:bCs/>
                <w:kern w:val="0"/>
                <w:szCs w:val="21"/>
              </w:rPr>
            </w:pPr>
            <w:r>
              <w:rPr>
                <w:rFonts w:hint="eastAsia" w:ascii="宋体" w:hAnsi="宋体" w:eastAsia="仿宋_GB2312"/>
                <w:b/>
                <w:bCs/>
                <w:kern w:val="0"/>
                <w:szCs w:val="21"/>
              </w:rPr>
              <w:t>评价</w:t>
            </w:r>
            <w:r>
              <w:rPr>
                <w:rFonts w:ascii="宋体" w:hAnsi="宋体" w:eastAsia="仿宋_GB2312"/>
                <w:b/>
                <w:bCs/>
                <w:kern w:val="0"/>
                <w:szCs w:val="21"/>
              </w:rPr>
              <w:t>内容</w:t>
            </w:r>
          </w:p>
        </w:tc>
      </w:tr>
      <w:tr w14:paraId="4A2E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733" w:type="dxa"/>
            <w:vAlign w:val="center"/>
          </w:tcPr>
          <w:p w14:paraId="4C087E09">
            <w:pPr>
              <w:widowControl/>
              <w:adjustRightInd w:val="0"/>
              <w:snapToGrid w:val="0"/>
              <w:spacing w:line="240" w:lineRule="exact"/>
              <w:jc w:val="center"/>
              <w:rPr>
                <w:rFonts w:ascii="宋体" w:hAnsi="宋体" w:eastAsia="仿宋_GB2312"/>
                <w:kern w:val="0"/>
                <w:szCs w:val="21"/>
              </w:rPr>
            </w:pPr>
            <w:r>
              <w:rPr>
                <w:rFonts w:ascii="宋体" w:hAnsi="宋体" w:eastAsia="仿宋_GB2312"/>
                <w:kern w:val="0"/>
                <w:szCs w:val="21"/>
              </w:rPr>
              <w:t>1</w:t>
            </w:r>
          </w:p>
        </w:tc>
        <w:tc>
          <w:tcPr>
            <w:tcW w:w="2219" w:type="dxa"/>
            <w:vAlign w:val="center"/>
          </w:tcPr>
          <w:p w14:paraId="525F50F2">
            <w:pPr>
              <w:widowControl/>
              <w:adjustRightInd w:val="0"/>
              <w:snapToGrid w:val="0"/>
              <w:spacing w:line="240" w:lineRule="exact"/>
              <w:rPr>
                <w:rFonts w:ascii="宋体" w:hAnsi="宋体" w:eastAsia="仿宋_GB2312"/>
                <w:kern w:val="0"/>
                <w:szCs w:val="21"/>
              </w:rPr>
            </w:pPr>
            <w:r>
              <w:rPr>
                <w:rFonts w:ascii="宋体" w:hAnsi="宋体" w:eastAsia="仿宋_GB2312"/>
                <w:kern w:val="0"/>
                <w:szCs w:val="21"/>
              </w:rPr>
              <w:t>公共艺术课程</w:t>
            </w:r>
            <w:r>
              <w:rPr>
                <w:rFonts w:hint="eastAsia" w:ascii="宋体" w:hAnsi="宋体" w:eastAsia="仿宋_GB2312"/>
                <w:kern w:val="0"/>
                <w:szCs w:val="21"/>
              </w:rPr>
              <w:t>（</w:t>
            </w:r>
            <w:r>
              <w:rPr>
                <w:rFonts w:ascii="宋体" w:hAnsi="宋体" w:eastAsia="仿宋_GB2312"/>
                <w:kern w:val="0"/>
                <w:szCs w:val="21"/>
              </w:rPr>
              <w:t>美术类、音乐类、文学类、美学类公共艺术选修课程</w:t>
            </w:r>
            <w:r>
              <w:rPr>
                <w:rFonts w:hint="eastAsia" w:ascii="宋体" w:hAnsi="宋体" w:eastAsia="仿宋_GB2312"/>
                <w:kern w:val="0"/>
                <w:szCs w:val="21"/>
              </w:rPr>
              <w:t>）</w:t>
            </w:r>
          </w:p>
        </w:tc>
        <w:tc>
          <w:tcPr>
            <w:tcW w:w="1380" w:type="dxa"/>
            <w:vAlign w:val="center"/>
          </w:tcPr>
          <w:p w14:paraId="45A8AEDC">
            <w:pPr>
              <w:widowControl/>
              <w:wordWrap w:val="0"/>
              <w:adjustRightInd w:val="0"/>
              <w:snapToGrid w:val="0"/>
              <w:spacing w:line="240" w:lineRule="exact"/>
              <w:jc w:val="center"/>
              <w:rPr>
                <w:rFonts w:ascii="宋体" w:hAnsi="宋体" w:eastAsia="仿宋_GB2312"/>
                <w:kern w:val="0"/>
                <w:szCs w:val="21"/>
              </w:rPr>
            </w:pPr>
            <w:r>
              <w:rPr>
                <w:rFonts w:hint="eastAsia" w:eastAsia="仿宋_GB2312"/>
                <w:kern w:val="0"/>
                <w:szCs w:val="21"/>
              </w:rPr>
              <w:t>50分</w:t>
            </w:r>
          </w:p>
        </w:tc>
        <w:tc>
          <w:tcPr>
            <w:tcW w:w="4067" w:type="dxa"/>
            <w:vAlign w:val="center"/>
          </w:tcPr>
          <w:p w14:paraId="491C5570">
            <w:pPr>
              <w:widowControl/>
              <w:adjustRightInd w:val="0"/>
              <w:snapToGrid w:val="0"/>
              <w:spacing w:line="240" w:lineRule="exact"/>
              <w:rPr>
                <w:rFonts w:ascii="宋体" w:hAnsi="宋体" w:eastAsia="仿宋_GB2312"/>
                <w:szCs w:val="21"/>
              </w:rPr>
            </w:pPr>
            <w:r>
              <w:rPr>
                <w:rFonts w:ascii="宋体" w:hAnsi="宋体" w:eastAsia="仿宋_GB2312"/>
                <w:szCs w:val="21"/>
              </w:rPr>
              <w:t>四年制本科学生应在前二学年内修完一门公共艺术选修课程并获得1个学分，第三学年进行学分预警，未修完学分的务必在第四学年春季学期修完；五年制本科学生应在前三年内修完一门公共艺术选修课程并获得1个学分，第四学年进行学分预警，未修完学分的务必在第五学年春季学期修完。</w:t>
            </w:r>
          </w:p>
        </w:tc>
      </w:tr>
      <w:tr w14:paraId="434C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733" w:type="dxa"/>
            <w:vAlign w:val="center"/>
          </w:tcPr>
          <w:p w14:paraId="740CE8D8">
            <w:pPr>
              <w:widowControl/>
              <w:adjustRightInd w:val="0"/>
              <w:snapToGrid w:val="0"/>
              <w:spacing w:line="240" w:lineRule="exact"/>
              <w:jc w:val="center"/>
              <w:rPr>
                <w:rFonts w:ascii="宋体" w:hAnsi="宋体" w:eastAsia="仿宋_GB2312"/>
                <w:kern w:val="0"/>
                <w:szCs w:val="21"/>
              </w:rPr>
            </w:pPr>
            <w:r>
              <w:rPr>
                <w:rFonts w:ascii="宋体" w:hAnsi="宋体" w:eastAsia="仿宋_GB2312"/>
                <w:kern w:val="0"/>
                <w:szCs w:val="21"/>
              </w:rPr>
              <w:t>2</w:t>
            </w:r>
          </w:p>
        </w:tc>
        <w:tc>
          <w:tcPr>
            <w:tcW w:w="2219" w:type="dxa"/>
            <w:vAlign w:val="center"/>
          </w:tcPr>
          <w:p w14:paraId="5ECE85C1">
            <w:pPr>
              <w:widowControl/>
              <w:adjustRightInd w:val="0"/>
              <w:snapToGrid w:val="0"/>
              <w:spacing w:line="240" w:lineRule="exact"/>
              <w:rPr>
                <w:rFonts w:ascii="宋体" w:hAnsi="宋体" w:eastAsia="仿宋_GB2312"/>
                <w:kern w:val="0"/>
                <w:szCs w:val="21"/>
              </w:rPr>
            </w:pPr>
            <w:r>
              <w:rPr>
                <w:rFonts w:ascii="宋体" w:hAnsi="宋体" w:eastAsia="仿宋_GB2312"/>
                <w:kern w:val="0"/>
                <w:szCs w:val="21"/>
              </w:rPr>
              <w:t>艺术实践活动</w:t>
            </w:r>
            <w:r>
              <w:rPr>
                <w:rFonts w:hint="eastAsia" w:ascii="宋体" w:hAnsi="宋体" w:eastAsia="仿宋_GB2312"/>
                <w:kern w:val="0"/>
                <w:szCs w:val="21"/>
              </w:rPr>
              <w:t>(</w:t>
            </w:r>
            <w:r>
              <w:rPr>
                <w:rFonts w:ascii="宋体" w:hAnsi="宋体" w:eastAsia="仿宋_GB2312"/>
                <w:kern w:val="0"/>
                <w:szCs w:val="21"/>
              </w:rPr>
              <w:t>参加校内外各级各类文化、艺术、人文素养等活动，以及获得的相关荣誉。如人文艺术类讲座、征文、文艺演出、展览、书画、摄影、艺术竞赛等活动</w:t>
            </w:r>
            <w:r>
              <w:rPr>
                <w:rFonts w:hint="eastAsia" w:ascii="宋体" w:hAnsi="宋体" w:eastAsia="仿宋_GB2312"/>
                <w:kern w:val="0"/>
                <w:szCs w:val="21"/>
              </w:rPr>
              <w:t>）</w:t>
            </w:r>
          </w:p>
        </w:tc>
        <w:tc>
          <w:tcPr>
            <w:tcW w:w="1380" w:type="dxa"/>
            <w:vAlign w:val="center"/>
          </w:tcPr>
          <w:p w14:paraId="472A075F">
            <w:pPr>
              <w:widowControl/>
              <w:wordWrap w:val="0"/>
              <w:adjustRightInd w:val="0"/>
              <w:snapToGrid w:val="0"/>
              <w:spacing w:line="240" w:lineRule="exact"/>
              <w:jc w:val="center"/>
              <w:rPr>
                <w:rFonts w:ascii="宋体" w:hAnsi="宋体" w:eastAsia="仿宋_GB2312"/>
                <w:kern w:val="0"/>
                <w:szCs w:val="21"/>
              </w:rPr>
            </w:pPr>
            <w:r>
              <w:rPr>
                <w:rFonts w:hint="eastAsia" w:eastAsia="仿宋_GB2312"/>
                <w:kern w:val="0"/>
                <w:szCs w:val="21"/>
              </w:rPr>
              <w:t>50分</w:t>
            </w:r>
          </w:p>
        </w:tc>
        <w:tc>
          <w:tcPr>
            <w:tcW w:w="4067" w:type="dxa"/>
            <w:vAlign w:val="center"/>
          </w:tcPr>
          <w:p w14:paraId="46BAC55B">
            <w:pPr>
              <w:widowControl/>
              <w:adjustRightInd w:val="0"/>
              <w:snapToGrid w:val="0"/>
              <w:spacing w:line="240" w:lineRule="exact"/>
              <w:rPr>
                <w:rFonts w:ascii="宋体" w:hAnsi="宋体" w:eastAsia="仿宋_GB2312"/>
                <w:szCs w:val="21"/>
              </w:rPr>
            </w:pPr>
            <w:r>
              <w:rPr>
                <w:rFonts w:ascii="宋体" w:hAnsi="宋体" w:eastAsia="仿宋_GB2312"/>
                <w:szCs w:val="21"/>
              </w:rPr>
              <w:t>四年制本科学生在前两学年每年参加院级及以上艺术实践活动2次或校级及以上艺术实践活动1次，在第三学年参加院级及以上艺术实践活动1次；五年制本科学生在前三学年每年参加院级艺术实践活动2次或校级艺术实践活动1次，在第四学年参加院级及以上艺术实践活动1次。</w:t>
            </w:r>
          </w:p>
        </w:tc>
      </w:tr>
    </w:tbl>
    <w:p w14:paraId="57117346">
      <w:pPr>
        <w:adjustRightInd w:val="0"/>
        <w:snapToGrid w:val="0"/>
        <w:spacing w:line="560" w:lineRule="exact"/>
        <w:rPr>
          <w:rFonts w:ascii="楷体" w:hAnsi="楷体" w:eastAsia="楷体" w:cs="宋体"/>
          <w:b/>
          <w:sz w:val="32"/>
          <w:szCs w:val="32"/>
        </w:rPr>
      </w:pPr>
      <w:r>
        <w:rPr>
          <w:rFonts w:hint="eastAsia" w:ascii="楷体" w:hAnsi="楷体" w:eastAsia="楷体" w:cs="宋体"/>
          <w:b/>
          <w:sz w:val="32"/>
          <w:szCs w:val="32"/>
        </w:rPr>
        <w:t>五、劳育综合素质测评评分量表</w:t>
      </w:r>
    </w:p>
    <w:p w14:paraId="0C8FE9DC">
      <w:pPr>
        <w:spacing w:line="560" w:lineRule="exact"/>
        <w:jc w:val="center"/>
        <w:rPr>
          <w:rFonts w:ascii="仿宋_GB2312" w:hAnsi="宋体" w:eastAsia="仿宋_GB2312" w:cs="宋体"/>
          <w:b/>
          <w:bCs/>
          <w:sz w:val="28"/>
          <w:szCs w:val="28"/>
        </w:rPr>
      </w:pPr>
      <w:r>
        <w:rPr>
          <w:rFonts w:hint="eastAsia" w:ascii="仿宋_GB2312" w:hAnsi="宋体" w:eastAsia="仿宋_GB2312" w:cs="宋体"/>
          <w:b/>
          <w:bCs/>
          <w:sz w:val="28"/>
          <w:szCs w:val="28"/>
        </w:rPr>
        <w:t>表4  劳育综合素质测评评分量表</w:t>
      </w:r>
    </w:p>
    <w:tbl>
      <w:tblPr>
        <w:tblStyle w:val="7"/>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1353"/>
        <w:gridCol w:w="1536"/>
        <w:gridCol w:w="3572"/>
      </w:tblGrid>
      <w:tr w14:paraId="7E7C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46" w:type="dxa"/>
            <w:vAlign w:val="center"/>
          </w:tcPr>
          <w:p w14:paraId="5D1A1A92">
            <w:pPr>
              <w:widowControl/>
              <w:adjustRightInd w:val="0"/>
              <w:snapToGrid w:val="0"/>
              <w:spacing w:line="240" w:lineRule="exact"/>
              <w:jc w:val="center"/>
              <w:rPr>
                <w:rFonts w:ascii="宋体" w:hAnsi="宋体" w:eastAsia="仿宋_GB2312"/>
                <w:b/>
                <w:bCs/>
                <w:kern w:val="0"/>
                <w:szCs w:val="21"/>
              </w:rPr>
            </w:pPr>
            <w:r>
              <w:rPr>
                <w:rFonts w:ascii="宋体" w:hAnsi="宋体" w:eastAsia="仿宋_GB2312"/>
                <w:b/>
                <w:bCs/>
                <w:kern w:val="0"/>
                <w:szCs w:val="21"/>
              </w:rPr>
              <w:t>序号</w:t>
            </w:r>
          </w:p>
        </w:tc>
        <w:tc>
          <w:tcPr>
            <w:tcW w:w="1134" w:type="dxa"/>
            <w:vAlign w:val="center"/>
          </w:tcPr>
          <w:p w14:paraId="17011BC5">
            <w:pPr>
              <w:widowControl/>
              <w:adjustRightInd w:val="0"/>
              <w:snapToGrid w:val="0"/>
              <w:spacing w:line="240" w:lineRule="exact"/>
              <w:jc w:val="center"/>
              <w:rPr>
                <w:rFonts w:ascii="宋体" w:hAnsi="宋体" w:eastAsia="仿宋_GB2312"/>
                <w:b/>
                <w:bCs/>
                <w:kern w:val="0"/>
                <w:szCs w:val="21"/>
              </w:rPr>
            </w:pPr>
            <w:r>
              <w:rPr>
                <w:rFonts w:ascii="宋体" w:hAnsi="宋体" w:eastAsia="仿宋_GB2312"/>
                <w:b/>
                <w:bCs/>
                <w:kern w:val="0"/>
                <w:szCs w:val="21"/>
              </w:rPr>
              <w:t>评价指标</w:t>
            </w:r>
          </w:p>
        </w:tc>
        <w:tc>
          <w:tcPr>
            <w:tcW w:w="1353" w:type="dxa"/>
            <w:vAlign w:val="center"/>
          </w:tcPr>
          <w:p w14:paraId="7108419E">
            <w:pPr>
              <w:widowControl/>
              <w:adjustRightInd w:val="0"/>
              <w:snapToGrid w:val="0"/>
              <w:spacing w:line="240" w:lineRule="exact"/>
              <w:jc w:val="center"/>
              <w:rPr>
                <w:rFonts w:ascii="宋体" w:hAnsi="宋体" w:eastAsia="仿宋_GB2312"/>
                <w:b/>
                <w:bCs/>
                <w:kern w:val="0"/>
                <w:szCs w:val="21"/>
              </w:rPr>
            </w:pPr>
            <w:r>
              <w:rPr>
                <w:rFonts w:hint="eastAsia" w:ascii="宋体" w:hAnsi="宋体" w:eastAsia="仿宋_GB2312"/>
                <w:b/>
                <w:bCs/>
                <w:kern w:val="0"/>
                <w:szCs w:val="21"/>
              </w:rPr>
              <w:t>指标</w:t>
            </w:r>
            <w:r>
              <w:rPr>
                <w:rFonts w:ascii="宋体" w:hAnsi="宋体" w:eastAsia="仿宋_GB2312"/>
                <w:b/>
                <w:bCs/>
                <w:kern w:val="0"/>
                <w:szCs w:val="21"/>
              </w:rPr>
              <w:t>分值</w:t>
            </w:r>
          </w:p>
        </w:tc>
        <w:tc>
          <w:tcPr>
            <w:tcW w:w="5108" w:type="dxa"/>
            <w:gridSpan w:val="2"/>
            <w:vAlign w:val="center"/>
          </w:tcPr>
          <w:p w14:paraId="3D158567">
            <w:pPr>
              <w:widowControl/>
              <w:adjustRightInd w:val="0"/>
              <w:snapToGrid w:val="0"/>
              <w:spacing w:line="240" w:lineRule="exact"/>
              <w:jc w:val="center"/>
              <w:rPr>
                <w:rFonts w:ascii="宋体" w:hAnsi="宋体" w:eastAsia="仿宋_GB2312"/>
                <w:b/>
                <w:bCs/>
                <w:kern w:val="0"/>
                <w:szCs w:val="21"/>
              </w:rPr>
            </w:pPr>
            <w:r>
              <w:rPr>
                <w:rFonts w:ascii="宋体" w:hAnsi="宋体" w:eastAsia="仿宋_GB2312"/>
                <w:b/>
                <w:bCs/>
                <w:kern w:val="0"/>
                <w:szCs w:val="21"/>
              </w:rPr>
              <w:t>评价内容</w:t>
            </w:r>
          </w:p>
        </w:tc>
      </w:tr>
      <w:tr w14:paraId="1FD2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46" w:type="dxa"/>
            <w:vAlign w:val="center"/>
          </w:tcPr>
          <w:p w14:paraId="4307BC30">
            <w:pPr>
              <w:widowControl/>
              <w:wordWrap w:val="0"/>
              <w:adjustRightInd w:val="0"/>
              <w:snapToGrid w:val="0"/>
              <w:spacing w:line="240" w:lineRule="exact"/>
              <w:jc w:val="center"/>
              <w:rPr>
                <w:rFonts w:ascii="宋体" w:hAnsi="宋体" w:eastAsia="仿宋_GB2312"/>
                <w:kern w:val="0"/>
                <w:szCs w:val="21"/>
              </w:rPr>
            </w:pPr>
            <w:r>
              <w:rPr>
                <w:rFonts w:ascii="宋体" w:hAnsi="宋体" w:eastAsia="仿宋_GB2312"/>
                <w:kern w:val="0"/>
                <w:szCs w:val="21"/>
              </w:rPr>
              <w:t>1</w:t>
            </w:r>
          </w:p>
        </w:tc>
        <w:tc>
          <w:tcPr>
            <w:tcW w:w="1134" w:type="dxa"/>
            <w:vAlign w:val="center"/>
          </w:tcPr>
          <w:p w14:paraId="4C0EA1B1">
            <w:pPr>
              <w:widowControl/>
              <w:wordWrap w:val="0"/>
              <w:adjustRightInd w:val="0"/>
              <w:snapToGrid w:val="0"/>
              <w:spacing w:line="240" w:lineRule="exact"/>
              <w:jc w:val="center"/>
              <w:rPr>
                <w:rFonts w:ascii="宋体" w:hAnsi="宋体" w:eastAsia="仿宋_GB2312"/>
                <w:kern w:val="0"/>
                <w:szCs w:val="21"/>
              </w:rPr>
            </w:pPr>
            <w:r>
              <w:rPr>
                <w:rFonts w:ascii="宋体" w:hAnsi="宋体" w:eastAsia="仿宋_GB2312"/>
                <w:kern w:val="0"/>
                <w:szCs w:val="21"/>
              </w:rPr>
              <w:t>劳动意识</w:t>
            </w:r>
          </w:p>
        </w:tc>
        <w:tc>
          <w:tcPr>
            <w:tcW w:w="1353" w:type="dxa"/>
            <w:vAlign w:val="center"/>
          </w:tcPr>
          <w:p w14:paraId="3719A7E2">
            <w:pPr>
              <w:widowControl/>
              <w:wordWrap w:val="0"/>
              <w:adjustRightInd w:val="0"/>
              <w:snapToGrid w:val="0"/>
              <w:spacing w:line="240" w:lineRule="exact"/>
              <w:jc w:val="center"/>
              <w:rPr>
                <w:rFonts w:eastAsia="仿宋_GB2312"/>
                <w:kern w:val="0"/>
                <w:szCs w:val="21"/>
              </w:rPr>
            </w:pPr>
            <w:r>
              <w:rPr>
                <w:rFonts w:eastAsia="仿宋_GB2312"/>
                <w:kern w:val="0"/>
                <w:szCs w:val="21"/>
              </w:rPr>
              <w:t>20</w:t>
            </w:r>
            <w:r>
              <w:rPr>
                <w:rFonts w:hint="eastAsia" w:eastAsia="仿宋_GB2312"/>
                <w:kern w:val="0"/>
                <w:szCs w:val="21"/>
              </w:rPr>
              <w:t>分</w:t>
            </w:r>
          </w:p>
        </w:tc>
        <w:tc>
          <w:tcPr>
            <w:tcW w:w="5108" w:type="dxa"/>
            <w:gridSpan w:val="2"/>
            <w:vAlign w:val="center"/>
          </w:tcPr>
          <w:p w14:paraId="2A3508BF">
            <w:pPr>
              <w:adjustRightInd w:val="0"/>
              <w:snapToGrid w:val="0"/>
              <w:spacing w:line="240" w:lineRule="exact"/>
              <w:jc w:val="left"/>
              <w:rPr>
                <w:rFonts w:ascii="宋体" w:hAnsi="宋体" w:eastAsia="仿宋_GB2312"/>
                <w:szCs w:val="21"/>
              </w:rPr>
            </w:pPr>
            <w:r>
              <w:rPr>
                <w:rFonts w:ascii="宋体" w:hAnsi="宋体" w:eastAsia="仿宋_GB2312"/>
                <w:szCs w:val="21"/>
              </w:rPr>
              <w:t>1.树立劳动最光荣、劳动最崇高、劳动最伟大、劳动最美丽的观念；</w:t>
            </w:r>
          </w:p>
          <w:p w14:paraId="0C457747">
            <w:pPr>
              <w:adjustRightInd w:val="0"/>
              <w:snapToGrid w:val="0"/>
              <w:spacing w:line="240" w:lineRule="exact"/>
              <w:jc w:val="left"/>
              <w:rPr>
                <w:rFonts w:ascii="宋体" w:hAnsi="宋体" w:eastAsia="仿宋_GB2312"/>
                <w:szCs w:val="21"/>
              </w:rPr>
            </w:pPr>
            <w:r>
              <w:rPr>
                <w:rFonts w:ascii="宋体" w:hAnsi="宋体" w:eastAsia="仿宋_GB2312"/>
                <w:szCs w:val="21"/>
              </w:rPr>
              <w:t>2.具有勤俭、奋斗、创新、奉献的劳动精神；</w:t>
            </w:r>
          </w:p>
          <w:p w14:paraId="7328FBFC">
            <w:pPr>
              <w:adjustRightInd w:val="0"/>
              <w:snapToGrid w:val="0"/>
              <w:spacing w:line="240" w:lineRule="exact"/>
              <w:jc w:val="left"/>
              <w:rPr>
                <w:rFonts w:ascii="宋体" w:hAnsi="宋体" w:eastAsia="仿宋_GB2312"/>
                <w:kern w:val="0"/>
                <w:szCs w:val="21"/>
              </w:rPr>
            </w:pPr>
            <w:r>
              <w:rPr>
                <w:rFonts w:ascii="宋体" w:hAnsi="宋体" w:eastAsia="仿宋_GB2312"/>
                <w:szCs w:val="21"/>
              </w:rPr>
              <w:t>3.养成勤于劳动、善于劳动、乐于劳动的良好习惯，积极参加学校、学院组织的各项劳动教育活动，服从管理。</w:t>
            </w:r>
          </w:p>
        </w:tc>
      </w:tr>
      <w:tr w14:paraId="0709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6" w:type="dxa"/>
            <w:vAlign w:val="center"/>
          </w:tcPr>
          <w:p w14:paraId="101B473A">
            <w:pPr>
              <w:widowControl/>
              <w:wordWrap w:val="0"/>
              <w:adjustRightInd w:val="0"/>
              <w:snapToGrid w:val="0"/>
              <w:spacing w:line="240" w:lineRule="exact"/>
              <w:jc w:val="center"/>
              <w:rPr>
                <w:rFonts w:ascii="宋体" w:hAnsi="宋体" w:eastAsia="仿宋_GB2312"/>
                <w:kern w:val="0"/>
                <w:szCs w:val="21"/>
              </w:rPr>
            </w:pPr>
            <w:r>
              <w:rPr>
                <w:rFonts w:ascii="宋体" w:hAnsi="宋体" w:eastAsia="仿宋_GB2312"/>
                <w:kern w:val="0"/>
                <w:szCs w:val="21"/>
              </w:rPr>
              <w:t>2</w:t>
            </w:r>
          </w:p>
        </w:tc>
        <w:tc>
          <w:tcPr>
            <w:tcW w:w="1134" w:type="dxa"/>
            <w:vAlign w:val="center"/>
          </w:tcPr>
          <w:p w14:paraId="45C65684">
            <w:pPr>
              <w:widowControl/>
              <w:wordWrap w:val="0"/>
              <w:adjustRightInd w:val="0"/>
              <w:snapToGrid w:val="0"/>
              <w:spacing w:line="240" w:lineRule="exact"/>
              <w:jc w:val="center"/>
              <w:rPr>
                <w:rFonts w:ascii="宋体" w:hAnsi="宋体" w:eastAsia="仿宋_GB2312"/>
                <w:kern w:val="0"/>
                <w:szCs w:val="21"/>
              </w:rPr>
            </w:pPr>
            <w:r>
              <w:rPr>
                <w:rFonts w:ascii="宋体" w:hAnsi="宋体" w:eastAsia="仿宋_GB2312"/>
                <w:kern w:val="0"/>
                <w:szCs w:val="21"/>
              </w:rPr>
              <w:t>劳动知识</w:t>
            </w:r>
          </w:p>
        </w:tc>
        <w:tc>
          <w:tcPr>
            <w:tcW w:w="1353" w:type="dxa"/>
            <w:vAlign w:val="center"/>
          </w:tcPr>
          <w:p w14:paraId="0A3E96B2">
            <w:pPr>
              <w:widowControl/>
              <w:wordWrap w:val="0"/>
              <w:adjustRightInd w:val="0"/>
              <w:snapToGrid w:val="0"/>
              <w:spacing w:line="240" w:lineRule="exact"/>
              <w:jc w:val="center"/>
              <w:rPr>
                <w:rFonts w:eastAsia="仿宋_GB2312"/>
                <w:kern w:val="0"/>
                <w:szCs w:val="21"/>
              </w:rPr>
            </w:pPr>
            <w:r>
              <w:rPr>
                <w:rFonts w:eastAsia="仿宋_GB2312"/>
                <w:kern w:val="0"/>
                <w:szCs w:val="21"/>
              </w:rPr>
              <w:t>30</w:t>
            </w:r>
            <w:r>
              <w:rPr>
                <w:rFonts w:hint="eastAsia" w:eastAsia="仿宋_GB2312"/>
                <w:kern w:val="0"/>
                <w:szCs w:val="21"/>
              </w:rPr>
              <w:t>分</w:t>
            </w:r>
          </w:p>
        </w:tc>
        <w:tc>
          <w:tcPr>
            <w:tcW w:w="5108" w:type="dxa"/>
            <w:gridSpan w:val="2"/>
            <w:vAlign w:val="center"/>
          </w:tcPr>
          <w:p w14:paraId="2FBD237A">
            <w:pPr>
              <w:adjustRightInd w:val="0"/>
              <w:snapToGrid w:val="0"/>
              <w:spacing w:line="240" w:lineRule="exact"/>
              <w:jc w:val="left"/>
              <w:rPr>
                <w:rFonts w:ascii="宋体" w:hAnsi="宋体" w:eastAsia="仿宋_GB2312"/>
                <w:szCs w:val="21"/>
              </w:rPr>
            </w:pPr>
            <w:r>
              <w:rPr>
                <w:rFonts w:hint="eastAsia" w:ascii="宋体" w:hAnsi="宋体" w:eastAsia="仿宋_GB2312"/>
                <w:szCs w:val="21"/>
              </w:rPr>
              <w:t>1.</w:t>
            </w:r>
            <w:r>
              <w:rPr>
                <w:rFonts w:ascii="宋体" w:hAnsi="宋体" w:eastAsia="仿宋_GB2312"/>
                <w:szCs w:val="21"/>
              </w:rPr>
              <w:t>熟练掌握劳动教育的基本理论与基本知识；</w:t>
            </w:r>
          </w:p>
          <w:p w14:paraId="73C41B2C">
            <w:pPr>
              <w:adjustRightInd w:val="0"/>
              <w:snapToGrid w:val="0"/>
              <w:spacing w:line="240" w:lineRule="exact"/>
              <w:jc w:val="left"/>
              <w:rPr>
                <w:rFonts w:ascii="宋体" w:hAnsi="宋体" w:eastAsia="仿宋_GB2312"/>
                <w:kern w:val="0"/>
                <w:szCs w:val="21"/>
              </w:rPr>
            </w:pPr>
            <w:r>
              <w:rPr>
                <w:rFonts w:hint="eastAsia" w:ascii="宋体" w:hAnsi="宋体" w:eastAsia="仿宋_GB2312"/>
                <w:szCs w:val="21"/>
              </w:rPr>
              <w:t>2.</w:t>
            </w:r>
            <w:r>
              <w:rPr>
                <w:rFonts w:ascii="宋体" w:hAnsi="宋体" w:eastAsia="仿宋_GB2312"/>
                <w:szCs w:val="21"/>
              </w:rPr>
              <w:t>按照</w:t>
            </w:r>
            <w:r>
              <w:rPr>
                <w:rFonts w:ascii="宋体" w:hAnsi="宋体" w:eastAsia="仿宋_GB2312"/>
                <w:szCs w:val="21"/>
                <w:lang w:eastAsia="zh-Hans"/>
              </w:rPr>
              <w:t>劳动</w:t>
            </w:r>
            <w:r>
              <w:rPr>
                <w:rFonts w:ascii="宋体" w:hAnsi="宋体" w:eastAsia="仿宋_GB2312"/>
                <w:kern w:val="0"/>
                <w:szCs w:val="21"/>
                <w:lang w:eastAsia="zh-Hans"/>
              </w:rPr>
              <w:t>教育</w:t>
            </w:r>
            <w:r>
              <w:rPr>
                <w:rFonts w:ascii="宋体" w:hAnsi="宋体" w:eastAsia="仿宋_GB2312"/>
                <w:szCs w:val="21"/>
                <w:lang w:eastAsia="zh-Hans"/>
              </w:rPr>
              <w:t>理论课程考试成绩</w:t>
            </w:r>
            <w:r>
              <w:rPr>
                <w:rFonts w:ascii="宋体" w:hAnsi="宋体" w:eastAsia="仿宋_GB2312"/>
                <w:szCs w:val="21"/>
              </w:rPr>
              <w:t>进行</w:t>
            </w:r>
            <w:r>
              <w:rPr>
                <w:rFonts w:hint="eastAsia" w:ascii="宋体" w:hAnsi="宋体" w:eastAsia="仿宋_GB2312"/>
                <w:szCs w:val="21"/>
              </w:rPr>
              <w:t>换算</w:t>
            </w:r>
            <w:r>
              <w:rPr>
                <w:rFonts w:ascii="宋体" w:hAnsi="宋体" w:eastAsia="仿宋_GB2312"/>
                <w:szCs w:val="21"/>
              </w:rPr>
              <w:t>评价</w:t>
            </w:r>
            <w:r>
              <w:rPr>
                <w:rFonts w:hint="eastAsia" w:ascii="宋体" w:hAnsi="宋体" w:eastAsia="仿宋_GB2312"/>
                <w:szCs w:val="21"/>
              </w:rPr>
              <w:t>。</w:t>
            </w:r>
          </w:p>
        </w:tc>
      </w:tr>
      <w:tr w14:paraId="4D2C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46" w:type="dxa"/>
            <w:vMerge w:val="restart"/>
            <w:vAlign w:val="center"/>
          </w:tcPr>
          <w:p w14:paraId="1E55C6BC">
            <w:pPr>
              <w:widowControl/>
              <w:wordWrap w:val="0"/>
              <w:adjustRightInd w:val="0"/>
              <w:snapToGrid w:val="0"/>
              <w:spacing w:line="240" w:lineRule="exact"/>
              <w:jc w:val="center"/>
              <w:rPr>
                <w:rFonts w:ascii="宋体" w:hAnsi="宋体" w:eastAsia="仿宋_GB2312"/>
                <w:kern w:val="0"/>
                <w:szCs w:val="21"/>
              </w:rPr>
            </w:pPr>
            <w:r>
              <w:rPr>
                <w:rFonts w:ascii="宋体" w:hAnsi="宋体" w:eastAsia="仿宋_GB2312"/>
                <w:kern w:val="0"/>
                <w:szCs w:val="21"/>
              </w:rPr>
              <w:t>3</w:t>
            </w:r>
          </w:p>
        </w:tc>
        <w:tc>
          <w:tcPr>
            <w:tcW w:w="1134" w:type="dxa"/>
            <w:vMerge w:val="restart"/>
            <w:vAlign w:val="center"/>
          </w:tcPr>
          <w:p w14:paraId="23E02023">
            <w:pPr>
              <w:widowControl/>
              <w:wordWrap w:val="0"/>
              <w:adjustRightInd w:val="0"/>
              <w:snapToGrid w:val="0"/>
              <w:spacing w:line="240" w:lineRule="exact"/>
              <w:jc w:val="center"/>
              <w:rPr>
                <w:rFonts w:ascii="宋体" w:hAnsi="宋体" w:eastAsia="仿宋_GB2312"/>
                <w:kern w:val="0"/>
                <w:szCs w:val="21"/>
              </w:rPr>
            </w:pPr>
            <w:r>
              <w:rPr>
                <w:rFonts w:ascii="宋体" w:hAnsi="宋体" w:eastAsia="仿宋_GB2312"/>
                <w:kern w:val="0"/>
                <w:szCs w:val="21"/>
              </w:rPr>
              <w:t>劳动成效</w:t>
            </w:r>
          </w:p>
        </w:tc>
        <w:tc>
          <w:tcPr>
            <w:tcW w:w="1353" w:type="dxa"/>
            <w:vAlign w:val="center"/>
          </w:tcPr>
          <w:p w14:paraId="28F76F95">
            <w:pPr>
              <w:widowControl/>
              <w:wordWrap w:val="0"/>
              <w:adjustRightInd w:val="0"/>
              <w:snapToGrid w:val="0"/>
              <w:spacing w:line="240" w:lineRule="exact"/>
              <w:jc w:val="center"/>
              <w:rPr>
                <w:rFonts w:eastAsia="仿宋_GB2312"/>
                <w:kern w:val="0"/>
                <w:szCs w:val="21"/>
              </w:rPr>
            </w:pPr>
            <w:r>
              <w:rPr>
                <w:rFonts w:eastAsia="仿宋_GB2312"/>
                <w:kern w:val="0"/>
                <w:szCs w:val="21"/>
              </w:rPr>
              <w:t>30</w:t>
            </w:r>
            <w:r>
              <w:rPr>
                <w:rFonts w:hint="eastAsia" w:eastAsia="仿宋_GB2312"/>
                <w:kern w:val="0"/>
                <w:szCs w:val="21"/>
              </w:rPr>
              <w:t>分</w:t>
            </w:r>
          </w:p>
        </w:tc>
        <w:tc>
          <w:tcPr>
            <w:tcW w:w="1536" w:type="dxa"/>
            <w:vAlign w:val="center"/>
          </w:tcPr>
          <w:p w14:paraId="7C465813">
            <w:pPr>
              <w:adjustRightInd w:val="0"/>
              <w:snapToGrid w:val="0"/>
              <w:spacing w:line="240" w:lineRule="exact"/>
              <w:jc w:val="left"/>
              <w:rPr>
                <w:rFonts w:ascii="宋体" w:hAnsi="宋体" w:eastAsia="仿宋_GB2312"/>
                <w:kern w:val="0"/>
                <w:szCs w:val="21"/>
              </w:rPr>
            </w:pPr>
            <w:r>
              <w:rPr>
                <w:rFonts w:ascii="宋体" w:hAnsi="宋体" w:eastAsia="仿宋_GB2312"/>
                <w:kern w:val="0"/>
                <w:szCs w:val="21"/>
              </w:rPr>
              <w:t>必修劳动实践</w:t>
            </w:r>
          </w:p>
        </w:tc>
        <w:tc>
          <w:tcPr>
            <w:tcW w:w="3572" w:type="dxa"/>
            <w:vAlign w:val="center"/>
          </w:tcPr>
          <w:p w14:paraId="26EA2141">
            <w:pPr>
              <w:adjustRightInd w:val="0"/>
              <w:snapToGrid w:val="0"/>
              <w:spacing w:line="240" w:lineRule="exact"/>
              <w:rPr>
                <w:rFonts w:ascii="宋体" w:hAnsi="宋体" w:eastAsia="仿宋_GB2312"/>
                <w:szCs w:val="21"/>
              </w:rPr>
            </w:pPr>
            <w:r>
              <w:rPr>
                <w:rFonts w:ascii="宋体" w:hAnsi="宋体" w:eastAsia="仿宋_GB2312"/>
                <w:szCs w:val="21"/>
              </w:rPr>
              <w:t>1.特色劳动实践：积极参加“识花认树”劳动实践，掌握“识花认树”技能；</w:t>
            </w:r>
          </w:p>
          <w:p w14:paraId="64C746CC">
            <w:pPr>
              <w:adjustRightInd w:val="0"/>
              <w:snapToGrid w:val="0"/>
              <w:spacing w:line="240" w:lineRule="exact"/>
              <w:rPr>
                <w:rFonts w:ascii="宋体" w:hAnsi="宋体" w:eastAsia="仿宋_GB2312"/>
                <w:szCs w:val="21"/>
              </w:rPr>
            </w:pPr>
            <w:r>
              <w:rPr>
                <w:rFonts w:ascii="宋体" w:hAnsi="宋体" w:eastAsia="仿宋_GB2312"/>
                <w:szCs w:val="21"/>
              </w:rPr>
              <w:t>2.普通劳动实践：积极参加“文明寝室靠大家”劳动实践，自觉做好寝室卫生保洁等内务工作；寝室卫生不合格扣3分/次，扣完为止。</w:t>
            </w:r>
          </w:p>
        </w:tc>
      </w:tr>
      <w:tr w14:paraId="1966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46" w:type="dxa"/>
            <w:vMerge w:val="continue"/>
            <w:vAlign w:val="center"/>
          </w:tcPr>
          <w:p w14:paraId="38C64EAE">
            <w:pPr>
              <w:widowControl/>
              <w:wordWrap w:val="0"/>
              <w:adjustRightInd w:val="0"/>
              <w:snapToGrid w:val="0"/>
              <w:spacing w:line="240" w:lineRule="exact"/>
              <w:jc w:val="center"/>
              <w:rPr>
                <w:rFonts w:ascii="宋体" w:hAnsi="宋体" w:eastAsia="仿宋_GB2312"/>
                <w:kern w:val="0"/>
                <w:szCs w:val="21"/>
              </w:rPr>
            </w:pPr>
          </w:p>
        </w:tc>
        <w:tc>
          <w:tcPr>
            <w:tcW w:w="1134" w:type="dxa"/>
            <w:vMerge w:val="continue"/>
            <w:vAlign w:val="center"/>
          </w:tcPr>
          <w:p w14:paraId="0464F73F">
            <w:pPr>
              <w:widowControl/>
              <w:wordWrap w:val="0"/>
              <w:adjustRightInd w:val="0"/>
              <w:snapToGrid w:val="0"/>
              <w:spacing w:line="240" w:lineRule="exact"/>
              <w:jc w:val="center"/>
              <w:rPr>
                <w:rFonts w:ascii="宋体" w:hAnsi="宋体" w:eastAsia="仿宋_GB2312"/>
                <w:kern w:val="0"/>
                <w:szCs w:val="21"/>
              </w:rPr>
            </w:pPr>
          </w:p>
        </w:tc>
        <w:tc>
          <w:tcPr>
            <w:tcW w:w="1353" w:type="dxa"/>
            <w:vAlign w:val="center"/>
          </w:tcPr>
          <w:p w14:paraId="4E01D37D">
            <w:pPr>
              <w:widowControl/>
              <w:wordWrap w:val="0"/>
              <w:adjustRightInd w:val="0"/>
              <w:snapToGrid w:val="0"/>
              <w:spacing w:line="240" w:lineRule="exact"/>
              <w:jc w:val="center"/>
              <w:rPr>
                <w:rFonts w:eastAsia="仿宋_GB2312"/>
                <w:kern w:val="0"/>
                <w:szCs w:val="21"/>
              </w:rPr>
            </w:pPr>
            <w:r>
              <w:rPr>
                <w:rFonts w:eastAsia="仿宋_GB2312"/>
                <w:kern w:val="0"/>
                <w:szCs w:val="21"/>
              </w:rPr>
              <w:t>20</w:t>
            </w:r>
            <w:r>
              <w:rPr>
                <w:rFonts w:hint="eastAsia" w:eastAsia="仿宋_GB2312"/>
                <w:kern w:val="0"/>
                <w:szCs w:val="21"/>
              </w:rPr>
              <w:t>分</w:t>
            </w:r>
          </w:p>
        </w:tc>
        <w:tc>
          <w:tcPr>
            <w:tcW w:w="1536" w:type="dxa"/>
            <w:vAlign w:val="center"/>
          </w:tcPr>
          <w:p w14:paraId="1ECBA947">
            <w:pPr>
              <w:adjustRightInd w:val="0"/>
              <w:snapToGrid w:val="0"/>
              <w:spacing w:line="240" w:lineRule="exact"/>
              <w:jc w:val="left"/>
              <w:rPr>
                <w:rFonts w:ascii="宋体" w:hAnsi="宋体" w:eastAsia="仿宋_GB2312"/>
                <w:kern w:val="0"/>
                <w:szCs w:val="21"/>
                <w:lang w:eastAsia="zh-Hans"/>
              </w:rPr>
            </w:pPr>
            <w:r>
              <w:rPr>
                <w:rFonts w:ascii="宋体" w:hAnsi="宋体" w:eastAsia="仿宋_GB2312"/>
                <w:kern w:val="0"/>
                <w:szCs w:val="21"/>
              </w:rPr>
              <w:t>选修劳动实践</w:t>
            </w:r>
          </w:p>
        </w:tc>
        <w:tc>
          <w:tcPr>
            <w:tcW w:w="3572" w:type="dxa"/>
            <w:vAlign w:val="center"/>
          </w:tcPr>
          <w:p w14:paraId="1AC78F66">
            <w:pPr>
              <w:adjustRightInd w:val="0"/>
              <w:snapToGrid w:val="0"/>
              <w:spacing w:line="240" w:lineRule="exact"/>
              <w:rPr>
                <w:rFonts w:ascii="宋体" w:hAnsi="宋体" w:eastAsia="仿宋_GB2312"/>
                <w:szCs w:val="21"/>
              </w:rPr>
            </w:pPr>
            <w:r>
              <w:rPr>
                <w:rFonts w:ascii="宋体" w:hAnsi="宋体" w:eastAsia="仿宋_GB2312"/>
                <w:szCs w:val="21"/>
              </w:rPr>
              <w:t>1.积极参加学院特定的选修劳动实践（即：与专业特色、校园生活、志愿服务、勤工助学、创新创业、心理健康“六结合”）</w:t>
            </w:r>
            <w:r>
              <w:rPr>
                <w:rFonts w:hint="eastAsia" w:ascii="宋体" w:hAnsi="宋体" w:eastAsia="仿宋_GB2312"/>
                <w:szCs w:val="21"/>
              </w:rPr>
              <w:t>；</w:t>
            </w:r>
          </w:p>
          <w:p w14:paraId="2CD42F60">
            <w:pPr>
              <w:adjustRightInd w:val="0"/>
              <w:snapToGrid w:val="0"/>
              <w:spacing w:line="240" w:lineRule="exact"/>
              <w:rPr>
                <w:rFonts w:ascii="宋体" w:hAnsi="宋体" w:eastAsia="仿宋_GB2312"/>
                <w:szCs w:val="21"/>
              </w:rPr>
            </w:pPr>
            <w:r>
              <w:rPr>
                <w:rFonts w:ascii="宋体" w:hAnsi="宋体" w:eastAsia="仿宋_GB2312"/>
                <w:szCs w:val="21"/>
              </w:rPr>
              <w:t>2.说明：因特殊情况，经学生本人申请，学生可自主参与其他的校内外的劳动实践。</w:t>
            </w:r>
          </w:p>
        </w:tc>
      </w:tr>
    </w:tbl>
    <w:p w14:paraId="66F11944">
      <w:pPr>
        <w:sectPr>
          <w:type w:val="continuous"/>
          <w:pgSz w:w="11906" w:h="16838"/>
          <w:pgMar w:top="1440" w:right="1800" w:bottom="1440" w:left="1800" w:header="851" w:footer="992" w:gutter="0"/>
          <w:cols w:space="425" w:num="1"/>
          <w:docGrid w:type="lines" w:linePitch="312" w:charSpace="0"/>
        </w:sectPr>
      </w:pPr>
    </w:p>
    <w:p w14:paraId="03048B68">
      <w:pPr>
        <w:keepNext w:val="0"/>
        <w:keepLines w:val="0"/>
        <w:pageBreakBefore w:val="0"/>
        <w:widowControl/>
        <w:kinsoku/>
        <w:wordWrap w:val="0"/>
        <w:overflowPunct/>
        <w:topLinePunct w:val="0"/>
        <w:autoSpaceDE/>
        <w:autoSpaceDN/>
        <w:bidi w:val="0"/>
        <w:adjustRightInd w:val="0"/>
        <w:snapToGrid w:val="0"/>
        <w:spacing w:line="240" w:lineRule="auto"/>
        <w:jc w:val="left"/>
        <w:textAlignment w:val="auto"/>
        <w:rPr>
          <w:rFonts w:hint="default" w:ascii="仿宋_GB2312" w:hAnsi="黑体" w:eastAsia="仿宋_GB2312" w:cs="宋体"/>
          <w:b/>
          <w:sz w:val="28"/>
          <w:szCs w:val="28"/>
          <w:lang w:val="en-US" w:eastAsia="zh-CN"/>
        </w:rPr>
      </w:pPr>
      <w:r>
        <w:rPr>
          <w:rFonts w:hint="eastAsia" w:ascii="仿宋_GB2312" w:hAnsi="黑体" w:eastAsia="仿宋_GB2312" w:cs="宋体"/>
          <w:b/>
          <w:sz w:val="28"/>
          <w:szCs w:val="28"/>
          <w:lang w:val="en-US" w:eastAsia="zh-CN"/>
        </w:rPr>
        <w:t>附件2：</w:t>
      </w:r>
    </w:p>
    <w:p w14:paraId="79078B8A">
      <w:pPr>
        <w:jc w:val="center"/>
        <w:rPr>
          <w:rFonts w:hint="eastAsia"/>
          <w:b/>
          <w:sz w:val="40"/>
          <w:szCs w:val="40"/>
        </w:rPr>
      </w:pPr>
      <w:r>
        <w:rPr>
          <w:rFonts w:hint="eastAsia"/>
          <w:b/>
          <w:sz w:val="40"/>
          <w:szCs w:val="40"/>
          <w:lang w:eastAsia="zh-CN"/>
        </w:rPr>
        <w:t>物流学院</w:t>
      </w:r>
      <w:r>
        <w:rPr>
          <w:rFonts w:hint="eastAsia"/>
          <w:b/>
          <w:bCs/>
          <w:sz w:val="40"/>
          <w:szCs w:val="40"/>
          <w:u w:val="thick"/>
        </w:rPr>
        <w:t xml:space="preserve">   </w:t>
      </w:r>
      <w:r>
        <w:rPr>
          <w:b/>
          <w:bCs/>
          <w:sz w:val="40"/>
          <w:szCs w:val="40"/>
          <w:u w:val="thick"/>
        </w:rPr>
        <w:t xml:space="preserve"> </w:t>
      </w:r>
      <w:r>
        <w:rPr>
          <w:rFonts w:hint="eastAsia"/>
          <w:b/>
          <w:bCs/>
          <w:sz w:val="40"/>
          <w:szCs w:val="40"/>
          <w:u w:val="thick"/>
        </w:rPr>
        <w:t xml:space="preserve">  </w:t>
      </w:r>
      <w:r>
        <w:rPr>
          <w:rFonts w:hint="eastAsia"/>
          <w:b/>
          <w:sz w:val="40"/>
          <w:szCs w:val="40"/>
        </w:rPr>
        <w:t>级</w:t>
      </w:r>
      <w:r>
        <w:rPr>
          <w:rFonts w:hint="eastAsia"/>
          <w:b/>
          <w:sz w:val="40"/>
          <w:szCs w:val="40"/>
          <w:u w:val="thick"/>
        </w:rPr>
        <w:t xml:space="preserve">    </w:t>
      </w:r>
      <w:r>
        <w:rPr>
          <w:b/>
          <w:sz w:val="40"/>
          <w:szCs w:val="40"/>
          <w:u w:val="thick"/>
        </w:rPr>
        <w:t xml:space="preserve">  </w:t>
      </w:r>
      <w:r>
        <w:rPr>
          <w:rFonts w:hint="eastAsia"/>
          <w:b/>
          <w:sz w:val="40"/>
          <w:szCs w:val="40"/>
          <w:u w:val="thick"/>
          <w:lang w:val="en-US" w:eastAsia="zh-CN"/>
        </w:rPr>
        <w:t xml:space="preserve">   </w:t>
      </w:r>
      <w:r>
        <w:rPr>
          <w:rFonts w:hint="eastAsia"/>
          <w:b/>
          <w:sz w:val="40"/>
          <w:szCs w:val="40"/>
          <w:u w:val="thick"/>
        </w:rPr>
        <w:t xml:space="preserve">  </w:t>
      </w:r>
      <w:r>
        <w:rPr>
          <w:rFonts w:hint="eastAsia"/>
          <w:b/>
          <w:sz w:val="40"/>
          <w:szCs w:val="40"/>
        </w:rPr>
        <w:t>专业</w:t>
      </w:r>
      <w:r>
        <w:rPr>
          <w:rFonts w:hint="eastAsia"/>
          <w:b/>
          <w:sz w:val="40"/>
          <w:szCs w:val="40"/>
          <w:u w:val="thick"/>
        </w:rPr>
        <w:t xml:space="preserve">  </w:t>
      </w:r>
      <w:r>
        <w:rPr>
          <w:rFonts w:hint="eastAsia"/>
          <w:b/>
          <w:sz w:val="40"/>
          <w:szCs w:val="40"/>
          <w:u w:val="thick"/>
          <w:lang w:val="en-US" w:eastAsia="zh-CN"/>
        </w:rPr>
        <w:t xml:space="preserve"> </w:t>
      </w:r>
      <w:r>
        <w:rPr>
          <w:b/>
          <w:sz w:val="40"/>
          <w:szCs w:val="40"/>
          <w:u w:val="thick"/>
        </w:rPr>
        <w:t xml:space="preserve"> </w:t>
      </w:r>
      <w:r>
        <w:rPr>
          <w:rFonts w:hint="eastAsia"/>
          <w:b/>
          <w:sz w:val="40"/>
          <w:szCs w:val="40"/>
          <w:u w:val="thick"/>
        </w:rPr>
        <w:t xml:space="preserve"> </w:t>
      </w:r>
      <w:r>
        <w:rPr>
          <w:rFonts w:hint="eastAsia"/>
          <w:b/>
          <w:sz w:val="40"/>
          <w:szCs w:val="40"/>
        </w:rPr>
        <w:t>班</w:t>
      </w:r>
      <w:r>
        <w:rPr>
          <w:rFonts w:hint="eastAsia"/>
          <w:b/>
          <w:sz w:val="40"/>
          <w:szCs w:val="40"/>
          <w:u w:val="thick"/>
        </w:rPr>
        <w:t xml:space="preserve">   </w:t>
      </w:r>
      <w:r>
        <w:rPr>
          <w:b/>
          <w:sz w:val="40"/>
          <w:szCs w:val="40"/>
          <w:u w:val="thick"/>
        </w:rPr>
        <w:t xml:space="preserve">   </w:t>
      </w:r>
      <w:r>
        <w:rPr>
          <w:rFonts w:hint="eastAsia"/>
          <w:b/>
          <w:sz w:val="40"/>
          <w:szCs w:val="40"/>
          <w:u w:val="thick"/>
          <w:lang w:val="en-US" w:eastAsia="zh-CN"/>
        </w:rPr>
        <w:t xml:space="preserve"> </w:t>
      </w:r>
      <w:r>
        <w:rPr>
          <w:b/>
          <w:sz w:val="40"/>
          <w:szCs w:val="40"/>
          <w:u w:val="thick"/>
        </w:rPr>
        <w:t xml:space="preserve"> </w:t>
      </w:r>
      <w:r>
        <w:rPr>
          <w:rFonts w:hint="eastAsia"/>
          <w:b/>
          <w:sz w:val="40"/>
          <w:szCs w:val="40"/>
          <w:u w:val="thick"/>
        </w:rPr>
        <w:t xml:space="preserve">  </w:t>
      </w:r>
      <w:r>
        <w:rPr>
          <w:rFonts w:hint="eastAsia"/>
          <w:b/>
          <w:sz w:val="40"/>
          <w:szCs w:val="40"/>
        </w:rPr>
        <w:t>学年学生综合素质测评成绩表</w:t>
      </w:r>
    </w:p>
    <w:p w14:paraId="5BAEA996">
      <w:pPr>
        <w:spacing w:before="156" w:beforeLines="50"/>
        <w:ind w:firstLine="480" w:firstLineChars="200"/>
        <w:rPr>
          <w:rFonts w:hint="eastAsia"/>
          <w:sz w:val="24"/>
        </w:rPr>
      </w:pPr>
      <w:r>
        <w:rPr>
          <w:rFonts w:hint="eastAsia"/>
          <w:sz w:val="24"/>
        </w:rPr>
        <w:t>辅导员签字：</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班主任签字：</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考核小组成员签名：</w:t>
      </w:r>
      <w:r>
        <w:rPr>
          <w:rFonts w:hint="eastAsia"/>
          <w:sz w:val="24"/>
          <w:u w:val="single"/>
        </w:rPr>
        <w:t xml:space="preserve">                                                 </w:t>
      </w:r>
      <w:r>
        <w:rPr>
          <w:rFonts w:hint="eastAsia"/>
          <w:sz w:val="24"/>
        </w:rPr>
        <w:t xml:space="preserve">   </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年</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月</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日         院系盖章</w:t>
      </w:r>
    </w:p>
    <w:tbl>
      <w:tblPr>
        <w:tblStyle w:val="7"/>
        <w:tblpPr w:leftFromText="180" w:rightFromText="180" w:vertAnchor="text" w:horzAnchor="margin" w:tblpXSpec="center" w:tblpY="487"/>
        <w:tblW w:w="22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
        <w:gridCol w:w="425"/>
        <w:gridCol w:w="425"/>
        <w:gridCol w:w="426"/>
        <w:gridCol w:w="425"/>
        <w:gridCol w:w="425"/>
        <w:gridCol w:w="425"/>
        <w:gridCol w:w="426"/>
        <w:gridCol w:w="425"/>
        <w:gridCol w:w="425"/>
        <w:gridCol w:w="425"/>
        <w:gridCol w:w="426"/>
        <w:gridCol w:w="425"/>
        <w:gridCol w:w="425"/>
        <w:gridCol w:w="851"/>
        <w:gridCol w:w="850"/>
        <w:gridCol w:w="425"/>
        <w:gridCol w:w="426"/>
        <w:gridCol w:w="425"/>
        <w:gridCol w:w="425"/>
        <w:gridCol w:w="425"/>
        <w:gridCol w:w="426"/>
        <w:gridCol w:w="708"/>
        <w:gridCol w:w="851"/>
        <w:gridCol w:w="425"/>
        <w:gridCol w:w="425"/>
        <w:gridCol w:w="426"/>
        <w:gridCol w:w="425"/>
        <w:gridCol w:w="425"/>
        <w:gridCol w:w="851"/>
        <w:gridCol w:w="425"/>
        <w:gridCol w:w="567"/>
        <w:gridCol w:w="850"/>
        <w:gridCol w:w="426"/>
        <w:gridCol w:w="425"/>
        <w:gridCol w:w="425"/>
        <w:gridCol w:w="709"/>
        <w:gridCol w:w="850"/>
        <w:gridCol w:w="709"/>
        <w:gridCol w:w="567"/>
        <w:gridCol w:w="567"/>
      </w:tblGrid>
      <w:tr w14:paraId="647E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6" w:type="dxa"/>
            <w:gridSpan w:val="2"/>
            <w:vMerge w:val="restart"/>
            <w:noWrap w:val="0"/>
            <w:vAlign w:val="top"/>
          </w:tcPr>
          <w:p w14:paraId="60B95CFF">
            <w:pPr>
              <w:rPr>
                <w:rFonts w:hint="eastAsia"/>
                <w:sz w:val="24"/>
              </w:rPr>
            </w:pPr>
            <w:r>
              <w:rPr>
                <w:rFonts w:hint="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951865" cy="1877695"/>
                      <wp:effectExtent l="4445" t="3175" r="15240" b="5080"/>
                      <wp:wrapNone/>
                      <wp:docPr id="14" name="组合 14"/>
                      <wp:cNvGraphicFramePr/>
                      <a:graphic xmlns:a="http://schemas.openxmlformats.org/drawingml/2006/main">
                        <a:graphicData uri="http://schemas.microsoft.com/office/word/2010/wordprocessingGroup">
                          <wpg:wgp>
                            <wpg:cNvGrpSpPr/>
                            <wpg:grpSpPr>
                              <a:xfrm>
                                <a:off x="0" y="0"/>
                                <a:ext cx="951865" cy="1877695"/>
                                <a:chOff x="725" y="2056"/>
                                <a:chExt cx="1756" cy="2690"/>
                              </a:xfrm>
                            </wpg:grpSpPr>
                            <wps:wsp>
                              <wps:cNvPr id="1" name="直接连接符 1"/>
                              <wps:cNvCnPr/>
                              <wps:spPr>
                                <a:xfrm>
                                  <a:off x="725" y="2056"/>
                                  <a:ext cx="1756" cy="1345"/>
                                </a:xfrm>
                                <a:prstGeom prst="line">
                                  <a:avLst/>
                                </a:prstGeom>
                                <a:ln w="6350" cap="flat" cmpd="sng">
                                  <a:solidFill>
                                    <a:srgbClr val="000000"/>
                                  </a:solidFill>
                                  <a:prstDash val="solid"/>
                                  <a:headEnd type="none" w="med" len="med"/>
                                  <a:tailEnd type="none" w="med" len="med"/>
                                </a:ln>
                              </wps:spPr>
                              <wps:bodyPr upright="1"/>
                            </wps:wsp>
                            <wps:wsp>
                              <wps:cNvPr id="2" name="直接连接符 2"/>
                              <wps:cNvCnPr/>
                              <wps:spPr>
                                <a:xfrm>
                                  <a:off x="725" y="2056"/>
                                  <a:ext cx="1756" cy="2690"/>
                                </a:xfrm>
                                <a:prstGeom prst="line">
                                  <a:avLst/>
                                </a:prstGeom>
                                <a:ln w="6350" cap="flat" cmpd="sng">
                                  <a:solidFill>
                                    <a:srgbClr val="000000"/>
                                  </a:solidFill>
                                  <a:prstDash val="solid"/>
                                  <a:headEnd type="none" w="med" len="med"/>
                                  <a:tailEnd type="none" w="med" len="med"/>
                                </a:ln>
                              </wps:spPr>
                              <wps:bodyPr upright="1"/>
                            </wps:wsp>
                            <wps:wsp>
                              <wps:cNvPr id="3" name="直接连接符 3"/>
                              <wps:cNvCnPr/>
                              <wps:spPr>
                                <a:xfrm>
                                  <a:off x="725" y="2056"/>
                                  <a:ext cx="878" cy="2690"/>
                                </a:xfrm>
                                <a:prstGeom prst="line">
                                  <a:avLst/>
                                </a:prstGeom>
                                <a:ln w="6350" cap="flat" cmpd="sng">
                                  <a:solidFill>
                                    <a:srgbClr val="000000"/>
                                  </a:solidFill>
                                  <a:prstDash val="solid"/>
                                  <a:headEnd type="none" w="med" len="med"/>
                                  <a:tailEnd type="none" w="med" len="med"/>
                                </a:ln>
                              </wps:spPr>
                              <wps:bodyPr upright="1"/>
                            </wps:wsp>
                            <wps:wsp>
                              <wps:cNvPr id="4" name="文本框 4"/>
                              <wps:cNvSpPr txBox="1"/>
                              <wps:spPr>
                                <a:xfrm>
                                  <a:off x="1153" y="2089"/>
                                  <a:ext cx="252" cy="262"/>
                                </a:xfrm>
                                <a:prstGeom prst="rect">
                                  <a:avLst/>
                                </a:prstGeom>
                                <a:noFill/>
                                <a:ln>
                                  <a:noFill/>
                                </a:ln>
                              </wps:spPr>
                              <wps:txbx>
                                <w:txbxContent>
                                  <w:p w14:paraId="68FE31E2">
                                    <w:pPr>
                                      <w:snapToGrid w:val="0"/>
                                    </w:pPr>
                                    <w:r>
                                      <w:rPr>
                                        <w:rFonts w:hint="eastAsia"/>
                                      </w:rPr>
                                      <w:t>评</w:t>
                                    </w:r>
                                  </w:p>
                                </w:txbxContent>
                              </wps:txbx>
                              <wps:bodyPr lIns="0" tIns="0" rIns="0" bIns="0" upright="1"/>
                            </wps:wsp>
                            <wps:wsp>
                              <wps:cNvPr id="5" name="文本框 5"/>
                              <wps:cNvSpPr txBox="1"/>
                              <wps:spPr>
                                <a:xfrm>
                                  <a:off x="1460" y="2206"/>
                                  <a:ext cx="253" cy="263"/>
                                </a:xfrm>
                                <a:prstGeom prst="rect">
                                  <a:avLst/>
                                </a:prstGeom>
                                <a:noFill/>
                                <a:ln>
                                  <a:noFill/>
                                </a:ln>
                              </wps:spPr>
                              <wps:txbx>
                                <w:txbxContent>
                                  <w:p w14:paraId="738916F7">
                                    <w:pPr>
                                      <w:snapToGrid w:val="0"/>
                                    </w:pPr>
                                    <w:r>
                                      <w:rPr>
                                        <w:rFonts w:hint="eastAsia"/>
                                      </w:rPr>
                                      <w:t>定</w:t>
                                    </w:r>
                                  </w:p>
                                </w:txbxContent>
                              </wps:txbx>
                              <wps:bodyPr lIns="0" tIns="0" rIns="0" bIns="0" upright="1"/>
                            </wps:wsp>
                            <wps:wsp>
                              <wps:cNvPr id="6" name="文本框 6"/>
                              <wps:cNvSpPr txBox="1"/>
                              <wps:spPr>
                                <a:xfrm>
                                  <a:off x="1768" y="2324"/>
                                  <a:ext cx="252" cy="262"/>
                                </a:xfrm>
                                <a:prstGeom prst="rect">
                                  <a:avLst/>
                                </a:prstGeom>
                                <a:noFill/>
                                <a:ln>
                                  <a:noFill/>
                                </a:ln>
                              </wps:spPr>
                              <wps:txbx>
                                <w:txbxContent>
                                  <w:p w14:paraId="785FD972">
                                    <w:pPr>
                                      <w:snapToGrid w:val="0"/>
                                    </w:pPr>
                                    <w:r>
                                      <w:rPr>
                                        <w:rFonts w:hint="eastAsia"/>
                                      </w:rPr>
                                      <w:t>项</w:t>
                                    </w:r>
                                  </w:p>
                                </w:txbxContent>
                              </wps:txbx>
                              <wps:bodyPr lIns="0" tIns="0" rIns="0" bIns="0" upright="1"/>
                            </wps:wsp>
                            <wps:wsp>
                              <wps:cNvPr id="7" name="文本框 7"/>
                              <wps:cNvSpPr txBox="1"/>
                              <wps:spPr>
                                <a:xfrm>
                                  <a:off x="2075" y="2442"/>
                                  <a:ext cx="252" cy="262"/>
                                </a:xfrm>
                                <a:prstGeom prst="rect">
                                  <a:avLst/>
                                </a:prstGeom>
                                <a:noFill/>
                                <a:ln>
                                  <a:noFill/>
                                </a:ln>
                              </wps:spPr>
                              <wps:txbx>
                                <w:txbxContent>
                                  <w:p w14:paraId="25A6560C">
                                    <w:pPr>
                                      <w:snapToGrid w:val="0"/>
                                    </w:pPr>
                                    <w:r>
                                      <w:rPr>
                                        <w:rFonts w:hint="eastAsia"/>
                                      </w:rPr>
                                      <w:t>目</w:t>
                                    </w:r>
                                  </w:p>
                                </w:txbxContent>
                              </wps:txbx>
                              <wps:bodyPr lIns="0" tIns="0" rIns="0" bIns="0" upright="1"/>
                            </wps:wsp>
                            <wps:wsp>
                              <wps:cNvPr id="8" name="文本框 8"/>
                              <wps:cNvSpPr txBox="1"/>
                              <wps:spPr>
                                <a:xfrm>
                                  <a:off x="1414" y="2831"/>
                                  <a:ext cx="252" cy="263"/>
                                </a:xfrm>
                                <a:prstGeom prst="rect">
                                  <a:avLst/>
                                </a:prstGeom>
                                <a:noFill/>
                                <a:ln>
                                  <a:noFill/>
                                </a:ln>
                              </wps:spPr>
                              <wps:txbx>
                                <w:txbxContent>
                                  <w:p w14:paraId="2BB57CBF">
                                    <w:pPr>
                                      <w:snapToGrid w:val="0"/>
                                    </w:pPr>
                                    <w:r>
                                      <w:rPr>
                                        <w:rFonts w:hint="eastAsia"/>
                                      </w:rPr>
                                      <w:t>分</w:t>
                                    </w:r>
                                  </w:p>
                                </w:txbxContent>
                              </wps:txbx>
                              <wps:bodyPr lIns="0" tIns="0" rIns="0" bIns="0" upright="1"/>
                            </wps:wsp>
                            <wps:wsp>
                              <wps:cNvPr id="9" name="文本框 9"/>
                              <wps:cNvSpPr txBox="1"/>
                              <wps:spPr>
                                <a:xfrm>
                                  <a:off x="1989" y="3491"/>
                                  <a:ext cx="252" cy="263"/>
                                </a:xfrm>
                                <a:prstGeom prst="rect">
                                  <a:avLst/>
                                </a:prstGeom>
                                <a:noFill/>
                                <a:ln>
                                  <a:noFill/>
                                </a:ln>
                              </wps:spPr>
                              <wps:txbx>
                                <w:txbxContent>
                                  <w:p w14:paraId="7DD7D3FD">
                                    <w:pPr>
                                      <w:snapToGrid w:val="0"/>
                                    </w:pPr>
                                    <w:r>
                                      <w:rPr>
                                        <w:rFonts w:hint="eastAsia"/>
                                      </w:rPr>
                                      <w:t>数</w:t>
                                    </w:r>
                                  </w:p>
                                </w:txbxContent>
                              </wps:txbx>
                              <wps:bodyPr lIns="0" tIns="0" rIns="0" bIns="0" upright="1"/>
                            </wps:wsp>
                            <wps:wsp>
                              <wps:cNvPr id="10" name="文本框 10"/>
                              <wps:cNvSpPr txBox="1"/>
                              <wps:spPr>
                                <a:xfrm>
                                  <a:off x="1441" y="3592"/>
                                  <a:ext cx="253" cy="262"/>
                                </a:xfrm>
                                <a:prstGeom prst="rect">
                                  <a:avLst/>
                                </a:prstGeom>
                                <a:noFill/>
                                <a:ln>
                                  <a:noFill/>
                                </a:ln>
                              </wps:spPr>
                              <wps:txbx>
                                <w:txbxContent>
                                  <w:p w14:paraId="61F21A3C">
                                    <w:pPr>
                                      <w:snapToGrid w:val="0"/>
                                    </w:pPr>
                                    <w:r>
                                      <w:rPr>
                                        <w:rFonts w:hint="eastAsia"/>
                                      </w:rPr>
                                      <w:t>性</w:t>
                                    </w:r>
                                  </w:p>
                                </w:txbxContent>
                              </wps:txbx>
                              <wps:bodyPr lIns="0" tIns="0" rIns="0" bIns="0" upright="1"/>
                            </wps:wsp>
                            <wps:wsp>
                              <wps:cNvPr id="11" name="文本框 11"/>
                              <wps:cNvSpPr txBox="1"/>
                              <wps:spPr>
                                <a:xfrm>
                                  <a:off x="1741" y="4204"/>
                                  <a:ext cx="252" cy="262"/>
                                </a:xfrm>
                                <a:prstGeom prst="rect">
                                  <a:avLst/>
                                </a:prstGeom>
                                <a:noFill/>
                                <a:ln>
                                  <a:noFill/>
                                </a:ln>
                              </wps:spPr>
                              <wps:txbx>
                                <w:txbxContent>
                                  <w:p w14:paraId="4AD02A55">
                                    <w:pPr>
                                      <w:snapToGrid w:val="0"/>
                                    </w:pPr>
                                    <w:r>
                                      <w:rPr>
                                        <w:rFonts w:hint="eastAsia"/>
                                      </w:rPr>
                                      <w:t>别</w:t>
                                    </w:r>
                                  </w:p>
                                </w:txbxContent>
                              </wps:txbx>
                              <wps:bodyPr lIns="0" tIns="0" rIns="0" bIns="0" upright="1"/>
                            </wps:wsp>
                            <wps:wsp>
                              <wps:cNvPr id="12" name="文本框 12"/>
                              <wps:cNvSpPr txBox="1"/>
                              <wps:spPr>
                                <a:xfrm>
                                  <a:off x="897" y="3592"/>
                                  <a:ext cx="253" cy="262"/>
                                </a:xfrm>
                                <a:prstGeom prst="rect">
                                  <a:avLst/>
                                </a:prstGeom>
                                <a:noFill/>
                                <a:ln>
                                  <a:noFill/>
                                </a:ln>
                              </wps:spPr>
                              <wps:txbx>
                                <w:txbxContent>
                                  <w:p w14:paraId="3E1D5C84">
                                    <w:pPr>
                                      <w:snapToGrid w:val="0"/>
                                    </w:pPr>
                                    <w:r>
                                      <w:rPr>
                                        <w:rFonts w:hint="eastAsia"/>
                                      </w:rPr>
                                      <w:t>姓</w:t>
                                    </w:r>
                                  </w:p>
                                </w:txbxContent>
                              </wps:txbx>
                              <wps:bodyPr lIns="0" tIns="0" rIns="0" bIns="0" upright="1"/>
                            </wps:wsp>
                            <wps:wsp>
                              <wps:cNvPr id="13" name="文本框 13"/>
                              <wps:cNvSpPr txBox="1"/>
                              <wps:spPr>
                                <a:xfrm>
                                  <a:off x="997" y="4204"/>
                                  <a:ext cx="252" cy="262"/>
                                </a:xfrm>
                                <a:prstGeom prst="rect">
                                  <a:avLst/>
                                </a:prstGeom>
                                <a:noFill/>
                                <a:ln>
                                  <a:noFill/>
                                </a:ln>
                              </wps:spPr>
                              <wps:txbx>
                                <w:txbxContent>
                                  <w:p w14:paraId="5CDFBC44">
                                    <w:pPr>
                                      <w:snapToGrid w:val="0"/>
                                    </w:pPr>
                                    <w:r>
                                      <w:rPr>
                                        <w:rFonts w:hint="eastAsia"/>
                                      </w:rPr>
                                      <w:t>名</w:t>
                                    </w:r>
                                  </w:p>
                                </w:txbxContent>
                              </wps:txbx>
                              <wps:bodyPr lIns="0" tIns="0" rIns="0" bIns="0" upright="1"/>
                            </wps:wsp>
                          </wpg:wgp>
                        </a:graphicData>
                      </a:graphic>
                    </wp:anchor>
                  </w:drawing>
                </mc:Choice>
                <mc:Fallback>
                  <w:pict>
                    <v:group id="_x0000_s1026" o:spid="_x0000_s1026" o:spt="203" style="position:absolute;left:0pt;margin-left:-5.15pt;margin-top:0pt;height:147.85pt;width:74.95pt;z-index:251659264;mso-width-relative:page;mso-height-relative:page;" coordorigin="725,2056" coordsize="1756,2690" o:gfxdata="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">
                      <o:lock v:ext="edit" aspectratio="f"/>
                      <v:line id="_x0000_s1026" o:spid="_x0000_s1026" o:spt="20" style="position:absolute;left:725;top:2056;height:1345;width:1756;"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725;top:2056;height:2690;width:1756;"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725;top:2056;height:2690;width:878;"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1153;top:2089;height:262;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8FE31E2">
                              <w:pPr>
                                <w:snapToGrid w:val="0"/>
                              </w:pPr>
                              <w:r>
                                <w:rPr>
                                  <w:rFonts w:hint="eastAsia"/>
                                </w:rPr>
                                <w:t>评</w:t>
                              </w:r>
                            </w:p>
                          </w:txbxContent>
                        </v:textbox>
                      </v:shape>
                      <v:shape id="_x0000_s1026" o:spid="_x0000_s1026" o:spt="202" type="#_x0000_t202" style="position:absolute;left:1460;top:2206;height:263;width:253;"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38916F7">
                              <w:pPr>
                                <w:snapToGrid w:val="0"/>
                              </w:pPr>
                              <w:r>
                                <w:rPr>
                                  <w:rFonts w:hint="eastAsia"/>
                                </w:rPr>
                                <w:t>定</w:t>
                              </w:r>
                            </w:p>
                          </w:txbxContent>
                        </v:textbox>
                      </v:shape>
                      <v:shape id="_x0000_s1026" o:spid="_x0000_s1026" o:spt="202" type="#_x0000_t202" style="position:absolute;left:1768;top:2324;height:262;width:252;"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85FD972">
                              <w:pPr>
                                <w:snapToGrid w:val="0"/>
                              </w:pPr>
                              <w:r>
                                <w:rPr>
                                  <w:rFonts w:hint="eastAsia"/>
                                </w:rPr>
                                <w:t>项</w:t>
                              </w:r>
                            </w:p>
                          </w:txbxContent>
                        </v:textbox>
                      </v:shape>
                      <v:shape id="_x0000_s1026" o:spid="_x0000_s1026" o:spt="202" type="#_x0000_t202" style="position:absolute;left:2075;top:2442;height:262;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5A6560C">
                              <w:pPr>
                                <w:snapToGrid w:val="0"/>
                              </w:pPr>
                              <w:r>
                                <w:rPr>
                                  <w:rFonts w:hint="eastAsia"/>
                                </w:rPr>
                                <w:t>目</w:t>
                              </w:r>
                            </w:p>
                          </w:txbxContent>
                        </v:textbox>
                      </v:shape>
                      <v:shape id="_x0000_s1026" o:spid="_x0000_s1026" o:spt="202" type="#_x0000_t202" style="position:absolute;left:1414;top:2831;height:263;width:252;"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2BB57CBF">
                              <w:pPr>
                                <w:snapToGrid w:val="0"/>
                              </w:pPr>
                              <w:r>
                                <w:rPr>
                                  <w:rFonts w:hint="eastAsia"/>
                                </w:rPr>
                                <w:t>分</w:t>
                              </w:r>
                            </w:p>
                          </w:txbxContent>
                        </v:textbox>
                      </v:shape>
                      <v:shape id="_x0000_s1026" o:spid="_x0000_s1026" o:spt="202" type="#_x0000_t202" style="position:absolute;left:1989;top:3491;height:263;width:252;"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DD7D3FD">
                              <w:pPr>
                                <w:snapToGrid w:val="0"/>
                              </w:pPr>
                              <w:r>
                                <w:rPr>
                                  <w:rFonts w:hint="eastAsia"/>
                                </w:rPr>
                                <w:t>数</w:t>
                              </w:r>
                            </w:p>
                          </w:txbxContent>
                        </v:textbox>
                      </v:shape>
                      <v:shape id="_x0000_s1026" o:spid="_x0000_s1026" o:spt="202" type="#_x0000_t202" style="position:absolute;left:1441;top:3592;height:262;width:253;"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1F21A3C">
                              <w:pPr>
                                <w:snapToGrid w:val="0"/>
                              </w:pPr>
                              <w:r>
                                <w:rPr>
                                  <w:rFonts w:hint="eastAsia"/>
                                </w:rPr>
                                <w:t>性</w:t>
                              </w:r>
                            </w:p>
                          </w:txbxContent>
                        </v:textbox>
                      </v:shape>
                      <v:shape id="_x0000_s1026" o:spid="_x0000_s1026" o:spt="202" type="#_x0000_t202" style="position:absolute;left:1741;top:4204;height:262;width:252;"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4AD02A55">
                              <w:pPr>
                                <w:snapToGrid w:val="0"/>
                              </w:pPr>
                              <w:r>
                                <w:rPr>
                                  <w:rFonts w:hint="eastAsia"/>
                                </w:rPr>
                                <w:t>别</w:t>
                              </w:r>
                            </w:p>
                          </w:txbxContent>
                        </v:textbox>
                      </v:shape>
                      <v:shape id="_x0000_s1026" o:spid="_x0000_s1026" o:spt="202" type="#_x0000_t202" style="position:absolute;left:897;top:3592;height:262;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E1D5C84">
                              <w:pPr>
                                <w:snapToGrid w:val="0"/>
                              </w:pPr>
                              <w:r>
                                <w:rPr>
                                  <w:rFonts w:hint="eastAsia"/>
                                </w:rPr>
                                <w:t>姓</w:t>
                              </w:r>
                            </w:p>
                          </w:txbxContent>
                        </v:textbox>
                      </v:shape>
                      <v:shape id="_x0000_s1026" o:spid="_x0000_s1026" o:spt="202" type="#_x0000_t202" style="position:absolute;left:997;top:4204;height:262;width:252;"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CDFBC44">
                              <w:pPr>
                                <w:snapToGrid w:val="0"/>
                              </w:pPr>
                              <w:r>
                                <w:rPr>
                                  <w:rFonts w:hint="eastAsia"/>
                                </w:rPr>
                                <w:t>名</w:t>
                              </w:r>
                            </w:p>
                          </w:txbxContent>
                        </v:textbox>
                      </v:shape>
                    </v:group>
                  </w:pict>
                </mc:Fallback>
              </mc:AlternateContent>
            </w:r>
          </w:p>
        </w:tc>
        <w:tc>
          <w:tcPr>
            <w:tcW w:w="6379" w:type="dxa"/>
            <w:gridSpan w:val="14"/>
            <w:noWrap w:val="0"/>
            <w:vAlign w:val="center"/>
          </w:tcPr>
          <w:p w14:paraId="5E6D641D">
            <w:pPr>
              <w:jc w:val="center"/>
              <w:rPr>
                <w:rFonts w:hint="eastAsia"/>
                <w:b/>
                <w:sz w:val="24"/>
              </w:rPr>
            </w:pPr>
            <w:r>
              <w:rPr>
                <w:rFonts w:hint="eastAsia"/>
                <w:b/>
                <w:sz w:val="24"/>
              </w:rPr>
              <w:t>德  育  素  质</w:t>
            </w:r>
            <w:r>
              <w:rPr>
                <w:rFonts w:hint="eastAsia"/>
                <w:b/>
                <w:szCs w:val="21"/>
              </w:rPr>
              <w:t>（</w:t>
            </w:r>
            <w:r>
              <w:rPr>
                <w:b/>
                <w:szCs w:val="21"/>
              </w:rPr>
              <w:t>25%</w:t>
            </w:r>
            <w:r>
              <w:rPr>
                <w:rFonts w:hint="eastAsia"/>
                <w:b/>
                <w:szCs w:val="21"/>
              </w:rPr>
              <w:t>）</w:t>
            </w:r>
          </w:p>
        </w:tc>
        <w:tc>
          <w:tcPr>
            <w:tcW w:w="4961" w:type="dxa"/>
            <w:gridSpan w:val="9"/>
            <w:noWrap w:val="0"/>
            <w:vAlign w:val="center"/>
          </w:tcPr>
          <w:p w14:paraId="385C2064">
            <w:pPr>
              <w:jc w:val="center"/>
              <w:rPr>
                <w:rFonts w:hint="eastAsia"/>
                <w:b/>
                <w:sz w:val="24"/>
              </w:rPr>
            </w:pPr>
            <w:r>
              <w:rPr>
                <w:rFonts w:hint="eastAsia"/>
                <w:b/>
                <w:sz w:val="24"/>
              </w:rPr>
              <w:t>智  育  素  质</w:t>
            </w:r>
            <w:r>
              <w:rPr>
                <w:rFonts w:hint="eastAsia"/>
                <w:b/>
                <w:szCs w:val="21"/>
              </w:rPr>
              <w:t>（</w:t>
            </w:r>
            <w:r>
              <w:rPr>
                <w:b/>
                <w:szCs w:val="21"/>
              </w:rPr>
              <w:t>45%</w:t>
            </w:r>
            <w:r>
              <w:rPr>
                <w:rFonts w:hint="eastAsia"/>
                <w:b/>
                <w:szCs w:val="21"/>
              </w:rPr>
              <w:t>）</w:t>
            </w:r>
          </w:p>
        </w:tc>
        <w:tc>
          <w:tcPr>
            <w:tcW w:w="2977" w:type="dxa"/>
            <w:gridSpan w:val="6"/>
            <w:noWrap w:val="0"/>
            <w:vAlign w:val="center"/>
          </w:tcPr>
          <w:p w14:paraId="0E372EC1">
            <w:pPr>
              <w:jc w:val="center"/>
              <w:rPr>
                <w:rFonts w:hint="eastAsia"/>
                <w:b/>
                <w:sz w:val="18"/>
                <w:szCs w:val="18"/>
              </w:rPr>
            </w:pPr>
            <w:r>
              <w:rPr>
                <w:rFonts w:hint="eastAsia"/>
                <w:b/>
                <w:sz w:val="24"/>
              </w:rPr>
              <w:t>体 育 素 质</w:t>
            </w:r>
            <w:r>
              <w:rPr>
                <w:rFonts w:hint="eastAsia"/>
                <w:b/>
                <w:szCs w:val="21"/>
              </w:rPr>
              <w:t>（</w:t>
            </w:r>
            <w:r>
              <w:rPr>
                <w:b/>
                <w:szCs w:val="21"/>
              </w:rPr>
              <w:t>12%</w:t>
            </w:r>
            <w:r>
              <w:rPr>
                <w:rFonts w:hint="eastAsia"/>
                <w:b/>
                <w:szCs w:val="21"/>
              </w:rPr>
              <w:t>）</w:t>
            </w:r>
          </w:p>
        </w:tc>
        <w:tc>
          <w:tcPr>
            <w:tcW w:w="1842" w:type="dxa"/>
            <w:gridSpan w:val="3"/>
            <w:noWrap w:val="0"/>
            <w:vAlign w:val="center"/>
          </w:tcPr>
          <w:p w14:paraId="4C4A487B">
            <w:pPr>
              <w:jc w:val="center"/>
              <w:rPr>
                <w:rFonts w:hint="eastAsia"/>
                <w:b/>
                <w:sz w:val="24"/>
              </w:rPr>
            </w:pPr>
            <w:r>
              <w:rPr>
                <w:rFonts w:hint="eastAsia"/>
                <w:b/>
                <w:sz w:val="24"/>
              </w:rPr>
              <w:t>美育</w:t>
            </w:r>
            <w:r>
              <w:rPr>
                <w:b/>
                <w:sz w:val="24"/>
              </w:rPr>
              <w:t>素质</w:t>
            </w:r>
            <w:r>
              <w:rPr>
                <w:rFonts w:hint="eastAsia"/>
                <w:b/>
                <w:sz w:val="24"/>
              </w:rPr>
              <w:t>（8%）</w:t>
            </w:r>
          </w:p>
        </w:tc>
        <w:tc>
          <w:tcPr>
            <w:tcW w:w="2835" w:type="dxa"/>
            <w:gridSpan w:val="5"/>
            <w:noWrap w:val="0"/>
            <w:vAlign w:val="center"/>
          </w:tcPr>
          <w:p w14:paraId="75A92FFF">
            <w:pPr>
              <w:jc w:val="center"/>
              <w:rPr>
                <w:rFonts w:hint="eastAsia"/>
                <w:b/>
                <w:sz w:val="24"/>
              </w:rPr>
            </w:pPr>
            <w:r>
              <w:rPr>
                <w:rFonts w:hint="eastAsia"/>
                <w:b/>
                <w:sz w:val="24"/>
              </w:rPr>
              <w:t>劳育</w:t>
            </w:r>
            <w:r>
              <w:rPr>
                <w:b/>
                <w:sz w:val="24"/>
              </w:rPr>
              <w:t>素质（</w:t>
            </w:r>
            <w:r>
              <w:rPr>
                <w:rFonts w:hint="eastAsia"/>
                <w:b/>
                <w:sz w:val="24"/>
              </w:rPr>
              <w:t>10%</w:t>
            </w:r>
            <w:r>
              <w:rPr>
                <w:b/>
                <w:sz w:val="24"/>
              </w:rPr>
              <w:t>）</w:t>
            </w:r>
          </w:p>
        </w:tc>
        <w:tc>
          <w:tcPr>
            <w:tcW w:w="709" w:type="dxa"/>
            <w:vMerge w:val="restart"/>
            <w:noWrap w:val="0"/>
            <w:vAlign w:val="center"/>
          </w:tcPr>
          <w:p w14:paraId="56EB3B49">
            <w:pPr>
              <w:jc w:val="center"/>
              <w:rPr>
                <w:rFonts w:hint="eastAsia"/>
                <w:sz w:val="24"/>
              </w:rPr>
            </w:pPr>
            <w:r>
              <w:rPr>
                <w:rFonts w:hint="eastAsia"/>
                <w:sz w:val="24"/>
              </w:rPr>
              <w:t>总分</w:t>
            </w:r>
          </w:p>
        </w:tc>
        <w:tc>
          <w:tcPr>
            <w:tcW w:w="567" w:type="dxa"/>
            <w:vMerge w:val="restart"/>
            <w:noWrap w:val="0"/>
            <w:vAlign w:val="center"/>
          </w:tcPr>
          <w:p w14:paraId="665DC01D">
            <w:pPr>
              <w:jc w:val="center"/>
              <w:rPr>
                <w:rFonts w:hint="eastAsia"/>
                <w:sz w:val="24"/>
              </w:rPr>
            </w:pPr>
            <w:r>
              <w:rPr>
                <w:rFonts w:hint="eastAsia"/>
                <w:sz w:val="24"/>
              </w:rPr>
              <w:t>名次</w:t>
            </w:r>
          </w:p>
        </w:tc>
        <w:tc>
          <w:tcPr>
            <w:tcW w:w="567" w:type="dxa"/>
            <w:vMerge w:val="restart"/>
            <w:noWrap w:val="0"/>
            <w:vAlign w:val="center"/>
          </w:tcPr>
          <w:p w14:paraId="5C532D55">
            <w:pPr>
              <w:jc w:val="center"/>
              <w:rPr>
                <w:rFonts w:hint="eastAsia"/>
                <w:sz w:val="24"/>
              </w:rPr>
            </w:pPr>
            <w:r>
              <w:rPr>
                <w:rFonts w:hint="eastAsia"/>
                <w:sz w:val="24"/>
              </w:rPr>
              <w:t>等级</w:t>
            </w:r>
          </w:p>
        </w:tc>
      </w:tr>
      <w:tr w14:paraId="4B68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26" w:type="dxa"/>
            <w:gridSpan w:val="2"/>
            <w:vMerge w:val="continue"/>
            <w:noWrap w:val="0"/>
            <w:vAlign w:val="top"/>
          </w:tcPr>
          <w:p w14:paraId="1195A739">
            <w:pPr>
              <w:rPr>
                <w:rFonts w:hint="eastAsia"/>
                <w:sz w:val="24"/>
              </w:rPr>
            </w:pPr>
          </w:p>
        </w:tc>
        <w:tc>
          <w:tcPr>
            <w:tcW w:w="2977" w:type="dxa"/>
            <w:gridSpan w:val="7"/>
            <w:noWrap w:val="0"/>
            <w:vAlign w:val="center"/>
          </w:tcPr>
          <w:p w14:paraId="11E40B4B">
            <w:pPr>
              <w:jc w:val="center"/>
              <w:rPr>
                <w:rFonts w:hint="eastAsia"/>
                <w:b/>
                <w:szCs w:val="21"/>
              </w:rPr>
            </w:pPr>
            <w:r>
              <w:rPr>
                <w:rFonts w:hint="eastAsia"/>
                <w:b/>
                <w:szCs w:val="21"/>
              </w:rPr>
              <w:t>基本</w:t>
            </w:r>
            <w:r>
              <w:rPr>
                <w:b/>
                <w:szCs w:val="21"/>
              </w:rPr>
              <w:t>分</w:t>
            </w:r>
          </w:p>
        </w:tc>
        <w:tc>
          <w:tcPr>
            <w:tcW w:w="1275" w:type="dxa"/>
            <w:gridSpan w:val="3"/>
            <w:noWrap w:val="0"/>
            <w:vAlign w:val="center"/>
          </w:tcPr>
          <w:p w14:paraId="75898F95">
            <w:pPr>
              <w:jc w:val="center"/>
              <w:rPr>
                <w:rFonts w:hint="eastAsia"/>
                <w:b/>
                <w:sz w:val="24"/>
              </w:rPr>
            </w:pPr>
            <w:r>
              <w:rPr>
                <w:rFonts w:hint="eastAsia"/>
                <w:b/>
                <w:szCs w:val="21"/>
              </w:rPr>
              <w:t>加分</w:t>
            </w:r>
          </w:p>
        </w:tc>
        <w:tc>
          <w:tcPr>
            <w:tcW w:w="1276" w:type="dxa"/>
            <w:gridSpan w:val="3"/>
            <w:noWrap w:val="0"/>
            <w:vAlign w:val="center"/>
          </w:tcPr>
          <w:p w14:paraId="15872E3E">
            <w:pPr>
              <w:jc w:val="center"/>
              <w:rPr>
                <w:rFonts w:hint="eastAsia"/>
                <w:b/>
                <w:sz w:val="24"/>
              </w:rPr>
            </w:pPr>
            <w:r>
              <w:rPr>
                <w:rFonts w:hint="eastAsia"/>
                <w:b/>
                <w:szCs w:val="21"/>
              </w:rPr>
              <w:t>减分</w:t>
            </w:r>
          </w:p>
        </w:tc>
        <w:tc>
          <w:tcPr>
            <w:tcW w:w="851" w:type="dxa"/>
            <w:vMerge w:val="restart"/>
            <w:noWrap w:val="0"/>
            <w:vAlign w:val="center"/>
          </w:tcPr>
          <w:p w14:paraId="0B6F2EE9">
            <w:pPr>
              <w:jc w:val="center"/>
              <w:rPr>
                <w:rFonts w:hint="eastAsia"/>
                <w:b/>
                <w:sz w:val="24"/>
              </w:rPr>
            </w:pPr>
            <w:r>
              <w:rPr>
                <w:rFonts w:hint="eastAsia"/>
                <w:b/>
                <w:sz w:val="20"/>
                <w:szCs w:val="21"/>
              </w:rPr>
              <w:t>德育</w:t>
            </w:r>
            <w:r>
              <w:rPr>
                <w:b/>
                <w:sz w:val="20"/>
                <w:szCs w:val="21"/>
              </w:rPr>
              <w:t>总成绩</w:t>
            </w:r>
            <w:r>
              <w:rPr>
                <w:rFonts w:hint="eastAsia"/>
                <w:b/>
                <w:sz w:val="20"/>
                <w:szCs w:val="21"/>
              </w:rPr>
              <w:t>=基本</w:t>
            </w:r>
            <w:r>
              <w:rPr>
                <w:b/>
                <w:sz w:val="20"/>
                <w:szCs w:val="21"/>
              </w:rPr>
              <w:t>分</w:t>
            </w:r>
            <w:r>
              <w:rPr>
                <w:rFonts w:hint="eastAsia"/>
                <w:b/>
                <w:sz w:val="20"/>
                <w:szCs w:val="21"/>
              </w:rPr>
              <w:t>*0.8+加减分*0.2</w:t>
            </w:r>
          </w:p>
        </w:tc>
        <w:tc>
          <w:tcPr>
            <w:tcW w:w="850" w:type="dxa"/>
            <w:noWrap w:val="0"/>
            <w:vAlign w:val="center"/>
          </w:tcPr>
          <w:p w14:paraId="7435D521">
            <w:pPr>
              <w:jc w:val="center"/>
              <w:rPr>
                <w:rFonts w:hint="eastAsia"/>
                <w:b/>
                <w:szCs w:val="21"/>
              </w:rPr>
            </w:pPr>
            <w:r>
              <w:rPr>
                <w:rFonts w:hint="eastAsia"/>
                <w:b/>
                <w:szCs w:val="21"/>
              </w:rPr>
              <w:t>基本</w:t>
            </w:r>
            <w:r>
              <w:rPr>
                <w:b/>
                <w:szCs w:val="21"/>
              </w:rPr>
              <w:t>分</w:t>
            </w:r>
          </w:p>
        </w:tc>
        <w:tc>
          <w:tcPr>
            <w:tcW w:w="2552" w:type="dxa"/>
            <w:gridSpan w:val="6"/>
            <w:noWrap w:val="0"/>
            <w:vAlign w:val="center"/>
          </w:tcPr>
          <w:p w14:paraId="054E2BC8">
            <w:pPr>
              <w:jc w:val="center"/>
              <w:rPr>
                <w:rFonts w:hint="eastAsia"/>
                <w:b/>
                <w:sz w:val="24"/>
              </w:rPr>
            </w:pPr>
            <w:r>
              <w:rPr>
                <w:rFonts w:hint="eastAsia"/>
                <w:b/>
                <w:szCs w:val="21"/>
              </w:rPr>
              <w:t>加分</w:t>
            </w:r>
          </w:p>
        </w:tc>
        <w:tc>
          <w:tcPr>
            <w:tcW w:w="708" w:type="dxa"/>
            <w:noWrap w:val="0"/>
            <w:vAlign w:val="center"/>
          </w:tcPr>
          <w:p w14:paraId="472BDCD4">
            <w:pPr>
              <w:jc w:val="center"/>
              <w:rPr>
                <w:rFonts w:hint="eastAsia"/>
                <w:b/>
                <w:sz w:val="24"/>
              </w:rPr>
            </w:pPr>
            <w:r>
              <w:rPr>
                <w:rFonts w:hint="eastAsia"/>
                <w:b/>
                <w:szCs w:val="21"/>
              </w:rPr>
              <w:t>减分</w:t>
            </w:r>
          </w:p>
        </w:tc>
        <w:tc>
          <w:tcPr>
            <w:tcW w:w="851" w:type="dxa"/>
            <w:vMerge w:val="restart"/>
            <w:noWrap w:val="0"/>
            <w:vAlign w:val="center"/>
          </w:tcPr>
          <w:p w14:paraId="145B8267">
            <w:pPr>
              <w:jc w:val="center"/>
              <w:rPr>
                <w:rFonts w:hint="eastAsia"/>
                <w:sz w:val="20"/>
                <w:szCs w:val="20"/>
              </w:rPr>
            </w:pPr>
            <w:r>
              <w:rPr>
                <w:rFonts w:hint="eastAsia"/>
                <w:b/>
                <w:sz w:val="20"/>
                <w:szCs w:val="20"/>
              </w:rPr>
              <w:t>智育总成绩=基本</w:t>
            </w:r>
            <w:r>
              <w:rPr>
                <w:b/>
                <w:sz w:val="20"/>
                <w:szCs w:val="20"/>
              </w:rPr>
              <w:t>分</w:t>
            </w:r>
            <w:r>
              <w:rPr>
                <w:rFonts w:hint="eastAsia"/>
                <w:b/>
                <w:sz w:val="20"/>
                <w:szCs w:val="20"/>
              </w:rPr>
              <w:t>*0.8+加减分*0.2</w:t>
            </w:r>
          </w:p>
        </w:tc>
        <w:tc>
          <w:tcPr>
            <w:tcW w:w="2126" w:type="dxa"/>
            <w:gridSpan w:val="5"/>
            <w:noWrap w:val="0"/>
            <w:vAlign w:val="center"/>
          </w:tcPr>
          <w:p w14:paraId="61F7E746">
            <w:pPr>
              <w:jc w:val="center"/>
              <w:rPr>
                <w:rFonts w:hint="eastAsia"/>
                <w:b/>
                <w:sz w:val="24"/>
              </w:rPr>
            </w:pPr>
            <w:r>
              <w:rPr>
                <w:rFonts w:hint="eastAsia"/>
                <w:b/>
                <w:szCs w:val="21"/>
              </w:rPr>
              <w:t>基本分</w:t>
            </w:r>
          </w:p>
        </w:tc>
        <w:tc>
          <w:tcPr>
            <w:tcW w:w="851" w:type="dxa"/>
            <w:vMerge w:val="restart"/>
            <w:noWrap w:val="0"/>
            <w:vAlign w:val="center"/>
          </w:tcPr>
          <w:p w14:paraId="0C96D06C">
            <w:pPr>
              <w:jc w:val="center"/>
              <w:rPr>
                <w:rFonts w:hint="eastAsia"/>
                <w:sz w:val="18"/>
                <w:szCs w:val="18"/>
              </w:rPr>
            </w:pPr>
            <w:r>
              <w:rPr>
                <w:rFonts w:hint="eastAsia"/>
                <w:b/>
                <w:sz w:val="20"/>
                <w:szCs w:val="21"/>
              </w:rPr>
              <w:t>体育总成绩=基本</w:t>
            </w:r>
            <w:r>
              <w:rPr>
                <w:b/>
                <w:sz w:val="20"/>
                <w:szCs w:val="21"/>
              </w:rPr>
              <w:t>分</w:t>
            </w:r>
            <w:r>
              <w:rPr>
                <w:rFonts w:hint="eastAsia"/>
                <w:b/>
                <w:sz w:val="20"/>
                <w:szCs w:val="21"/>
              </w:rPr>
              <w:t>*0.8+加减分*0.2</w:t>
            </w:r>
          </w:p>
        </w:tc>
        <w:tc>
          <w:tcPr>
            <w:tcW w:w="992" w:type="dxa"/>
            <w:gridSpan w:val="2"/>
            <w:noWrap w:val="0"/>
            <w:vAlign w:val="center"/>
          </w:tcPr>
          <w:p w14:paraId="777305B7">
            <w:pPr>
              <w:spacing w:line="240" w:lineRule="exact"/>
              <w:jc w:val="center"/>
              <w:rPr>
                <w:rFonts w:hint="eastAsia"/>
                <w:b/>
                <w:szCs w:val="21"/>
              </w:rPr>
            </w:pPr>
            <w:r>
              <w:rPr>
                <w:rFonts w:hint="eastAsia"/>
                <w:b/>
                <w:szCs w:val="21"/>
              </w:rPr>
              <w:t>基本</w:t>
            </w:r>
            <w:r>
              <w:rPr>
                <w:b/>
                <w:szCs w:val="21"/>
              </w:rPr>
              <w:t>分</w:t>
            </w:r>
          </w:p>
        </w:tc>
        <w:tc>
          <w:tcPr>
            <w:tcW w:w="850" w:type="dxa"/>
            <w:vMerge w:val="restart"/>
            <w:noWrap w:val="0"/>
            <w:vAlign w:val="center"/>
          </w:tcPr>
          <w:p w14:paraId="31C2F4F6">
            <w:pPr>
              <w:spacing w:line="240" w:lineRule="exact"/>
              <w:jc w:val="center"/>
              <w:rPr>
                <w:rFonts w:hint="eastAsia"/>
                <w:sz w:val="20"/>
                <w:szCs w:val="20"/>
              </w:rPr>
            </w:pPr>
            <w:r>
              <w:rPr>
                <w:rFonts w:hint="eastAsia"/>
                <w:b/>
                <w:sz w:val="20"/>
                <w:szCs w:val="20"/>
              </w:rPr>
              <w:t>美育总成绩=基本</w:t>
            </w:r>
            <w:r>
              <w:rPr>
                <w:b/>
                <w:sz w:val="20"/>
                <w:szCs w:val="20"/>
              </w:rPr>
              <w:t>分</w:t>
            </w:r>
            <w:r>
              <w:rPr>
                <w:rFonts w:hint="eastAsia"/>
                <w:b/>
                <w:sz w:val="20"/>
                <w:szCs w:val="20"/>
              </w:rPr>
              <w:t>*0.8+加减分*0.2</w:t>
            </w:r>
          </w:p>
        </w:tc>
        <w:tc>
          <w:tcPr>
            <w:tcW w:w="1276" w:type="dxa"/>
            <w:gridSpan w:val="3"/>
            <w:noWrap w:val="0"/>
            <w:vAlign w:val="center"/>
          </w:tcPr>
          <w:p w14:paraId="7018ADDD">
            <w:pPr>
              <w:spacing w:line="240" w:lineRule="exact"/>
              <w:jc w:val="center"/>
              <w:rPr>
                <w:rFonts w:hint="eastAsia"/>
                <w:b/>
                <w:szCs w:val="21"/>
              </w:rPr>
            </w:pPr>
            <w:r>
              <w:rPr>
                <w:rFonts w:hint="eastAsia"/>
                <w:b/>
                <w:szCs w:val="21"/>
              </w:rPr>
              <w:t>基本分</w:t>
            </w:r>
          </w:p>
        </w:tc>
        <w:tc>
          <w:tcPr>
            <w:tcW w:w="709" w:type="dxa"/>
            <w:noWrap w:val="0"/>
            <w:vAlign w:val="center"/>
          </w:tcPr>
          <w:p w14:paraId="0F9637F1">
            <w:pPr>
              <w:spacing w:line="240" w:lineRule="exact"/>
              <w:jc w:val="center"/>
              <w:rPr>
                <w:rFonts w:hint="eastAsia"/>
                <w:b/>
                <w:szCs w:val="21"/>
              </w:rPr>
            </w:pPr>
            <w:r>
              <w:rPr>
                <w:rFonts w:hint="eastAsia"/>
                <w:b/>
                <w:szCs w:val="21"/>
              </w:rPr>
              <w:t>加分</w:t>
            </w:r>
          </w:p>
        </w:tc>
        <w:tc>
          <w:tcPr>
            <w:tcW w:w="850" w:type="dxa"/>
            <w:vMerge w:val="restart"/>
            <w:noWrap w:val="0"/>
            <w:vAlign w:val="center"/>
          </w:tcPr>
          <w:p w14:paraId="4FF1F97C">
            <w:pPr>
              <w:spacing w:line="240" w:lineRule="exact"/>
              <w:jc w:val="center"/>
              <w:rPr>
                <w:rFonts w:hint="eastAsia"/>
                <w:sz w:val="20"/>
                <w:szCs w:val="20"/>
              </w:rPr>
            </w:pPr>
            <w:r>
              <w:rPr>
                <w:rFonts w:hint="eastAsia"/>
                <w:b/>
                <w:sz w:val="20"/>
                <w:szCs w:val="20"/>
              </w:rPr>
              <w:t>劳育</w:t>
            </w:r>
            <w:r>
              <w:rPr>
                <w:b/>
                <w:sz w:val="20"/>
                <w:szCs w:val="20"/>
              </w:rPr>
              <w:t>总成绩</w:t>
            </w:r>
            <w:r>
              <w:rPr>
                <w:rFonts w:hint="eastAsia"/>
                <w:b/>
                <w:sz w:val="20"/>
                <w:szCs w:val="20"/>
              </w:rPr>
              <w:t>=基本</w:t>
            </w:r>
            <w:r>
              <w:rPr>
                <w:b/>
                <w:sz w:val="20"/>
                <w:szCs w:val="20"/>
              </w:rPr>
              <w:t>分</w:t>
            </w:r>
            <w:r>
              <w:rPr>
                <w:rFonts w:hint="eastAsia"/>
                <w:b/>
                <w:sz w:val="20"/>
                <w:szCs w:val="20"/>
              </w:rPr>
              <w:t>*0.8+加减分*0.2</w:t>
            </w:r>
          </w:p>
        </w:tc>
        <w:tc>
          <w:tcPr>
            <w:tcW w:w="709" w:type="dxa"/>
            <w:vMerge w:val="continue"/>
            <w:noWrap w:val="0"/>
            <w:vAlign w:val="top"/>
          </w:tcPr>
          <w:p w14:paraId="4118A51A">
            <w:pPr>
              <w:spacing w:line="240" w:lineRule="exact"/>
              <w:jc w:val="center"/>
              <w:rPr>
                <w:rFonts w:hint="eastAsia"/>
                <w:sz w:val="18"/>
                <w:szCs w:val="18"/>
              </w:rPr>
            </w:pPr>
          </w:p>
        </w:tc>
        <w:tc>
          <w:tcPr>
            <w:tcW w:w="567" w:type="dxa"/>
            <w:vMerge w:val="continue"/>
            <w:noWrap w:val="0"/>
            <w:vAlign w:val="top"/>
          </w:tcPr>
          <w:p w14:paraId="1B904B69">
            <w:pPr>
              <w:spacing w:line="240" w:lineRule="exact"/>
              <w:jc w:val="center"/>
              <w:rPr>
                <w:rFonts w:hint="eastAsia"/>
                <w:sz w:val="18"/>
                <w:szCs w:val="18"/>
              </w:rPr>
            </w:pPr>
          </w:p>
        </w:tc>
        <w:tc>
          <w:tcPr>
            <w:tcW w:w="567" w:type="dxa"/>
            <w:vMerge w:val="continue"/>
            <w:noWrap w:val="0"/>
            <w:vAlign w:val="top"/>
          </w:tcPr>
          <w:p w14:paraId="57EED4EB">
            <w:pPr>
              <w:jc w:val="center"/>
              <w:rPr>
                <w:rFonts w:hint="eastAsia"/>
                <w:sz w:val="24"/>
              </w:rPr>
            </w:pPr>
          </w:p>
        </w:tc>
      </w:tr>
      <w:tr w14:paraId="77A7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1526" w:type="dxa"/>
            <w:gridSpan w:val="2"/>
            <w:vMerge w:val="continue"/>
            <w:noWrap w:val="0"/>
            <w:vAlign w:val="top"/>
          </w:tcPr>
          <w:p w14:paraId="1D733A80">
            <w:pPr>
              <w:rPr>
                <w:rFonts w:hint="eastAsia"/>
                <w:sz w:val="24"/>
              </w:rPr>
            </w:pPr>
          </w:p>
        </w:tc>
        <w:tc>
          <w:tcPr>
            <w:tcW w:w="425" w:type="dxa"/>
            <w:noWrap w:val="0"/>
            <w:vAlign w:val="top"/>
          </w:tcPr>
          <w:p w14:paraId="7BC88821">
            <w:pPr>
              <w:jc w:val="center"/>
              <w:rPr>
                <w:rFonts w:hint="eastAsia"/>
                <w:sz w:val="20"/>
                <w:szCs w:val="20"/>
              </w:rPr>
            </w:pPr>
            <w:r>
              <w:rPr>
                <w:rFonts w:hint="eastAsia"/>
                <w:sz w:val="20"/>
                <w:szCs w:val="20"/>
              </w:rPr>
              <w:t>政治思想</w:t>
            </w:r>
          </w:p>
        </w:tc>
        <w:tc>
          <w:tcPr>
            <w:tcW w:w="425" w:type="dxa"/>
            <w:noWrap w:val="0"/>
            <w:vAlign w:val="top"/>
          </w:tcPr>
          <w:p w14:paraId="0B4E8330">
            <w:pPr>
              <w:jc w:val="center"/>
              <w:rPr>
                <w:rFonts w:hint="eastAsia"/>
                <w:sz w:val="20"/>
                <w:szCs w:val="20"/>
              </w:rPr>
            </w:pPr>
            <w:r>
              <w:rPr>
                <w:rFonts w:hint="eastAsia"/>
                <w:sz w:val="20"/>
                <w:szCs w:val="20"/>
              </w:rPr>
              <w:t>理论学习</w:t>
            </w:r>
          </w:p>
        </w:tc>
        <w:tc>
          <w:tcPr>
            <w:tcW w:w="426" w:type="dxa"/>
            <w:noWrap w:val="0"/>
            <w:vAlign w:val="top"/>
          </w:tcPr>
          <w:p w14:paraId="3EDAFCCB">
            <w:pPr>
              <w:jc w:val="center"/>
              <w:rPr>
                <w:rFonts w:hint="eastAsia"/>
                <w:sz w:val="20"/>
                <w:szCs w:val="20"/>
              </w:rPr>
            </w:pPr>
            <w:r>
              <w:rPr>
                <w:rFonts w:hint="eastAsia"/>
                <w:sz w:val="20"/>
                <w:szCs w:val="20"/>
              </w:rPr>
              <w:t>道德</w:t>
            </w:r>
            <w:r>
              <w:rPr>
                <w:sz w:val="20"/>
                <w:szCs w:val="20"/>
              </w:rPr>
              <w:t>品质</w:t>
            </w:r>
          </w:p>
          <w:p w14:paraId="3BE1F26E">
            <w:pPr>
              <w:ind w:firstLine="400" w:firstLineChars="200"/>
              <w:jc w:val="center"/>
              <w:rPr>
                <w:rFonts w:hint="eastAsia"/>
                <w:sz w:val="20"/>
                <w:szCs w:val="20"/>
              </w:rPr>
            </w:pPr>
          </w:p>
        </w:tc>
        <w:tc>
          <w:tcPr>
            <w:tcW w:w="425" w:type="dxa"/>
            <w:noWrap w:val="0"/>
            <w:vAlign w:val="top"/>
          </w:tcPr>
          <w:p w14:paraId="63DFFE41">
            <w:pPr>
              <w:jc w:val="center"/>
              <w:rPr>
                <w:rFonts w:hint="eastAsia"/>
                <w:sz w:val="20"/>
                <w:szCs w:val="20"/>
              </w:rPr>
            </w:pPr>
            <w:r>
              <w:rPr>
                <w:rFonts w:hint="eastAsia"/>
                <w:sz w:val="20"/>
                <w:szCs w:val="20"/>
              </w:rPr>
              <w:t>法纪意识</w:t>
            </w:r>
          </w:p>
          <w:p w14:paraId="120C0606">
            <w:pPr>
              <w:ind w:firstLine="400" w:firstLineChars="200"/>
              <w:jc w:val="center"/>
              <w:rPr>
                <w:rFonts w:hint="eastAsia"/>
                <w:sz w:val="20"/>
                <w:szCs w:val="20"/>
              </w:rPr>
            </w:pPr>
          </w:p>
        </w:tc>
        <w:tc>
          <w:tcPr>
            <w:tcW w:w="425" w:type="dxa"/>
            <w:noWrap w:val="0"/>
            <w:vAlign w:val="top"/>
          </w:tcPr>
          <w:p w14:paraId="42F57735">
            <w:pPr>
              <w:jc w:val="center"/>
              <w:rPr>
                <w:rFonts w:hint="eastAsia"/>
                <w:sz w:val="20"/>
                <w:szCs w:val="20"/>
              </w:rPr>
            </w:pPr>
            <w:r>
              <w:rPr>
                <w:rFonts w:hint="eastAsia"/>
                <w:sz w:val="20"/>
                <w:szCs w:val="20"/>
              </w:rPr>
              <w:t>集体观念</w:t>
            </w:r>
          </w:p>
        </w:tc>
        <w:tc>
          <w:tcPr>
            <w:tcW w:w="425" w:type="dxa"/>
            <w:noWrap w:val="0"/>
            <w:vAlign w:val="top"/>
          </w:tcPr>
          <w:p w14:paraId="753F4D5A">
            <w:pPr>
              <w:jc w:val="center"/>
              <w:rPr>
                <w:rFonts w:hint="eastAsia"/>
                <w:sz w:val="20"/>
                <w:szCs w:val="20"/>
              </w:rPr>
            </w:pPr>
            <w:r>
              <w:rPr>
                <w:rFonts w:hint="eastAsia"/>
                <w:sz w:val="20"/>
                <w:szCs w:val="20"/>
              </w:rPr>
              <w:t>人文</w:t>
            </w:r>
            <w:r>
              <w:rPr>
                <w:sz w:val="20"/>
                <w:szCs w:val="20"/>
              </w:rPr>
              <w:t>素养</w:t>
            </w:r>
          </w:p>
        </w:tc>
        <w:tc>
          <w:tcPr>
            <w:tcW w:w="426" w:type="dxa"/>
            <w:noWrap w:val="0"/>
            <w:vAlign w:val="top"/>
          </w:tcPr>
          <w:p w14:paraId="3DAD3C6B">
            <w:pPr>
              <w:jc w:val="center"/>
              <w:rPr>
                <w:sz w:val="20"/>
                <w:szCs w:val="20"/>
              </w:rPr>
            </w:pPr>
            <w:r>
              <w:rPr>
                <w:rFonts w:hint="eastAsia"/>
                <w:sz w:val="20"/>
                <w:szCs w:val="20"/>
              </w:rPr>
              <w:t>生态</w:t>
            </w:r>
            <w:r>
              <w:rPr>
                <w:sz w:val="20"/>
                <w:szCs w:val="20"/>
              </w:rPr>
              <w:t>理念</w:t>
            </w:r>
          </w:p>
          <w:p w14:paraId="792590C9">
            <w:pPr>
              <w:jc w:val="center"/>
              <w:rPr>
                <w:rFonts w:hint="eastAsia"/>
                <w:sz w:val="20"/>
                <w:szCs w:val="20"/>
              </w:rPr>
            </w:pPr>
          </w:p>
        </w:tc>
        <w:tc>
          <w:tcPr>
            <w:tcW w:w="425" w:type="dxa"/>
            <w:noWrap w:val="0"/>
            <w:vAlign w:val="top"/>
          </w:tcPr>
          <w:p w14:paraId="42D7D1C3">
            <w:pPr>
              <w:jc w:val="center"/>
              <w:rPr>
                <w:rFonts w:hint="eastAsia"/>
                <w:sz w:val="20"/>
                <w:szCs w:val="20"/>
              </w:rPr>
            </w:pPr>
            <w:r>
              <w:rPr>
                <w:rFonts w:hint="eastAsia"/>
                <w:sz w:val="20"/>
                <w:szCs w:val="20"/>
              </w:rPr>
              <w:t>学干奖分</w:t>
            </w:r>
          </w:p>
        </w:tc>
        <w:tc>
          <w:tcPr>
            <w:tcW w:w="425" w:type="dxa"/>
            <w:noWrap w:val="0"/>
            <w:vAlign w:val="top"/>
          </w:tcPr>
          <w:p w14:paraId="1BAAE6D8">
            <w:pPr>
              <w:jc w:val="center"/>
              <w:rPr>
                <w:rFonts w:hint="eastAsia"/>
                <w:sz w:val="20"/>
                <w:szCs w:val="20"/>
              </w:rPr>
            </w:pPr>
            <w:r>
              <w:rPr>
                <w:rFonts w:hint="eastAsia"/>
                <w:sz w:val="20"/>
                <w:szCs w:val="20"/>
              </w:rPr>
              <w:t>先进个人奖分</w:t>
            </w:r>
          </w:p>
        </w:tc>
        <w:tc>
          <w:tcPr>
            <w:tcW w:w="425" w:type="dxa"/>
            <w:noWrap w:val="0"/>
            <w:vAlign w:val="top"/>
          </w:tcPr>
          <w:p w14:paraId="5290C5F4">
            <w:pPr>
              <w:spacing w:line="240" w:lineRule="exact"/>
              <w:rPr>
                <w:rFonts w:hint="eastAsia"/>
                <w:sz w:val="20"/>
                <w:szCs w:val="20"/>
              </w:rPr>
            </w:pPr>
            <w:r>
              <w:rPr>
                <w:rFonts w:hint="eastAsia"/>
                <w:sz w:val="20"/>
                <w:szCs w:val="20"/>
              </w:rPr>
              <w:t>先进集体奖分</w:t>
            </w:r>
          </w:p>
        </w:tc>
        <w:tc>
          <w:tcPr>
            <w:tcW w:w="426" w:type="dxa"/>
            <w:noWrap w:val="0"/>
            <w:vAlign w:val="top"/>
          </w:tcPr>
          <w:p w14:paraId="78013698">
            <w:pPr>
              <w:jc w:val="center"/>
              <w:rPr>
                <w:rFonts w:hint="eastAsia"/>
                <w:sz w:val="20"/>
                <w:szCs w:val="20"/>
              </w:rPr>
            </w:pPr>
            <w:r>
              <w:rPr>
                <w:rFonts w:hint="eastAsia"/>
                <w:sz w:val="20"/>
                <w:szCs w:val="20"/>
              </w:rPr>
              <w:t>违纪罚分</w:t>
            </w:r>
          </w:p>
        </w:tc>
        <w:tc>
          <w:tcPr>
            <w:tcW w:w="425" w:type="dxa"/>
            <w:noWrap w:val="0"/>
            <w:vAlign w:val="top"/>
          </w:tcPr>
          <w:p w14:paraId="75D4078E">
            <w:pPr>
              <w:jc w:val="center"/>
              <w:rPr>
                <w:rFonts w:hint="eastAsia"/>
                <w:sz w:val="20"/>
                <w:szCs w:val="20"/>
              </w:rPr>
            </w:pPr>
            <w:r>
              <w:rPr>
                <w:rFonts w:hint="eastAsia"/>
                <w:sz w:val="20"/>
                <w:szCs w:val="20"/>
              </w:rPr>
              <w:t>受处分罚分</w:t>
            </w:r>
          </w:p>
        </w:tc>
        <w:tc>
          <w:tcPr>
            <w:tcW w:w="425" w:type="dxa"/>
            <w:noWrap w:val="0"/>
            <w:vAlign w:val="top"/>
          </w:tcPr>
          <w:p w14:paraId="2717F1BC">
            <w:pPr>
              <w:jc w:val="center"/>
              <w:rPr>
                <w:rFonts w:hint="eastAsia"/>
                <w:sz w:val="20"/>
                <w:szCs w:val="20"/>
              </w:rPr>
            </w:pPr>
            <w:r>
              <w:rPr>
                <w:rFonts w:hint="eastAsia"/>
                <w:sz w:val="20"/>
                <w:szCs w:val="20"/>
              </w:rPr>
              <w:t>健康打卡罚分</w:t>
            </w:r>
          </w:p>
        </w:tc>
        <w:tc>
          <w:tcPr>
            <w:tcW w:w="851" w:type="dxa"/>
            <w:vMerge w:val="continue"/>
            <w:noWrap w:val="0"/>
            <w:vAlign w:val="top"/>
          </w:tcPr>
          <w:p w14:paraId="1813304C">
            <w:pPr>
              <w:jc w:val="center"/>
              <w:rPr>
                <w:rFonts w:hint="eastAsia"/>
                <w:sz w:val="20"/>
                <w:szCs w:val="20"/>
              </w:rPr>
            </w:pPr>
          </w:p>
        </w:tc>
        <w:tc>
          <w:tcPr>
            <w:tcW w:w="850" w:type="dxa"/>
            <w:noWrap w:val="0"/>
            <w:vAlign w:val="center"/>
          </w:tcPr>
          <w:p w14:paraId="4D0764B3">
            <w:pPr>
              <w:jc w:val="center"/>
              <w:rPr>
                <w:rFonts w:hint="eastAsia"/>
                <w:sz w:val="20"/>
                <w:szCs w:val="20"/>
              </w:rPr>
            </w:pPr>
            <w:r>
              <w:rPr>
                <w:rFonts w:hint="eastAsia"/>
                <w:sz w:val="20"/>
                <w:szCs w:val="20"/>
              </w:rPr>
              <w:t>学习</w:t>
            </w:r>
            <w:r>
              <w:rPr>
                <w:sz w:val="20"/>
                <w:szCs w:val="20"/>
              </w:rPr>
              <w:t>成绩</w:t>
            </w:r>
          </w:p>
        </w:tc>
        <w:tc>
          <w:tcPr>
            <w:tcW w:w="425" w:type="dxa"/>
            <w:noWrap w:val="0"/>
            <w:vAlign w:val="top"/>
          </w:tcPr>
          <w:p w14:paraId="4ABA659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sz w:val="20"/>
                <w:szCs w:val="20"/>
              </w:rPr>
            </w:pPr>
            <w:r>
              <w:rPr>
                <w:rFonts w:hint="eastAsia"/>
                <w:sz w:val="20"/>
                <w:szCs w:val="20"/>
              </w:rPr>
              <w:t>学习</w:t>
            </w:r>
            <w:r>
              <w:rPr>
                <w:sz w:val="20"/>
                <w:szCs w:val="20"/>
              </w:rPr>
              <w:t>成绩</w:t>
            </w:r>
            <w:r>
              <w:rPr>
                <w:rFonts w:hint="eastAsia"/>
                <w:sz w:val="20"/>
                <w:szCs w:val="20"/>
              </w:rPr>
              <w:t>奖分</w:t>
            </w:r>
          </w:p>
        </w:tc>
        <w:tc>
          <w:tcPr>
            <w:tcW w:w="426" w:type="dxa"/>
            <w:noWrap w:val="0"/>
            <w:vAlign w:val="top"/>
          </w:tcPr>
          <w:p w14:paraId="170B39F3">
            <w:pPr>
              <w:rPr>
                <w:rFonts w:hint="eastAsia"/>
                <w:sz w:val="20"/>
                <w:szCs w:val="20"/>
              </w:rPr>
            </w:pPr>
            <w:r>
              <w:rPr>
                <w:rFonts w:hint="eastAsia"/>
                <w:sz w:val="20"/>
                <w:szCs w:val="20"/>
              </w:rPr>
              <w:t>科研发明奖分</w:t>
            </w:r>
          </w:p>
        </w:tc>
        <w:tc>
          <w:tcPr>
            <w:tcW w:w="425" w:type="dxa"/>
            <w:noWrap w:val="0"/>
            <w:vAlign w:val="top"/>
          </w:tcPr>
          <w:p w14:paraId="29A3D961">
            <w:pPr>
              <w:ind w:left="0" w:leftChars="0"/>
              <w:rPr>
                <w:rFonts w:hint="eastAsia"/>
                <w:sz w:val="20"/>
                <w:szCs w:val="20"/>
              </w:rPr>
            </w:pPr>
            <w:r>
              <w:rPr>
                <w:rFonts w:hint="eastAsia"/>
                <w:sz w:val="20"/>
                <w:szCs w:val="20"/>
              </w:rPr>
              <w:t>外语</w:t>
            </w:r>
            <w:r>
              <w:rPr>
                <w:rFonts w:hint="eastAsia"/>
                <w:sz w:val="20"/>
                <w:szCs w:val="20"/>
                <w:lang w:val="en-US" w:eastAsia="zh-CN"/>
              </w:rPr>
              <w:t>等</w:t>
            </w:r>
            <w:r>
              <w:rPr>
                <w:rFonts w:hint="eastAsia"/>
                <w:sz w:val="20"/>
                <w:szCs w:val="20"/>
              </w:rPr>
              <w:t>过级奖分</w:t>
            </w:r>
          </w:p>
        </w:tc>
        <w:tc>
          <w:tcPr>
            <w:tcW w:w="425" w:type="dxa"/>
            <w:noWrap w:val="0"/>
            <w:vAlign w:val="top"/>
          </w:tcPr>
          <w:p w14:paraId="30094670">
            <w:pPr>
              <w:spacing w:line="240" w:lineRule="exact"/>
              <w:rPr>
                <w:rFonts w:hint="eastAsia"/>
                <w:sz w:val="20"/>
                <w:szCs w:val="20"/>
              </w:rPr>
            </w:pPr>
            <w:r>
              <w:rPr>
                <w:rFonts w:hint="eastAsia"/>
                <w:sz w:val="20"/>
                <w:szCs w:val="20"/>
              </w:rPr>
              <w:t>校级比赛奖分</w:t>
            </w:r>
          </w:p>
        </w:tc>
        <w:tc>
          <w:tcPr>
            <w:tcW w:w="425" w:type="dxa"/>
            <w:noWrap w:val="0"/>
            <w:vAlign w:val="top"/>
          </w:tcPr>
          <w:p w14:paraId="7CA53852">
            <w:pPr>
              <w:spacing w:line="240" w:lineRule="exact"/>
              <w:rPr>
                <w:rFonts w:hint="eastAsia"/>
                <w:sz w:val="20"/>
                <w:szCs w:val="20"/>
              </w:rPr>
            </w:pPr>
            <w:r>
              <w:rPr>
                <w:rFonts w:hint="eastAsia"/>
                <w:sz w:val="20"/>
                <w:szCs w:val="20"/>
              </w:rPr>
              <w:t>系级比赛奖分</w:t>
            </w:r>
          </w:p>
        </w:tc>
        <w:tc>
          <w:tcPr>
            <w:tcW w:w="426" w:type="dxa"/>
            <w:noWrap w:val="0"/>
            <w:vAlign w:val="top"/>
          </w:tcPr>
          <w:p w14:paraId="28272EDA">
            <w:pPr>
              <w:spacing w:line="240" w:lineRule="exact"/>
              <w:rPr>
                <w:rFonts w:hint="eastAsia"/>
                <w:sz w:val="20"/>
                <w:szCs w:val="20"/>
              </w:rPr>
            </w:pPr>
            <w:r>
              <w:rPr>
                <w:rFonts w:hint="eastAsia"/>
                <w:sz w:val="20"/>
                <w:szCs w:val="20"/>
              </w:rPr>
              <w:t>其他比赛奖分</w:t>
            </w:r>
          </w:p>
        </w:tc>
        <w:tc>
          <w:tcPr>
            <w:tcW w:w="708" w:type="dxa"/>
            <w:noWrap w:val="0"/>
            <w:vAlign w:val="top"/>
          </w:tcPr>
          <w:p w14:paraId="5401E388">
            <w:pPr>
              <w:jc w:val="center"/>
              <w:rPr>
                <w:sz w:val="20"/>
                <w:szCs w:val="20"/>
              </w:rPr>
            </w:pPr>
            <w:r>
              <w:rPr>
                <w:rFonts w:hint="eastAsia"/>
                <w:sz w:val="20"/>
                <w:szCs w:val="20"/>
              </w:rPr>
              <w:t>重</w:t>
            </w:r>
          </w:p>
          <w:p w14:paraId="44F62849">
            <w:pPr>
              <w:jc w:val="center"/>
              <w:rPr>
                <w:sz w:val="20"/>
                <w:szCs w:val="20"/>
              </w:rPr>
            </w:pPr>
            <w:r>
              <w:rPr>
                <w:rFonts w:hint="eastAsia"/>
                <w:sz w:val="20"/>
                <w:szCs w:val="20"/>
              </w:rPr>
              <w:t>修</w:t>
            </w:r>
          </w:p>
          <w:p w14:paraId="57AAEEBC">
            <w:pPr>
              <w:jc w:val="center"/>
              <w:rPr>
                <w:sz w:val="20"/>
                <w:szCs w:val="20"/>
              </w:rPr>
            </w:pPr>
            <w:r>
              <w:rPr>
                <w:rFonts w:hint="eastAsia"/>
                <w:sz w:val="20"/>
                <w:szCs w:val="20"/>
              </w:rPr>
              <w:t>罚</w:t>
            </w:r>
          </w:p>
          <w:p w14:paraId="6E9255A8">
            <w:pPr>
              <w:jc w:val="center"/>
              <w:rPr>
                <w:rFonts w:hint="eastAsia"/>
                <w:sz w:val="20"/>
                <w:szCs w:val="20"/>
              </w:rPr>
            </w:pPr>
            <w:r>
              <w:rPr>
                <w:rFonts w:hint="eastAsia"/>
                <w:sz w:val="20"/>
                <w:szCs w:val="20"/>
              </w:rPr>
              <w:t>分</w:t>
            </w:r>
          </w:p>
        </w:tc>
        <w:tc>
          <w:tcPr>
            <w:tcW w:w="851" w:type="dxa"/>
            <w:vMerge w:val="continue"/>
            <w:noWrap w:val="0"/>
            <w:vAlign w:val="center"/>
          </w:tcPr>
          <w:p w14:paraId="749F0AC2">
            <w:pPr>
              <w:jc w:val="center"/>
              <w:rPr>
                <w:rFonts w:hint="eastAsia"/>
                <w:sz w:val="20"/>
                <w:szCs w:val="20"/>
              </w:rPr>
            </w:pPr>
          </w:p>
        </w:tc>
        <w:tc>
          <w:tcPr>
            <w:tcW w:w="425" w:type="dxa"/>
            <w:noWrap w:val="0"/>
            <w:vAlign w:val="top"/>
          </w:tcPr>
          <w:p w14:paraId="28B876E8">
            <w:pPr>
              <w:rPr>
                <w:rFonts w:hint="eastAsia"/>
                <w:sz w:val="20"/>
                <w:szCs w:val="20"/>
              </w:rPr>
            </w:pPr>
            <w:r>
              <w:rPr>
                <w:rFonts w:hint="eastAsia"/>
                <w:sz w:val="20"/>
                <w:szCs w:val="20"/>
              </w:rPr>
              <w:t>课堂</w:t>
            </w:r>
            <w:r>
              <w:rPr>
                <w:sz w:val="20"/>
                <w:szCs w:val="20"/>
              </w:rPr>
              <w:t>表现</w:t>
            </w:r>
          </w:p>
        </w:tc>
        <w:tc>
          <w:tcPr>
            <w:tcW w:w="425" w:type="dxa"/>
            <w:noWrap w:val="0"/>
            <w:vAlign w:val="top"/>
          </w:tcPr>
          <w:p w14:paraId="09E522F1">
            <w:pPr>
              <w:rPr>
                <w:rFonts w:hint="eastAsia"/>
                <w:sz w:val="20"/>
                <w:szCs w:val="20"/>
              </w:rPr>
            </w:pPr>
            <w:r>
              <w:rPr>
                <w:rFonts w:hint="eastAsia"/>
                <w:sz w:val="20"/>
                <w:szCs w:val="20"/>
              </w:rPr>
              <w:t>课外体育</w:t>
            </w:r>
            <w:r>
              <w:rPr>
                <w:sz w:val="20"/>
                <w:szCs w:val="20"/>
              </w:rPr>
              <w:t>活动</w:t>
            </w:r>
          </w:p>
        </w:tc>
        <w:tc>
          <w:tcPr>
            <w:tcW w:w="426" w:type="dxa"/>
            <w:noWrap w:val="0"/>
            <w:vAlign w:val="top"/>
          </w:tcPr>
          <w:p w14:paraId="094A5B16">
            <w:pPr>
              <w:rPr>
                <w:sz w:val="20"/>
                <w:szCs w:val="20"/>
              </w:rPr>
            </w:pPr>
            <w:r>
              <w:rPr>
                <w:rFonts w:hint="eastAsia"/>
                <w:sz w:val="20"/>
                <w:szCs w:val="20"/>
              </w:rPr>
              <w:t>身体素质</w:t>
            </w:r>
          </w:p>
          <w:p w14:paraId="11890BFB">
            <w:pPr>
              <w:rPr>
                <w:rFonts w:hint="eastAsia"/>
                <w:sz w:val="20"/>
                <w:szCs w:val="20"/>
              </w:rPr>
            </w:pPr>
          </w:p>
        </w:tc>
        <w:tc>
          <w:tcPr>
            <w:tcW w:w="425" w:type="dxa"/>
            <w:noWrap w:val="0"/>
            <w:vAlign w:val="top"/>
          </w:tcPr>
          <w:p w14:paraId="729DCAE6">
            <w:pPr>
              <w:jc w:val="center"/>
              <w:rPr>
                <w:rFonts w:hint="eastAsia"/>
                <w:sz w:val="20"/>
                <w:szCs w:val="20"/>
              </w:rPr>
            </w:pPr>
            <w:r>
              <w:rPr>
                <w:rFonts w:hint="eastAsia"/>
                <w:sz w:val="20"/>
                <w:szCs w:val="20"/>
              </w:rPr>
              <w:t>运动</w:t>
            </w:r>
            <w:r>
              <w:rPr>
                <w:sz w:val="20"/>
                <w:szCs w:val="20"/>
              </w:rPr>
              <w:t>技能</w:t>
            </w:r>
          </w:p>
        </w:tc>
        <w:tc>
          <w:tcPr>
            <w:tcW w:w="425" w:type="dxa"/>
            <w:noWrap w:val="0"/>
            <w:vAlign w:val="top"/>
          </w:tcPr>
          <w:p w14:paraId="35D7643E">
            <w:pPr>
              <w:rPr>
                <w:rFonts w:hint="eastAsia"/>
                <w:sz w:val="20"/>
                <w:szCs w:val="20"/>
              </w:rPr>
            </w:pPr>
            <w:r>
              <w:rPr>
                <w:rFonts w:hint="eastAsia"/>
                <w:sz w:val="20"/>
                <w:szCs w:val="20"/>
              </w:rPr>
              <w:t>阳光</w:t>
            </w:r>
            <w:r>
              <w:rPr>
                <w:sz w:val="20"/>
                <w:szCs w:val="20"/>
              </w:rPr>
              <w:t>长跑</w:t>
            </w:r>
          </w:p>
        </w:tc>
        <w:tc>
          <w:tcPr>
            <w:tcW w:w="851" w:type="dxa"/>
            <w:vMerge w:val="continue"/>
            <w:noWrap w:val="0"/>
            <w:vAlign w:val="top"/>
          </w:tcPr>
          <w:p w14:paraId="42B5F102">
            <w:pPr>
              <w:rPr>
                <w:rFonts w:hint="eastAsia"/>
                <w:sz w:val="20"/>
                <w:szCs w:val="20"/>
              </w:rPr>
            </w:pPr>
          </w:p>
        </w:tc>
        <w:tc>
          <w:tcPr>
            <w:tcW w:w="425" w:type="dxa"/>
            <w:noWrap w:val="0"/>
            <w:vAlign w:val="top"/>
          </w:tcPr>
          <w:p w14:paraId="5836EB24">
            <w:pPr>
              <w:jc w:val="center"/>
              <w:rPr>
                <w:rFonts w:hint="eastAsia"/>
                <w:sz w:val="20"/>
                <w:szCs w:val="20"/>
              </w:rPr>
            </w:pPr>
            <w:r>
              <w:rPr>
                <w:rFonts w:hint="eastAsia"/>
                <w:sz w:val="20"/>
                <w:szCs w:val="20"/>
              </w:rPr>
              <w:t>公共</w:t>
            </w:r>
            <w:r>
              <w:rPr>
                <w:sz w:val="20"/>
                <w:szCs w:val="20"/>
              </w:rPr>
              <w:t>艺术课程</w:t>
            </w:r>
          </w:p>
        </w:tc>
        <w:tc>
          <w:tcPr>
            <w:tcW w:w="567" w:type="dxa"/>
            <w:noWrap w:val="0"/>
            <w:vAlign w:val="top"/>
          </w:tcPr>
          <w:p w14:paraId="3A228431">
            <w:pPr>
              <w:jc w:val="center"/>
              <w:rPr>
                <w:rFonts w:hint="eastAsia"/>
                <w:sz w:val="20"/>
                <w:szCs w:val="20"/>
              </w:rPr>
            </w:pPr>
            <w:r>
              <w:rPr>
                <w:rFonts w:hint="eastAsia"/>
                <w:sz w:val="20"/>
                <w:szCs w:val="20"/>
              </w:rPr>
              <w:t>艺术</w:t>
            </w:r>
            <w:r>
              <w:rPr>
                <w:sz w:val="20"/>
                <w:szCs w:val="20"/>
              </w:rPr>
              <w:t>实践活动</w:t>
            </w:r>
          </w:p>
        </w:tc>
        <w:tc>
          <w:tcPr>
            <w:tcW w:w="850" w:type="dxa"/>
            <w:vMerge w:val="continue"/>
            <w:noWrap w:val="0"/>
            <w:vAlign w:val="top"/>
          </w:tcPr>
          <w:p w14:paraId="6825CDE2">
            <w:pPr>
              <w:jc w:val="center"/>
              <w:rPr>
                <w:rFonts w:hint="eastAsia"/>
                <w:sz w:val="20"/>
                <w:szCs w:val="20"/>
              </w:rPr>
            </w:pPr>
          </w:p>
        </w:tc>
        <w:tc>
          <w:tcPr>
            <w:tcW w:w="426" w:type="dxa"/>
            <w:noWrap w:val="0"/>
            <w:vAlign w:val="top"/>
          </w:tcPr>
          <w:p w14:paraId="22D06407">
            <w:pPr>
              <w:jc w:val="center"/>
              <w:rPr>
                <w:sz w:val="20"/>
                <w:szCs w:val="20"/>
              </w:rPr>
            </w:pPr>
            <w:r>
              <w:rPr>
                <w:rFonts w:hint="eastAsia"/>
                <w:sz w:val="20"/>
                <w:szCs w:val="20"/>
              </w:rPr>
              <w:t>劳动</w:t>
            </w:r>
          </w:p>
          <w:p w14:paraId="722AC9B3">
            <w:pPr>
              <w:jc w:val="center"/>
              <w:rPr>
                <w:rFonts w:hint="eastAsia"/>
                <w:sz w:val="20"/>
                <w:szCs w:val="20"/>
              </w:rPr>
            </w:pPr>
            <w:r>
              <w:rPr>
                <w:rFonts w:hint="eastAsia"/>
                <w:sz w:val="20"/>
                <w:szCs w:val="20"/>
              </w:rPr>
              <w:t>意识</w:t>
            </w:r>
          </w:p>
        </w:tc>
        <w:tc>
          <w:tcPr>
            <w:tcW w:w="425" w:type="dxa"/>
            <w:noWrap w:val="0"/>
            <w:vAlign w:val="top"/>
          </w:tcPr>
          <w:p w14:paraId="2EF0891D">
            <w:pPr>
              <w:jc w:val="center"/>
              <w:rPr>
                <w:rFonts w:hint="eastAsia"/>
                <w:sz w:val="20"/>
                <w:szCs w:val="20"/>
              </w:rPr>
            </w:pPr>
            <w:r>
              <w:rPr>
                <w:rFonts w:hint="eastAsia"/>
                <w:sz w:val="20"/>
                <w:szCs w:val="20"/>
              </w:rPr>
              <w:t>劳动</w:t>
            </w:r>
            <w:r>
              <w:rPr>
                <w:sz w:val="20"/>
                <w:szCs w:val="20"/>
              </w:rPr>
              <w:t>知识</w:t>
            </w:r>
          </w:p>
        </w:tc>
        <w:tc>
          <w:tcPr>
            <w:tcW w:w="425" w:type="dxa"/>
            <w:noWrap w:val="0"/>
            <w:vAlign w:val="top"/>
          </w:tcPr>
          <w:p w14:paraId="632689AB">
            <w:pPr>
              <w:jc w:val="center"/>
              <w:rPr>
                <w:rFonts w:hint="eastAsia"/>
                <w:sz w:val="20"/>
                <w:szCs w:val="20"/>
              </w:rPr>
            </w:pPr>
            <w:r>
              <w:rPr>
                <w:rFonts w:hint="eastAsia"/>
                <w:sz w:val="20"/>
                <w:szCs w:val="20"/>
              </w:rPr>
              <w:t>劳动</w:t>
            </w:r>
            <w:r>
              <w:rPr>
                <w:sz w:val="20"/>
                <w:szCs w:val="20"/>
              </w:rPr>
              <w:t>成效</w:t>
            </w:r>
          </w:p>
        </w:tc>
        <w:tc>
          <w:tcPr>
            <w:tcW w:w="709" w:type="dxa"/>
            <w:noWrap w:val="0"/>
            <w:vAlign w:val="top"/>
          </w:tcPr>
          <w:p w14:paraId="747CBA71">
            <w:pPr>
              <w:jc w:val="center"/>
              <w:rPr>
                <w:rFonts w:hint="eastAsia"/>
                <w:sz w:val="20"/>
                <w:szCs w:val="20"/>
              </w:rPr>
            </w:pPr>
            <w:r>
              <w:rPr>
                <w:rFonts w:hint="eastAsia"/>
                <w:color w:val="000000"/>
              </w:rPr>
              <w:t>寝室</w:t>
            </w:r>
            <w:r>
              <w:rPr>
                <w:color w:val="000000"/>
              </w:rPr>
              <w:t>卫生优秀加</w:t>
            </w:r>
            <w:r>
              <w:rPr>
                <w:rFonts w:hint="eastAsia"/>
                <w:color w:val="000000"/>
              </w:rPr>
              <w:t>分</w:t>
            </w:r>
          </w:p>
        </w:tc>
        <w:tc>
          <w:tcPr>
            <w:tcW w:w="850" w:type="dxa"/>
            <w:vMerge w:val="continue"/>
            <w:noWrap w:val="0"/>
            <w:vAlign w:val="top"/>
          </w:tcPr>
          <w:p w14:paraId="7053F488">
            <w:pPr>
              <w:jc w:val="center"/>
              <w:rPr>
                <w:rFonts w:hint="eastAsia"/>
                <w:sz w:val="20"/>
                <w:szCs w:val="20"/>
              </w:rPr>
            </w:pPr>
          </w:p>
        </w:tc>
        <w:tc>
          <w:tcPr>
            <w:tcW w:w="709" w:type="dxa"/>
            <w:vMerge w:val="continue"/>
            <w:noWrap w:val="0"/>
            <w:vAlign w:val="top"/>
          </w:tcPr>
          <w:p w14:paraId="41B7CBF0">
            <w:pPr>
              <w:jc w:val="center"/>
              <w:rPr>
                <w:rFonts w:hint="eastAsia"/>
                <w:sz w:val="20"/>
                <w:szCs w:val="20"/>
              </w:rPr>
            </w:pPr>
          </w:p>
        </w:tc>
        <w:tc>
          <w:tcPr>
            <w:tcW w:w="567" w:type="dxa"/>
            <w:vMerge w:val="continue"/>
            <w:noWrap w:val="0"/>
            <w:vAlign w:val="top"/>
          </w:tcPr>
          <w:p w14:paraId="645B09AE">
            <w:pPr>
              <w:spacing w:line="240" w:lineRule="exact"/>
              <w:jc w:val="center"/>
              <w:rPr>
                <w:rFonts w:hint="eastAsia"/>
                <w:sz w:val="20"/>
                <w:szCs w:val="20"/>
              </w:rPr>
            </w:pPr>
          </w:p>
        </w:tc>
        <w:tc>
          <w:tcPr>
            <w:tcW w:w="567" w:type="dxa"/>
            <w:vMerge w:val="continue"/>
            <w:noWrap w:val="0"/>
            <w:vAlign w:val="top"/>
          </w:tcPr>
          <w:p w14:paraId="7BD1C2FE">
            <w:pPr>
              <w:jc w:val="center"/>
              <w:rPr>
                <w:rFonts w:hint="eastAsia"/>
                <w:sz w:val="20"/>
                <w:szCs w:val="20"/>
              </w:rPr>
            </w:pPr>
          </w:p>
        </w:tc>
      </w:tr>
      <w:tr w14:paraId="2CA2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1D43E82">
            <w:pPr>
              <w:rPr>
                <w:rFonts w:hint="eastAsia"/>
                <w:sz w:val="24"/>
              </w:rPr>
            </w:pPr>
          </w:p>
        </w:tc>
        <w:tc>
          <w:tcPr>
            <w:tcW w:w="567" w:type="dxa"/>
            <w:noWrap w:val="0"/>
            <w:vAlign w:val="top"/>
          </w:tcPr>
          <w:p w14:paraId="4310363E">
            <w:pPr>
              <w:rPr>
                <w:rFonts w:hint="eastAsia"/>
                <w:sz w:val="24"/>
              </w:rPr>
            </w:pPr>
          </w:p>
        </w:tc>
        <w:tc>
          <w:tcPr>
            <w:tcW w:w="425" w:type="dxa"/>
            <w:noWrap w:val="0"/>
            <w:vAlign w:val="top"/>
          </w:tcPr>
          <w:p w14:paraId="53CA0F42">
            <w:pPr>
              <w:rPr>
                <w:rFonts w:hint="eastAsia"/>
                <w:sz w:val="24"/>
              </w:rPr>
            </w:pPr>
          </w:p>
        </w:tc>
        <w:tc>
          <w:tcPr>
            <w:tcW w:w="425" w:type="dxa"/>
            <w:noWrap w:val="0"/>
            <w:vAlign w:val="top"/>
          </w:tcPr>
          <w:p w14:paraId="185B9369">
            <w:pPr>
              <w:rPr>
                <w:rFonts w:hint="eastAsia"/>
                <w:sz w:val="24"/>
              </w:rPr>
            </w:pPr>
          </w:p>
        </w:tc>
        <w:tc>
          <w:tcPr>
            <w:tcW w:w="426" w:type="dxa"/>
            <w:noWrap w:val="0"/>
            <w:vAlign w:val="top"/>
          </w:tcPr>
          <w:p w14:paraId="319919F3">
            <w:pPr>
              <w:rPr>
                <w:rFonts w:hint="eastAsia"/>
                <w:sz w:val="24"/>
              </w:rPr>
            </w:pPr>
          </w:p>
        </w:tc>
        <w:tc>
          <w:tcPr>
            <w:tcW w:w="425" w:type="dxa"/>
            <w:noWrap w:val="0"/>
            <w:vAlign w:val="top"/>
          </w:tcPr>
          <w:p w14:paraId="200480B7">
            <w:pPr>
              <w:rPr>
                <w:rFonts w:hint="eastAsia"/>
                <w:sz w:val="24"/>
              </w:rPr>
            </w:pPr>
          </w:p>
        </w:tc>
        <w:tc>
          <w:tcPr>
            <w:tcW w:w="425" w:type="dxa"/>
            <w:noWrap w:val="0"/>
            <w:vAlign w:val="top"/>
          </w:tcPr>
          <w:p w14:paraId="34B95558">
            <w:pPr>
              <w:rPr>
                <w:rFonts w:hint="eastAsia"/>
                <w:sz w:val="24"/>
              </w:rPr>
            </w:pPr>
          </w:p>
        </w:tc>
        <w:tc>
          <w:tcPr>
            <w:tcW w:w="425" w:type="dxa"/>
            <w:noWrap w:val="0"/>
            <w:vAlign w:val="top"/>
          </w:tcPr>
          <w:p w14:paraId="0A433620">
            <w:pPr>
              <w:rPr>
                <w:rFonts w:hint="eastAsia"/>
                <w:sz w:val="24"/>
              </w:rPr>
            </w:pPr>
          </w:p>
        </w:tc>
        <w:tc>
          <w:tcPr>
            <w:tcW w:w="426" w:type="dxa"/>
            <w:noWrap w:val="0"/>
            <w:vAlign w:val="top"/>
          </w:tcPr>
          <w:p w14:paraId="17D0E14B">
            <w:pPr>
              <w:rPr>
                <w:rFonts w:hint="eastAsia"/>
                <w:sz w:val="24"/>
              </w:rPr>
            </w:pPr>
          </w:p>
        </w:tc>
        <w:tc>
          <w:tcPr>
            <w:tcW w:w="425" w:type="dxa"/>
            <w:noWrap w:val="0"/>
            <w:vAlign w:val="top"/>
          </w:tcPr>
          <w:p w14:paraId="6EF84EBC">
            <w:pPr>
              <w:rPr>
                <w:rFonts w:hint="eastAsia"/>
                <w:sz w:val="24"/>
              </w:rPr>
            </w:pPr>
          </w:p>
        </w:tc>
        <w:tc>
          <w:tcPr>
            <w:tcW w:w="425" w:type="dxa"/>
            <w:noWrap w:val="0"/>
            <w:vAlign w:val="top"/>
          </w:tcPr>
          <w:p w14:paraId="77C5454A">
            <w:pPr>
              <w:rPr>
                <w:rFonts w:hint="eastAsia"/>
                <w:sz w:val="24"/>
              </w:rPr>
            </w:pPr>
          </w:p>
        </w:tc>
        <w:tc>
          <w:tcPr>
            <w:tcW w:w="425" w:type="dxa"/>
            <w:noWrap w:val="0"/>
            <w:vAlign w:val="top"/>
          </w:tcPr>
          <w:p w14:paraId="7D47ED50">
            <w:pPr>
              <w:rPr>
                <w:rFonts w:hint="eastAsia"/>
                <w:sz w:val="24"/>
              </w:rPr>
            </w:pPr>
          </w:p>
        </w:tc>
        <w:tc>
          <w:tcPr>
            <w:tcW w:w="426" w:type="dxa"/>
            <w:noWrap w:val="0"/>
            <w:vAlign w:val="top"/>
          </w:tcPr>
          <w:p w14:paraId="7EF26333">
            <w:pPr>
              <w:rPr>
                <w:rFonts w:hint="eastAsia"/>
                <w:sz w:val="24"/>
              </w:rPr>
            </w:pPr>
          </w:p>
        </w:tc>
        <w:tc>
          <w:tcPr>
            <w:tcW w:w="425" w:type="dxa"/>
            <w:noWrap w:val="0"/>
            <w:vAlign w:val="top"/>
          </w:tcPr>
          <w:p w14:paraId="56BAFDDD">
            <w:pPr>
              <w:rPr>
                <w:rFonts w:hint="eastAsia"/>
                <w:sz w:val="24"/>
              </w:rPr>
            </w:pPr>
          </w:p>
        </w:tc>
        <w:tc>
          <w:tcPr>
            <w:tcW w:w="425" w:type="dxa"/>
            <w:noWrap w:val="0"/>
            <w:vAlign w:val="top"/>
          </w:tcPr>
          <w:p w14:paraId="751E3BBD">
            <w:pPr>
              <w:rPr>
                <w:rFonts w:hint="eastAsia"/>
                <w:sz w:val="24"/>
              </w:rPr>
            </w:pPr>
          </w:p>
        </w:tc>
        <w:tc>
          <w:tcPr>
            <w:tcW w:w="851" w:type="dxa"/>
            <w:noWrap w:val="0"/>
            <w:vAlign w:val="top"/>
          </w:tcPr>
          <w:p w14:paraId="3066E632">
            <w:pPr>
              <w:rPr>
                <w:rFonts w:hint="eastAsia"/>
                <w:sz w:val="24"/>
              </w:rPr>
            </w:pPr>
          </w:p>
        </w:tc>
        <w:tc>
          <w:tcPr>
            <w:tcW w:w="850" w:type="dxa"/>
            <w:noWrap w:val="0"/>
            <w:vAlign w:val="top"/>
          </w:tcPr>
          <w:p w14:paraId="7D82714A">
            <w:pPr>
              <w:rPr>
                <w:rFonts w:hint="eastAsia"/>
                <w:sz w:val="24"/>
              </w:rPr>
            </w:pPr>
          </w:p>
        </w:tc>
        <w:tc>
          <w:tcPr>
            <w:tcW w:w="425" w:type="dxa"/>
            <w:noWrap w:val="0"/>
            <w:vAlign w:val="top"/>
          </w:tcPr>
          <w:p w14:paraId="276F3786">
            <w:pPr>
              <w:rPr>
                <w:rFonts w:hint="eastAsia"/>
                <w:sz w:val="24"/>
              </w:rPr>
            </w:pPr>
          </w:p>
        </w:tc>
        <w:tc>
          <w:tcPr>
            <w:tcW w:w="426" w:type="dxa"/>
            <w:noWrap w:val="0"/>
            <w:vAlign w:val="top"/>
          </w:tcPr>
          <w:p w14:paraId="5086CE2C">
            <w:pPr>
              <w:rPr>
                <w:rFonts w:hint="eastAsia"/>
                <w:sz w:val="24"/>
              </w:rPr>
            </w:pPr>
          </w:p>
        </w:tc>
        <w:tc>
          <w:tcPr>
            <w:tcW w:w="425" w:type="dxa"/>
            <w:noWrap w:val="0"/>
            <w:vAlign w:val="top"/>
          </w:tcPr>
          <w:p w14:paraId="7533E663">
            <w:pPr>
              <w:rPr>
                <w:rFonts w:hint="eastAsia"/>
                <w:sz w:val="24"/>
              </w:rPr>
            </w:pPr>
          </w:p>
        </w:tc>
        <w:tc>
          <w:tcPr>
            <w:tcW w:w="425" w:type="dxa"/>
            <w:noWrap w:val="0"/>
            <w:vAlign w:val="top"/>
          </w:tcPr>
          <w:p w14:paraId="060DEFAA">
            <w:pPr>
              <w:rPr>
                <w:rFonts w:hint="eastAsia"/>
                <w:sz w:val="24"/>
              </w:rPr>
            </w:pPr>
          </w:p>
        </w:tc>
        <w:tc>
          <w:tcPr>
            <w:tcW w:w="425" w:type="dxa"/>
            <w:noWrap w:val="0"/>
            <w:vAlign w:val="top"/>
          </w:tcPr>
          <w:p w14:paraId="669B2EE8">
            <w:pPr>
              <w:rPr>
                <w:rFonts w:hint="eastAsia"/>
                <w:sz w:val="24"/>
              </w:rPr>
            </w:pPr>
          </w:p>
        </w:tc>
        <w:tc>
          <w:tcPr>
            <w:tcW w:w="426" w:type="dxa"/>
            <w:noWrap w:val="0"/>
            <w:vAlign w:val="top"/>
          </w:tcPr>
          <w:p w14:paraId="009C3E4D">
            <w:pPr>
              <w:rPr>
                <w:rFonts w:hint="eastAsia"/>
                <w:sz w:val="24"/>
              </w:rPr>
            </w:pPr>
          </w:p>
        </w:tc>
        <w:tc>
          <w:tcPr>
            <w:tcW w:w="708" w:type="dxa"/>
            <w:noWrap w:val="0"/>
            <w:vAlign w:val="top"/>
          </w:tcPr>
          <w:p w14:paraId="6E038221">
            <w:pPr>
              <w:rPr>
                <w:rFonts w:hint="eastAsia"/>
                <w:sz w:val="24"/>
              </w:rPr>
            </w:pPr>
          </w:p>
        </w:tc>
        <w:tc>
          <w:tcPr>
            <w:tcW w:w="851" w:type="dxa"/>
            <w:noWrap w:val="0"/>
            <w:vAlign w:val="top"/>
          </w:tcPr>
          <w:p w14:paraId="5BA694F6">
            <w:pPr>
              <w:rPr>
                <w:rFonts w:hint="eastAsia"/>
                <w:sz w:val="24"/>
              </w:rPr>
            </w:pPr>
          </w:p>
        </w:tc>
        <w:tc>
          <w:tcPr>
            <w:tcW w:w="425" w:type="dxa"/>
            <w:noWrap w:val="0"/>
            <w:vAlign w:val="top"/>
          </w:tcPr>
          <w:p w14:paraId="5532C590">
            <w:pPr>
              <w:rPr>
                <w:rFonts w:hint="eastAsia"/>
                <w:sz w:val="24"/>
              </w:rPr>
            </w:pPr>
          </w:p>
        </w:tc>
        <w:tc>
          <w:tcPr>
            <w:tcW w:w="425" w:type="dxa"/>
            <w:noWrap w:val="0"/>
            <w:vAlign w:val="top"/>
          </w:tcPr>
          <w:p w14:paraId="5CDD95A3">
            <w:pPr>
              <w:rPr>
                <w:rFonts w:hint="eastAsia"/>
                <w:sz w:val="24"/>
              </w:rPr>
            </w:pPr>
          </w:p>
        </w:tc>
        <w:tc>
          <w:tcPr>
            <w:tcW w:w="426" w:type="dxa"/>
            <w:noWrap w:val="0"/>
            <w:vAlign w:val="top"/>
          </w:tcPr>
          <w:p w14:paraId="358251AB">
            <w:pPr>
              <w:rPr>
                <w:rFonts w:hint="eastAsia"/>
                <w:sz w:val="24"/>
              </w:rPr>
            </w:pPr>
          </w:p>
        </w:tc>
        <w:tc>
          <w:tcPr>
            <w:tcW w:w="425" w:type="dxa"/>
            <w:noWrap w:val="0"/>
            <w:vAlign w:val="top"/>
          </w:tcPr>
          <w:p w14:paraId="2425C031">
            <w:pPr>
              <w:rPr>
                <w:rFonts w:hint="eastAsia"/>
                <w:sz w:val="24"/>
              </w:rPr>
            </w:pPr>
          </w:p>
        </w:tc>
        <w:tc>
          <w:tcPr>
            <w:tcW w:w="425" w:type="dxa"/>
            <w:noWrap w:val="0"/>
            <w:vAlign w:val="top"/>
          </w:tcPr>
          <w:p w14:paraId="0DFCDEBC">
            <w:pPr>
              <w:rPr>
                <w:rFonts w:hint="eastAsia"/>
                <w:sz w:val="24"/>
              </w:rPr>
            </w:pPr>
          </w:p>
        </w:tc>
        <w:tc>
          <w:tcPr>
            <w:tcW w:w="851" w:type="dxa"/>
            <w:noWrap w:val="0"/>
            <w:vAlign w:val="top"/>
          </w:tcPr>
          <w:p w14:paraId="00CAAACD">
            <w:pPr>
              <w:rPr>
                <w:rFonts w:hint="eastAsia"/>
                <w:sz w:val="24"/>
              </w:rPr>
            </w:pPr>
          </w:p>
        </w:tc>
        <w:tc>
          <w:tcPr>
            <w:tcW w:w="425" w:type="dxa"/>
            <w:noWrap w:val="0"/>
            <w:vAlign w:val="top"/>
          </w:tcPr>
          <w:p w14:paraId="5BE33B10">
            <w:pPr>
              <w:rPr>
                <w:rFonts w:hint="eastAsia"/>
                <w:sz w:val="24"/>
              </w:rPr>
            </w:pPr>
          </w:p>
        </w:tc>
        <w:tc>
          <w:tcPr>
            <w:tcW w:w="567" w:type="dxa"/>
            <w:noWrap w:val="0"/>
            <w:vAlign w:val="top"/>
          </w:tcPr>
          <w:p w14:paraId="468A96A5">
            <w:pPr>
              <w:rPr>
                <w:rFonts w:hint="eastAsia"/>
                <w:sz w:val="24"/>
              </w:rPr>
            </w:pPr>
          </w:p>
        </w:tc>
        <w:tc>
          <w:tcPr>
            <w:tcW w:w="850" w:type="dxa"/>
            <w:noWrap w:val="0"/>
            <w:vAlign w:val="top"/>
          </w:tcPr>
          <w:p w14:paraId="506FE113">
            <w:pPr>
              <w:rPr>
                <w:rFonts w:hint="eastAsia"/>
                <w:sz w:val="24"/>
              </w:rPr>
            </w:pPr>
          </w:p>
        </w:tc>
        <w:tc>
          <w:tcPr>
            <w:tcW w:w="426" w:type="dxa"/>
            <w:noWrap w:val="0"/>
            <w:vAlign w:val="top"/>
          </w:tcPr>
          <w:p w14:paraId="712F07B9">
            <w:pPr>
              <w:rPr>
                <w:rFonts w:hint="eastAsia"/>
                <w:sz w:val="24"/>
              </w:rPr>
            </w:pPr>
          </w:p>
        </w:tc>
        <w:tc>
          <w:tcPr>
            <w:tcW w:w="425" w:type="dxa"/>
            <w:noWrap w:val="0"/>
            <w:vAlign w:val="top"/>
          </w:tcPr>
          <w:p w14:paraId="18009ABB">
            <w:pPr>
              <w:rPr>
                <w:rFonts w:hint="eastAsia"/>
                <w:sz w:val="24"/>
              </w:rPr>
            </w:pPr>
          </w:p>
        </w:tc>
        <w:tc>
          <w:tcPr>
            <w:tcW w:w="425" w:type="dxa"/>
            <w:noWrap w:val="0"/>
            <w:vAlign w:val="top"/>
          </w:tcPr>
          <w:p w14:paraId="7326B421">
            <w:pPr>
              <w:rPr>
                <w:rFonts w:hint="eastAsia"/>
                <w:sz w:val="24"/>
              </w:rPr>
            </w:pPr>
          </w:p>
        </w:tc>
        <w:tc>
          <w:tcPr>
            <w:tcW w:w="709" w:type="dxa"/>
            <w:noWrap w:val="0"/>
            <w:vAlign w:val="top"/>
          </w:tcPr>
          <w:p w14:paraId="2591CAC9">
            <w:pPr>
              <w:rPr>
                <w:rFonts w:hint="eastAsia"/>
                <w:sz w:val="24"/>
              </w:rPr>
            </w:pPr>
          </w:p>
        </w:tc>
        <w:tc>
          <w:tcPr>
            <w:tcW w:w="850" w:type="dxa"/>
            <w:noWrap w:val="0"/>
            <w:vAlign w:val="top"/>
          </w:tcPr>
          <w:p w14:paraId="69AFA810">
            <w:pPr>
              <w:rPr>
                <w:rFonts w:hint="eastAsia"/>
                <w:sz w:val="24"/>
              </w:rPr>
            </w:pPr>
          </w:p>
        </w:tc>
        <w:tc>
          <w:tcPr>
            <w:tcW w:w="709" w:type="dxa"/>
            <w:noWrap w:val="0"/>
            <w:vAlign w:val="top"/>
          </w:tcPr>
          <w:p w14:paraId="28361C8C">
            <w:pPr>
              <w:rPr>
                <w:rFonts w:hint="eastAsia"/>
                <w:sz w:val="24"/>
              </w:rPr>
            </w:pPr>
          </w:p>
        </w:tc>
        <w:tc>
          <w:tcPr>
            <w:tcW w:w="567" w:type="dxa"/>
            <w:noWrap w:val="0"/>
            <w:vAlign w:val="top"/>
          </w:tcPr>
          <w:p w14:paraId="7813EE46">
            <w:pPr>
              <w:rPr>
                <w:rFonts w:hint="eastAsia"/>
                <w:sz w:val="24"/>
              </w:rPr>
            </w:pPr>
          </w:p>
        </w:tc>
        <w:tc>
          <w:tcPr>
            <w:tcW w:w="567" w:type="dxa"/>
            <w:noWrap w:val="0"/>
            <w:vAlign w:val="top"/>
          </w:tcPr>
          <w:p w14:paraId="05C31D9F">
            <w:pPr>
              <w:rPr>
                <w:rFonts w:hint="eastAsia"/>
                <w:sz w:val="24"/>
              </w:rPr>
            </w:pPr>
          </w:p>
        </w:tc>
      </w:tr>
      <w:tr w14:paraId="0AD3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BB4D9D6">
            <w:pPr>
              <w:rPr>
                <w:rFonts w:hint="eastAsia"/>
                <w:sz w:val="24"/>
              </w:rPr>
            </w:pPr>
          </w:p>
        </w:tc>
        <w:tc>
          <w:tcPr>
            <w:tcW w:w="567" w:type="dxa"/>
            <w:noWrap w:val="0"/>
            <w:vAlign w:val="top"/>
          </w:tcPr>
          <w:p w14:paraId="2C5F0E47">
            <w:pPr>
              <w:rPr>
                <w:rFonts w:hint="eastAsia"/>
                <w:sz w:val="24"/>
              </w:rPr>
            </w:pPr>
          </w:p>
        </w:tc>
        <w:tc>
          <w:tcPr>
            <w:tcW w:w="425" w:type="dxa"/>
            <w:noWrap w:val="0"/>
            <w:vAlign w:val="top"/>
          </w:tcPr>
          <w:p w14:paraId="37E16DE7">
            <w:pPr>
              <w:rPr>
                <w:rFonts w:hint="eastAsia"/>
                <w:sz w:val="24"/>
              </w:rPr>
            </w:pPr>
          </w:p>
        </w:tc>
        <w:tc>
          <w:tcPr>
            <w:tcW w:w="425" w:type="dxa"/>
            <w:noWrap w:val="0"/>
            <w:vAlign w:val="top"/>
          </w:tcPr>
          <w:p w14:paraId="498504E4">
            <w:pPr>
              <w:rPr>
                <w:rFonts w:hint="eastAsia"/>
                <w:sz w:val="24"/>
              </w:rPr>
            </w:pPr>
          </w:p>
        </w:tc>
        <w:tc>
          <w:tcPr>
            <w:tcW w:w="426" w:type="dxa"/>
            <w:noWrap w:val="0"/>
            <w:vAlign w:val="top"/>
          </w:tcPr>
          <w:p w14:paraId="6A426781">
            <w:pPr>
              <w:rPr>
                <w:rFonts w:hint="eastAsia"/>
                <w:sz w:val="24"/>
              </w:rPr>
            </w:pPr>
          </w:p>
        </w:tc>
        <w:tc>
          <w:tcPr>
            <w:tcW w:w="425" w:type="dxa"/>
            <w:noWrap w:val="0"/>
            <w:vAlign w:val="top"/>
          </w:tcPr>
          <w:p w14:paraId="73B5EE55">
            <w:pPr>
              <w:rPr>
                <w:rFonts w:hint="eastAsia"/>
                <w:sz w:val="24"/>
              </w:rPr>
            </w:pPr>
          </w:p>
        </w:tc>
        <w:tc>
          <w:tcPr>
            <w:tcW w:w="425" w:type="dxa"/>
            <w:noWrap w:val="0"/>
            <w:vAlign w:val="top"/>
          </w:tcPr>
          <w:p w14:paraId="150D61C9">
            <w:pPr>
              <w:rPr>
                <w:rFonts w:hint="eastAsia"/>
                <w:sz w:val="24"/>
              </w:rPr>
            </w:pPr>
          </w:p>
        </w:tc>
        <w:tc>
          <w:tcPr>
            <w:tcW w:w="425" w:type="dxa"/>
            <w:noWrap w:val="0"/>
            <w:vAlign w:val="top"/>
          </w:tcPr>
          <w:p w14:paraId="00AE8AF4">
            <w:pPr>
              <w:rPr>
                <w:rFonts w:hint="eastAsia"/>
                <w:sz w:val="24"/>
              </w:rPr>
            </w:pPr>
          </w:p>
        </w:tc>
        <w:tc>
          <w:tcPr>
            <w:tcW w:w="426" w:type="dxa"/>
            <w:noWrap w:val="0"/>
            <w:vAlign w:val="top"/>
          </w:tcPr>
          <w:p w14:paraId="186C0F43">
            <w:pPr>
              <w:rPr>
                <w:rFonts w:hint="eastAsia"/>
                <w:sz w:val="24"/>
              </w:rPr>
            </w:pPr>
          </w:p>
        </w:tc>
        <w:tc>
          <w:tcPr>
            <w:tcW w:w="425" w:type="dxa"/>
            <w:noWrap w:val="0"/>
            <w:vAlign w:val="top"/>
          </w:tcPr>
          <w:p w14:paraId="77F8CBAC">
            <w:pPr>
              <w:rPr>
                <w:rFonts w:hint="eastAsia"/>
                <w:sz w:val="24"/>
              </w:rPr>
            </w:pPr>
          </w:p>
        </w:tc>
        <w:tc>
          <w:tcPr>
            <w:tcW w:w="425" w:type="dxa"/>
            <w:noWrap w:val="0"/>
            <w:vAlign w:val="top"/>
          </w:tcPr>
          <w:p w14:paraId="61B74E9B">
            <w:pPr>
              <w:rPr>
                <w:rFonts w:hint="eastAsia"/>
                <w:sz w:val="24"/>
              </w:rPr>
            </w:pPr>
          </w:p>
        </w:tc>
        <w:tc>
          <w:tcPr>
            <w:tcW w:w="425" w:type="dxa"/>
            <w:noWrap w:val="0"/>
            <w:vAlign w:val="top"/>
          </w:tcPr>
          <w:p w14:paraId="2895A89C">
            <w:pPr>
              <w:rPr>
                <w:rFonts w:hint="eastAsia"/>
                <w:sz w:val="24"/>
              </w:rPr>
            </w:pPr>
          </w:p>
        </w:tc>
        <w:tc>
          <w:tcPr>
            <w:tcW w:w="426" w:type="dxa"/>
            <w:noWrap w:val="0"/>
            <w:vAlign w:val="top"/>
          </w:tcPr>
          <w:p w14:paraId="7342B80E">
            <w:pPr>
              <w:rPr>
                <w:rFonts w:hint="eastAsia"/>
                <w:sz w:val="24"/>
              </w:rPr>
            </w:pPr>
          </w:p>
        </w:tc>
        <w:tc>
          <w:tcPr>
            <w:tcW w:w="425" w:type="dxa"/>
            <w:noWrap w:val="0"/>
            <w:vAlign w:val="top"/>
          </w:tcPr>
          <w:p w14:paraId="17084A7C">
            <w:pPr>
              <w:rPr>
                <w:rFonts w:hint="eastAsia"/>
                <w:sz w:val="24"/>
              </w:rPr>
            </w:pPr>
          </w:p>
        </w:tc>
        <w:tc>
          <w:tcPr>
            <w:tcW w:w="425" w:type="dxa"/>
            <w:noWrap w:val="0"/>
            <w:vAlign w:val="top"/>
          </w:tcPr>
          <w:p w14:paraId="5AC46122">
            <w:pPr>
              <w:rPr>
                <w:rFonts w:hint="eastAsia"/>
                <w:sz w:val="24"/>
              </w:rPr>
            </w:pPr>
          </w:p>
        </w:tc>
        <w:tc>
          <w:tcPr>
            <w:tcW w:w="851" w:type="dxa"/>
            <w:noWrap w:val="0"/>
            <w:vAlign w:val="top"/>
          </w:tcPr>
          <w:p w14:paraId="1F923F0E">
            <w:pPr>
              <w:rPr>
                <w:rFonts w:hint="eastAsia"/>
                <w:sz w:val="24"/>
              </w:rPr>
            </w:pPr>
          </w:p>
        </w:tc>
        <w:tc>
          <w:tcPr>
            <w:tcW w:w="850" w:type="dxa"/>
            <w:noWrap w:val="0"/>
            <w:vAlign w:val="top"/>
          </w:tcPr>
          <w:p w14:paraId="3E398E72">
            <w:pPr>
              <w:rPr>
                <w:rFonts w:hint="eastAsia"/>
                <w:sz w:val="24"/>
              </w:rPr>
            </w:pPr>
          </w:p>
        </w:tc>
        <w:tc>
          <w:tcPr>
            <w:tcW w:w="425" w:type="dxa"/>
            <w:noWrap w:val="0"/>
            <w:vAlign w:val="top"/>
          </w:tcPr>
          <w:p w14:paraId="4B6656FA">
            <w:pPr>
              <w:rPr>
                <w:rFonts w:hint="eastAsia"/>
                <w:sz w:val="24"/>
              </w:rPr>
            </w:pPr>
          </w:p>
        </w:tc>
        <w:tc>
          <w:tcPr>
            <w:tcW w:w="426" w:type="dxa"/>
            <w:noWrap w:val="0"/>
            <w:vAlign w:val="top"/>
          </w:tcPr>
          <w:p w14:paraId="6FC83151">
            <w:pPr>
              <w:rPr>
                <w:rFonts w:hint="eastAsia"/>
                <w:sz w:val="24"/>
              </w:rPr>
            </w:pPr>
          </w:p>
        </w:tc>
        <w:tc>
          <w:tcPr>
            <w:tcW w:w="425" w:type="dxa"/>
            <w:noWrap w:val="0"/>
            <w:vAlign w:val="top"/>
          </w:tcPr>
          <w:p w14:paraId="1D1A9913">
            <w:pPr>
              <w:rPr>
                <w:rFonts w:hint="eastAsia"/>
                <w:sz w:val="24"/>
              </w:rPr>
            </w:pPr>
          </w:p>
        </w:tc>
        <w:tc>
          <w:tcPr>
            <w:tcW w:w="425" w:type="dxa"/>
            <w:noWrap w:val="0"/>
            <w:vAlign w:val="top"/>
          </w:tcPr>
          <w:p w14:paraId="77477DC7">
            <w:pPr>
              <w:rPr>
                <w:rFonts w:hint="eastAsia"/>
                <w:sz w:val="24"/>
              </w:rPr>
            </w:pPr>
          </w:p>
        </w:tc>
        <w:tc>
          <w:tcPr>
            <w:tcW w:w="425" w:type="dxa"/>
            <w:noWrap w:val="0"/>
            <w:vAlign w:val="top"/>
          </w:tcPr>
          <w:p w14:paraId="0A5F0F00">
            <w:pPr>
              <w:rPr>
                <w:rFonts w:hint="eastAsia"/>
                <w:sz w:val="24"/>
              </w:rPr>
            </w:pPr>
          </w:p>
        </w:tc>
        <w:tc>
          <w:tcPr>
            <w:tcW w:w="426" w:type="dxa"/>
            <w:noWrap w:val="0"/>
            <w:vAlign w:val="top"/>
          </w:tcPr>
          <w:p w14:paraId="1B48493C">
            <w:pPr>
              <w:rPr>
                <w:rFonts w:hint="eastAsia"/>
                <w:sz w:val="24"/>
              </w:rPr>
            </w:pPr>
          </w:p>
        </w:tc>
        <w:tc>
          <w:tcPr>
            <w:tcW w:w="708" w:type="dxa"/>
            <w:noWrap w:val="0"/>
            <w:vAlign w:val="top"/>
          </w:tcPr>
          <w:p w14:paraId="6EE91832">
            <w:pPr>
              <w:rPr>
                <w:rFonts w:hint="eastAsia"/>
                <w:sz w:val="24"/>
              </w:rPr>
            </w:pPr>
          </w:p>
        </w:tc>
        <w:tc>
          <w:tcPr>
            <w:tcW w:w="851" w:type="dxa"/>
            <w:noWrap w:val="0"/>
            <w:vAlign w:val="top"/>
          </w:tcPr>
          <w:p w14:paraId="1B316085">
            <w:pPr>
              <w:rPr>
                <w:rFonts w:hint="eastAsia"/>
                <w:sz w:val="24"/>
              </w:rPr>
            </w:pPr>
          </w:p>
        </w:tc>
        <w:tc>
          <w:tcPr>
            <w:tcW w:w="425" w:type="dxa"/>
            <w:noWrap w:val="0"/>
            <w:vAlign w:val="top"/>
          </w:tcPr>
          <w:p w14:paraId="56D254EB">
            <w:pPr>
              <w:rPr>
                <w:rFonts w:hint="eastAsia"/>
                <w:sz w:val="24"/>
              </w:rPr>
            </w:pPr>
          </w:p>
        </w:tc>
        <w:tc>
          <w:tcPr>
            <w:tcW w:w="425" w:type="dxa"/>
            <w:noWrap w:val="0"/>
            <w:vAlign w:val="top"/>
          </w:tcPr>
          <w:p w14:paraId="37ADBE92">
            <w:pPr>
              <w:rPr>
                <w:rFonts w:hint="eastAsia"/>
                <w:sz w:val="24"/>
              </w:rPr>
            </w:pPr>
          </w:p>
        </w:tc>
        <w:tc>
          <w:tcPr>
            <w:tcW w:w="426" w:type="dxa"/>
            <w:noWrap w:val="0"/>
            <w:vAlign w:val="top"/>
          </w:tcPr>
          <w:p w14:paraId="53C6DCC2">
            <w:pPr>
              <w:rPr>
                <w:rFonts w:hint="eastAsia"/>
                <w:sz w:val="24"/>
              </w:rPr>
            </w:pPr>
          </w:p>
        </w:tc>
        <w:tc>
          <w:tcPr>
            <w:tcW w:w="425" w:type="dxa"/>
            <w:noWrap w:val="0"/>
            <w:vAlign w:val="top"/>
          </w:tcPr>
          <w:p w14:paraId="0ADA6A11">
            <w:pPr>
              <w:rPr>
                <w:rFonts w:hint="eastAsia"/>
                <w:sz w:val="24"/>
              </w:rPr>
            </w:pPr>
          </w:p>
        </w:tc>
        <w:tc>
          <w:tcPr>
            <w:tcW w:w="425" w:type="dxa"/>
            <w:noWrap w:val="0"/>
            <w:vAlign w:val="top"/>
          </w:tcPr>
          <w:p w14:paraId="46BFB49B">
            <w:pPr>
              <w:rPr>
                <w:rFonts w:hint="eastAsia"/>
                <w:sz w:val="24"/>
              </w:rPr>
            </w:pPr>
          </w:p>
        </w:tc>
        <w:tc>
          <w:tcPr>
            <w:tcW w:w="851" w:type="dxa"/>
            <w:noWrap w:val="0"/>
            <w:vAlign w:val="top"/>
          </w:tcPr>
          <w:p w14:paraId="5F9E8591">
            <w:pPr>
              <w:rPr>
                <w:rFonts w:hint="eastAsia"/>
                <w:sz w:val="24"/>
              </w:rPr>
            </w:pPr>
          </w:p>
        </w:tc>
        <w:tc>
          <w:tcPr>
            <w:tcW w:w="425" w:type="dxa"/>
            <w:noWrap w:val="0"/>
            <w:vAlign w:val="top"/>
          </w:tcPr>
          <w:p w14:paraId="376B0F6D">
            <w:pPr>
              <w:rPr>
                <w:rFonts w:hint="eastAsia"/>
                <w:sz w:val="24"/>
              </w:rPr>
            </w:pPr>
          </w:p>
        </w:tc>
        <w:tc>
          <w:tcPr>
            <w:tcW w:w="567" w:type="dxa"/>
            <w:noWrap w:val="0"/>
            <w:vAlign w:val="top"/>
          </w:tcPr>
          <w:p w14:paraId="7BBAABAA">
            <w:pPr>
              <w:rPr>
                <w:rFonts w:hint="eastAsia"/>
                <w:sz w:val="24"/>
              </w:rPr>
            </w:pPr>
          </w:p>
        </w:tc>
        <w:tc>
          <w:tcPr>
            <w:tcW w:w="850" w:type="dxa"/>
            <w:noWrap w:val="0"/>
            <w:vAlign w:val="top"/>
          </w:tcPr>
          <w:p w14:paraId="257AF0A7">
            <w:pPr>
              <w:rPr>
                <w:rFonts w:hint="eastAsia"/>
                <w:sz w:val="24"/>
              </w:rPr>
            </w:pPr>
          </w:p>
        </w:tc>
        <w:tc>
          <w:tcPr>
            <w:tcW w:w="426" w:type="dxa"/>
            <w:noWrap w:val="0"/>
            <w:vAlign w:val="top"/>
          </w:tcPr>
          <w:p w14:paraId="24621C90">
            <w:pPr>
              <w:rPr>
                <w:rFonts w:hint="eastAsia"/>
                <w:sz w:val="24"/>
              </w:rPr>
            </w:pPr>
          </w:p>
        </w:tc>
        <w:tc>
          <w:tcPr>
            <w:tcW w:w="425" w:type="dxa"/>
            <w:noWrap w:val="0"/>
            <w:vAlign w:val="top"/>
          </w:tcPr>
          <w:p w14:paraId="32EE0644">
            <w:pPr>
              <w:rPr>
                <w:rFonts w:hint="eastAsia"/>
                <w:sz w:val="24"/>
              </w:rPr>
            </w:pPr>
          </w:p>
        </w:tc>
        <w:tc>
          <w:tcPr>
            <w:tcW w:w="425" w:type="dxa"/>
            <w:noWrap w:val="0"/>
            <w:vAlign w:val="top"/>
          </w:tcPr>
          <w:p w14:paraId="46F0EB83">
            <w:pPr>
              <w:rPr>
                <w:rFonts w:hint="eastAsia"/>
                <w:sz w:val="24"/>
              </w:rPr>
            </w:pPr>
          </w:p>
        </w:tc>
        <w:tc>
          <w:tcPr>
            <w:tcW w:w="709" w:type="dxa"/>
            <w:noWrap w:val="0"/>
            <w:vAlign w:val="top"/>
          </w:tcPr>
          <w:p w14:paraId="19105DCF">
            <w:pPr>
              <w:rPr>
                <w:rFonts w:hint="eastAsia"/>
                <w:sz w:val="24"/>
              </w:rPr>
            </w:pPr>
          </w:p>
        </w:tc>
        <w:tc>
          <w:tcPr>
            <w:tcW w:w="850" w:type="dxa"/>
            <w:noWrap w:val="0"/>
            <w:vAlign w:val="top"/>
          </w:tcPr>
          <w:p w14:paraId="63898123">
            <w:pPr>
              <w:rPr>
                <w:rFonts w:hint="eastAsia"/>
                <w:sz w:val="24"/>
              </w:rPr>
            </w:pPr>
          </w:p>
        </w:tc>
        <w:tc>
          <w:tcPr>
            <w:tcW w:w="709" w:type="dxa"/>
            <w:noWrap w:val="0"/>
            <w:vAlign w:val="top"/>
          </w:tcPr>
          <w:p w14:paraId="65A048C2">
            <w:pPr>
              <w:rPr>
                <w:rFonts w:hint="eastAsia"/>
                <w:sz w:val="24"/>
              </w:rPr>
            </w:pPr>
          </w:p>
        </w:tc>
        <w:tc>
          <w:tcPr>
            <w:tcW w:w="567" w:type="dxa"/>
            <w:noWrap w:val="0"/>
            <w:vAlign w:val="top"/>
          </w:tcPr>
          <w:p w14:paraId="4310B610">
            <w:pPr>
              <w:rPr>
                <w:rFonts w:hint="eastAsia"/>
                <w:sz w:val="24"/>
              </w:rPr>
            </w:pPr>
          </w:p>
        </w:tc>
        <w:tc>
          <w:tcPr>
            <w:tcW w:w="567" w:type="dxa"/>
            <w:noWrap w:val="0"/>
            <w:vAlign w:val="top"/>
          </w:tcPr>
          <w:p w14:paraId="0ED4AD8D">
            <w:pPr>
              <w:rPr>
                <w:rFonts w:hint="eastAsia"/>
                <w:sz w:val="24"/>
              </w:rPr>
            </w:pPr>
          </w:p>
        </w:tc>
      </w:tr>
      <w:tr w14:paraId="59C3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A707DE0">
            <w:pPr>
              <w:rPr>
                <w:rFonts w:hint="eastAsia"/>
                <w:sz w:val="24"/>
              </w:rPr>
            </w:pPr>
          </w:p>
        </w:tc>
        <w:tc>
          <w:tcPr>
            <w:tcW w:w="567" w:type="dxa"/>
            <w:noWrap w:val="0"/>
            <w:vAlign w:val="top"/>
          </w:tcPr>
          <w:p w14:paraId="5BF65C0B">
            <w:pPr>
              <w:rPr>
                <w:rFonts w:hint="eastAsia"/>
                <w:sz w:val="24"/>
              </w:rPr>
            </w:pPr>
          </w:p>
        </w:tc>
        <w:tc>
          <w:tcPr>
            <w:tcW w:w="425" w:type="dxa"/>
            <w:noWrap w:val="0"/>
            <w:vAlign w:val="top"/>
          </w:tcPr>
          <w:p w14:paraId="35FF47F0">
            <w:pPr>
              <w:rPr>
                <w:rFonts w:hint="eastAsia"/>
                <w:sz w:val="24"/>
              </w:rPr>
            </w:pPr>
          </w:p>
        </w:tc>
        <w:tc>
          <w:tcPr>
            <w:tcW w:w="425" w:type="dxa"/>
            <w:noWrap w:val="0"/>
            <w:vAlign w:val="top"/>
          </w:tcPr>
          <w:p w14:paraId="40F78BCD">
            <w:pPr>
              <w:rPr>
                <w:rFonts w:hint="eastAsia"/>
                <w:sz w:val="24"/>
              </w:rPr>
            </w:pPr>
          </w:p>
        </w:tc>
        <w:tc>
          <w:tcPr>
            <w:tcW w:w="426" w:type="dxa"/>
            <w:noWrap w:val="0"/>
            <w:vAlign w:val="top"/>
          </w:tcPr>
          <w:p w14:paraId="05C9713A">
            <w:pPr>
              <w:rPr>
                <w:rFonts w:hint="eastAsia"/>
                <w:sz w:val="24"/>
              </w:rPr>
            </w:pPr>
          </w:p>
        </w:tc>
        <w:tc>
          <w:tcPr>
            <w:tcW w:w="425" w:type="dxa"/>
            <w:noWrap w:val="0"/>
            <w:vAlign w:val="top"/>
          </w:tcPr>
          <w:p w14:paraId="10D995DA">
            <w:pPr>
              <w:rPr>
                <w:rFonts w:hint="eastAsia"/>
                <w:sz w:val="24"/>
              </w:rPr>
            </w:pPr>
          </w:p>
        </w:tc>
        <w:tc>
          <w:tcPr>
            <w:tcW w:w="425" w:type="dxa"/>
            <w:noWrap w:val="0"/>
            <w:vAlign w:val="top"/>
          </w:tcPr>
          <w:p w14:paraId="051050A3">
            <w:pPr>
              <w:rPr>
                <w:rFonts w:hint="eastAsia"/>
                <w:sz w:val="24"/>
              </w:rPr>
            </w:pPr>
          </w:p>
        </w:tc>
        <w:tc>
          <w:tcPr>
            <w:tcW w:w="425" w:type="dxa"/>
            <w:noWrap w:val="0"/>
            <w:vAlign w:val="top"/>
          </w:tcPr>
          <w:p w14:paraId="2430CF18">
            <w:pPr>
              <w:rPr>
                <w:rFonts w:hint="eastAsia"/>
                <w:sz w:val="24"/>
              </w:rPr>
            </w:pPr>
          </w:p>
        </w:tc>
        <w:tc>
          <w:tcPr>
            <w:tcW w:w="426" w:type="dxa"/>
            <w:noWrap w:val="0"/>
            <w:vAlign w:val="top"/>
          </w:tcPr>
          <w:p w14:paraId="61442CE3">
            <w:pPr>
              <w:rPr>
                <w:rFonts w:hint="eastAsia"/>
                <w:sz w:val="24"/>
              </w:rPr>
            </w:pPr>
          </w:p>
        </w:tc>
        <w:tc>
          <w:tcPr>
            <w:tcW w:w="425" w:type="dxa"/>
            <w:noWrap w:val="0"/>
            <w:vAlign w:val="top"/>
          </w:tcPr>
          <w:p w14:paraId="7906788F">
            <w:pPr>
              <w:rPr>
                <w:rFonts w:hint="eastAsia"/>
                <w:sz w:val="24"/>
              </w:rPr>
            </w:pPr>
          </w:p>
        </w:tc>
        <w:tc>
          <w:tcPr>
            <w:tcW w:w="425" w:type="dxa"/>
            <w:noWrap w:val="0"/>
            <w:vAlign w:val="top"/>
          </w:tcPr>
          <w:p w14:paraId="5BCD2CFC">
            <w:pPr>
              <w:rPr>
                <w:rFonts w:hint="eastAsia"/>
                <w:sz w:val="24"/>
              </w:rPr>
            </w:pPr>
          </w:p>
        </w:tc>
        <w:tc>
          <w:tcPr>
            <w:tcW w:w="425" w:type="dxa"/>
            <w:noWrap w:val="0"/>
            <w:vAlign w:val="top"/>
          </w:tcPr>
          <w:p w14:paraId="07438022">
            <w:pPr>
              <w:rPr>
                <w:rFonts w:hint="eastAsia"/>
                <w:sz w:val="24"/>
              </w:rPr>
            </w:pPr>
          </w:p>
        </w:tc>
        <w:tc>
          <w:tcPr>
            <w:tcW w:w="426" w:type="dxa"/>
            <w:noWrap w:val="0"/>
            <w:vAlign w:val="top"/>
          </w:tcPr>
          <w:p w14:paraId="5CA2E113">
            <w:pPr>
              <w:rPr>
                <w:rFonts w:hint="eastAsia"/>
                <w:sz w:val="24"/>
              </w:rPr>
            </w:pPr>
          </w:p>
        </w:tc>
        <w:tc>
          <w:tcPr>
            <w:tcW w:w="425" w:type="dxa"/>
            <w:noWrap w:val="0"/>
            <w:vAlign w:val="top"/>
          </w:tcPr>
          <w:p w14:paraId="76A734AF">
            <w:pPr>
              <w:rPr>
                <w:rFonts w:hint="eastAsia"/>
                <w:sz w:val="24"/>
              </w:rPr>
            </w:pPr>
          </w:p>
        </w:tc>
        <w:tc>
          <w:tcPr>
            <w:tcW w:w="425" w:type="dxa"/>
            <w:noWrap w:val="0"/>
            <w:vAlign w:val="top"/>
          </w:tcPr>
          <w:p w14:paraId="5643B889">
            <w:pPr>
              <w:rPr>
                <w:rFonts w:hint="eastAsia"/>
                <w:sz w:val="24"/>
              </w:rPr>
            </w:pPr>
          </w:p>
        </w:tc>
        <w:tc>
          <w:tcPr>
            <w:tcW w:w="851" w:type="dxa"/>
            <w:noWrap w:val="0"/>
            <w:vAlign w:val="top"/>
          </w:tcPr>
          <w:p w14:paraId="4FB98BD1">
            <w:pPr>
              <w:rPr>
                <w:rFonts w:hint="eastAsia"/>
                <w:sz w:val="24"/>
              </w:rPr>
            </w:pPr>
          </w:p>
        </w:tc>
        <w:tc>
          <w:tcPr>
            <w:tcW w:w="850" w:type="dxa"/>
            <w:noWrap w:val="0"/>
            <w:vAlign w:val="top"/>
          </w:tcPr>
          <w:p w14:paraId="1D66ABB4">
            <w:pPr>
              <w:rPr>
                <w:rFonts w:hint="eastAsia"/>
                <w:sz w:val="24"/>
              </w:rPr>
            </w:pPr>
          </w:p>
        </w:tc>
        <w:tc>
          <w:tcPr>
            <w:tcW w:w="425" w:type="dxa"/>
            <w:noWrap w:val="0"/>
            <w:vAlign w:val="top"/>
          </w:tcPr>
          <w:p w14:paraId="3ED24F98">
            <w:pPr>
              <w:rPr>
                <w:rFonts w:hint="eastAsia"/>
                <w:sz w:val="24"/>
              </w:rPr>
            </w:pPr>
          </w:p>
        </w:tc>
        <w:tc>
          <w:tcPr>
            <w:tcW w:w="426" w:type="dxa"/>
            <w:noWrap w:val="0"/>
            <w:vAlign w:val="top"/>
          </w:tcPr>
          <w:p w14:paraId="43D52027">
            <w:pPr>
              <w:rPr>
                <w:rFonts w:hint="eastAsia"/>
                <w:sz w:val="24"/>
              </w:rPr>
            </w:pPr>
          </w:p>
        </w:tc>
        <w:tc>
          <w:tcPr>
            <w:tcW w:w="425" w:type="dxa"/>
            <w:noWrap w:val="0"/>
            <w:vAlign w:val="top"/>
          </w:tcPr>
          <w:p w14:paraId="3487D266">
            <w:pPr>
              <w:rPr>
                <w:rFonts w:hint="eastAsia"/>
                <w:sz w:val="24"/>
              </w:rPr>
            </w:pPr>
          </w:p>
        </w:tc>
        <w:tc>
          <w:tcPr>
            <w:tcW w:w="425" w:type="dxa"/>
            <w:noWrap w:val="0"/>
            <w:vAlign w:val="top"/>
          </w:tcPr>
          <w:p w14:paraId="2020FBE2">
            <w:pPr>
              <w:rPr>
                <w:rFonts w:hint="eastAsia"/>
                <w:sz w:val="24"/>
              </w:rPr>
            </w:pPr>
          </w:p>
        </w:tc>
        <w:tc>
          <w:tcPr>
            <w:tcW w:w="425" w:type="dxa"/>
            <w:noWrap w:val="0"/>
            <w:vAlign w:val="top"/>
          </w:tcPr>
          <w:p w14:paraId="3D6D825B">
            <w:pPr>
              <w:rPr>
                <w:rFonts w:hint="eastAsia"/>
                <w:sz w:val="24"/>
              </w:rPr>
            </w:pPr>
          </w:p>
        </w:tc>
        <w:tc>
          <w:tcPr>
            <w:tcW w:w="426" w:type="dxa"/>
            <w:noWrap w:val="0"/>
            <w:vAlign w:val="top"/>
          </w:tcPr>
          <w:p w14:paraId="3ABC2A87">
            <w:pPr>
              <w:rPr>
                <w:rFonts w:hint="eastAsia"/>
                <w:sz w:val="24"/>
              </w:rPr>
            </w:pPr>
          </w:p>
        </w:tc>
        <w:tc>
          <w:tcPr>
            <w:tcW w:w="708" w:type="dxa"/>
            <w:noWrap w:val="0"/>
            <w:vAlign w:val="top"/>
          </w:tcPr>
          <w:p w14:paraId="5ECEEDC4">
            <w:pPr>
              <w:rPr>
                <w:rFonts w:hint="eastAsia"/>
                <w:sz w:val="24"/>
              </w:rPr>
            </w:pPr>
          </w:p>
        </w:tc>
        <w:tc>
          <w:tcPr>
            <w:tcW w:w="851" w:type="dxa"/>
            <w:noWrap w:val="0"/>
            <w:vAlign w:val="top"/>
          </w:tcPr>
          <w:p w14:paraId="603D2FCF">
            <w:pPr>
              <w:rPr>
                <w:rFonts w:hint="eastAsia"/>
                <w:sz w:val="24"/>
              </w:rPr>
            </w:pPr>
          </w:p>
        </w:tc>
        <w:tc>
          <w:tcPr>
            <w:tcW w:w="425" w:type="dxa"/>
            <w:noWrap w:val="0"/>
            <w:vAlign w:val="top"/>
          </w:tcPr>
          <w:p w14:paraId="39A2D2FA">
            <w:pPr>
              <w:rPr>
                <w:rFonts w:hint="eastAsia"/>
                <w:sz w:val="24"/>
              </w:rPr>
            </w:pPr>
          </w:p>
        </w:tc>
        <w:tc>
          <w:tcPr>
            <w:tcW w:w="425" w:type="dxa"/>
            <w:noWrap w:val="0"/>
            <w:vAlign w:val="top"/>
          </w:tcPr>
          <w:p w14:paraId="60962906">
            <w:pPr>
              <w:rPr>
                <w:rFonts w:hint="eastAsia"/>
                <w:sz w:val="24"/>
              </w:rPr>
            </w:pPr>
          </w:p>
        </w:tc>
        <w:tc>
          <w:tcPr>
            <w:tcW w:w="426" w:type="dxa"/>
            <w:noWrap w:val="0"/>
            <w:vAlign w:val="top"/>
          </w:tcPr>
          <w:p w14:paraId="7DAA9F5B">
            <w:pPr>
              <w:rPr>
                <w:rFonts w:hint="eastAsia"/>
                <w:sz w:val="24"/>
              </w:rPr>
            </w:pPr>
          </w:p>
        </w:tc>
        <w:tc>
          <w:tcPr>
            <w:tcW w:w="425" w:type="dxa"/>
            <w:noWrap w:val="0"/>
            <w:vAlign w:val="top"/>
          </w:tcPr>
          <w:p w14:paraId="399A40D1">
            <w:pPr>
              <w:rPr>
                <w:rFonts w:hint="eastAsia"/>
                <w:sz w:val="24"/>
              </w:rPr>
            </w:pPr>
          </w:p>
        </w:tc>
        <w:tc>
          <w:tcPr>
            <w:tcW w:w="425" w:type="dxa"/>
            <w:noWrap w:val="0"/>
            <w:vAlign w:val="top"/>
          </w:tcPr>
          <w:p w14:paraId="30204D09">
            <w:pPr>
              <w:rPr>
                <w:rFonts w:hint="eastAsia"/>
                <w:sz w:val="24"/>
              </w:rPr>
            </w:pPr>
          </w:p>
        </w:tc>
        <w:tc>
          <w:tcPr>
            <w:tcW w:w="851" w:type="dxa"/>
            <w:noWrap w:val="0"/>
            <w:vAlign w:val="top"/>
          </w:tcPr>
          <w:p w14:paraId="2D1E5A36">
            <w:pPr>
              <w:rPr>
                <w:rFonts w:hint="eastAsia"/>
                <w:sz w:val="24"/>
              </w:rPr>
            </w:pPr>
          </w:p>
        </w:tc>
        <w:tc>
          <w:tcPr>
            <w:tcW w:w="425" w:type="dxa"/>
            <w:noWrap w:val="0"/>
            <w:vAlign w:val="top"/>
          </w:tcPr>
          <w:p w14:paraId="126A4613">
            <w:pPr>
              <w:rPr>
                <w:rFonts w:hint="eastAsia"/>
                <w:sz w:val="24"/>
              </w:rPr>
            </w:pPr>
          </w:p>
        </w:tc>
        <w:tc>
          <w:tcPr>
            <w:tcW w:w="567" w:type="dxa"/>
            <w:noWrap w:val="0"/>
            <w:vAlign w:val="top"/>
          </w:tcPr>
          <w:p w14:paraId="7E9E01D9">
            <w:pPr>
              <w:rPr>
                <w:rFonts w:hint="eastAsia"/>
                <w:sz w:val="24"/>
              </w:rPr>
            </w:pPr>
          </w:p>
        </w:tc>
        <w:tc>
          <w:tcPr>
            <w:tcW w:w="850" w:type="dxa"/>
            <w:noWrap w:val="0"/>
            <w:vAlign w:val="top"/>
          </w:tcPr>
          <w:p w14:paraId="26B118F9">
            <w:pPr>
              <w:rPr>
                <w:rFonts w:hint="eastAsia"/>
                <w:sz w:val="24"/>
              </w:rPr>
            </w:pPr>
          </w:p>
        </w:tc>
        <w:tc>
          <w:tcPr>
            <w:tcW w:w="426" w:type="dxa"/>
            <w:noWrap w:val="0"/>
            <w:vAlign w:val="top"/>
          </w:tcPr>
          <w:p w14:paraId="5EDF283D">
            <w:pPr>
              <w:rPr>
                <w:rFonts w:hint="eastAsia"/>
                <w:sz w:val="24"/>
              </w:rPr>
            </w:pPr>
          </w:p>
        </w:tc>
        <w:tc>
          <w:tcPr>
            <w:tcW w:w="425" w:type="dxa"/>
            <w:noWrap w:val="0"/>
            <w:vAlign w:val="top"/>
          </w:tcPr>
          <w:p w14:paraId="7C7FFCA2">
            <w:pPr>
              <w:rPr>
                <w:rFonts w:hint="eastAsia"/>
                <w:sz w:val="24"/>
              </w:rPr>
            </w:pPr>
          </w:p>
        </w:tc>
        <w:tc>
          <w:tcPr>
            <w:tcW w:w="425" w:type="dxa"/>
            <w:noWrap w:val="0"/>
            <w:vAlign w:val="top"/>
          </w:tcPr>
          <w:p w14:paraId="42CD7AF9">
            <w:pPr>
              <w:rPr>
                <w:rFonts w:hint="eastAsia"/>
                <w:sz w:val="24"/>
              </w:rPr>
            </w:pPr>
          </w:p>
        </w:tc>
        <w:tc>
          <w:tcPr>
            <w:tcW w:w="709" w:type="dxa"/>
            <w:noWrap w:val="0"/>
            <w:vAlign w:val="top"/>
          </w:tcPr>
          <w:p w14:paraId="0E7D94A4">
            <w:pPr>
              <w:rPr>
                <w:rFonts w:hint="eastAsia"/>
                <w:sz w:val="24"/>
              </w:rPr>
            </w:pPr>
          </w:p>
        </w:tc>
        <w:tc>
          <w:tcPr>
            <w:tcW w:w="850" w:type="dxa"/>
            <w:noWrap w:val="0"/>
            <w:vAlign w:val="top"/>
          </w:tcPr>
          <w:p w14:paraId="210C8B23">
            <w:pPr>
              <w:rPr>
                <w:rFonts w:hint="eastAsia"/>
                <w:sz w:val="24"/>
              </w:rPr>
            </w:pPr>
          </w:p>
        </w:tc>
        <w:tc>
          <w:tcPr>
            <w:tcW w:w="709" w:type="dxa"/>
            <w:noWrap w:val="0"/>
            <w:vAlign w:val="top"/>
          </w:tcPr>
          <w:p w14:paraId="6EFF596C">
            <w:pPr>
              <w:rPr>
                <w:rFonts w:hint="eastAsia"/>
                <w:sz w:val="24"/>
              </w:rPr>
            </w:pPr>
          </w:p>
        </w:tc>
        <w:tc>
          <w:tcPr>
            <w:tcW w:w="567" w:type="dxa"/>
            <w:noWrap w:val="0"/>
            <w:vAlign w:val="top"/>
          </w:tcPr>
          <w:p w14:paraId="13FBEA80">
            <w:pPr>
              <w:rPr>
                <w:rFonts w:hint="eastAsia"/>
                <w:sz w:val="24"/>
              </w:rPr>
            </w:pPr>
          </w:p>
        </w:tc>
        <w:tc>
          <w:tcPr>
            <w:tcW w:w="567" w:type="dxa"/>
            <w:noWrap w:val="0"/>
            <w:vAlign w:val="top"/>
          </w:tcPr>
          <w:p w14:paraId="7485FF5B">
            <w:pPr>
              <w:rPr>
                <w:rFonts w:hint="eastAsia"/>
                <w:sz w:val="24"/>
              </w:rPr>
            </w:pPr>
          </w:p>
        </w:tc>
      </w:tr>
      <w:tr w14:paraId="7FFD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DC65791">
            <w:pPr>
              <w:rPr>
                <w:rFonts w:hint="eastAsia"/>
                <w:sz w:val="24"/>
              </w:rPr>
            </w:pPr>
          </w:p>
        </w:tc>
        <w:tc>
          <w:tcPr>
            <w:tcW w:w="567" w:type="dxa"/>
            <w:noWrap w:val="0"/>
            <w:vAlign w:val="top"/>
          </w:tcPr>
          <w:p w14:paraId="0025C955">
            <w:pPr>
              <w:rPr>
                <w:rFonts w:hint="eastAsia"/>
                <w:sz w:val="24"/>
              </w:rPr>
            </w:pPr>
          </w:p>
        </w:tc>
        <w:tc>
          <w:tcPr>
            <w:tcW w:w="425" w:type="dxa"/>
            <w:noWrap w:val="0"/>
            <w:vAlign w:val="top"/>
          </w:tcPr>
          <w:p w14:paraId="7BBE6A29">
            <w:pPr>
              <w:rPr>
                <w:rFonts w:hint="eastAsia"/>
                <w:sz w:val="24"/>
              </w:rPr>
            </w:pPr>
          </w:p>
        </w:tc>
        <w:tc>
          <w:tcPr>
            <w:tcW w:w="425" w:type="dxa"/>
            <w:noWrap w:val="0"/>
            <w:vAlign w:val="top"/>
          </w:tcPr>
          <w:p w14:paraId="4DC59E48">
            <w:pPr>
              <w:rPr>
                <w:rFonts w:hint="eastAsia"/>
                <w:sz w:val="24"/>
              </w:rPr>
            </w:pPr>
          </w:p>
        </w:tc>
        <w:tc>
          <w:tcPr>
            <w:tcW w:w="426" w:type="dxa"/>
            <w:noWrap w:val="0"/>
            <w:vAlign w:val="top"/>
          </w:tcPr>
          <w:p w14:paraId="61BD428B">
            <w:pPr>
              <w:rPr>
                <w:rFonts w:hint="eastAsia"/>
                <w:sz w:val="24"/>
              </w:rPr>
            </w:pPr>
          </w:p>
        </w:tc>
        <w:tc>
          <w:tcPr>
            <w:tcW w:w="425" w:type="dxa"/>
            <w:noWrap w:val="0"/>
            <w:vAlign w:val="top"/>
          </w:tcPr>
          <w:p w14:paraId="76B6893B">
            <w:pPr>
              <w:rPr>
                <w:rFonts w:hint="eastAsia"/>
                <w:sz w:val="24"/>
              </w:rPr>
            </w:pPr>
          </w:p>
        </w:tc>
        <w:tc>
          <w:tcPr>
            <w:tcW w:w="425" w:type="dxa"/>
            <w:noWrap w:val="0"/>
            <w:vAlign w:val="top"/>
          </w:tcPr>
          <w:p w14:paraId="26850D65">
            <w:pPr>
              <w:rPr>
                <w:rFonts w:hint="eastAsia"/>
                <w:sz w:val="24"/>
              </w:rPr>
            </w:pPr>
          </w:p>
        </w:tc>
        <w:tc>
          <w:tcPr>
            <w:tcW w:w="425" w:type="dxa"/>
            <w:noWrap w:val="0"/>
            <w:vAlign w:val="top"/>
          </w:tcPr>
          <w:p w14:paraId="111218C0">
            <w:pPr>
              <w:rPr>
                <w:rFonts w:hint="eastAsia"/>
                <w:sz w:val="24"/>
              </w:rPr>
            </w:pPr>
          </w:p>
        </w:tc>
        <w:tc>
          <w:tcPr>
            <w:tcW w:w="426" w:type="dxa"/>
            <w:noWrap w:val="0"/>
            <w:vAlign w:val="top"/>
          </w:tcPr>
          <w:p w14:paraId="731518EE">
            <w:pPr>
              <w:rPr>
                <w:rFonts w:hint="eastAsia"/>
                <w:sz w:val="24"/>
              </w:rPr>
            </w:pPr>
          </w:p>
        </w:tc>
        <w:tc>
          <w:tcPr>
            <w:tcW w:w="425" w:type="dxa"/>
            <w:noWrap w:val="0"/>
            <w:vAlign w:val="top"/>
          </w:tcPr>
          <w:p w14:paraId="27606DFF">
            <w:pPr>
              <w:rPr>
                <w:rFonts w:hint="eastAsia"/>
                <w:sz w:val="24"/>
              </w:rPr>
            </w:pPr>
          </w:p>
        </w:tc>
        <w:tc>
          <w:tcPr>
            <w:tcW w:w="425" w:type="dxa"/>
            <w:noWrap w:val="0"/>
            <w:vAlign w:val="top"/>
          </w:tcPr>
          <w:p w14:paraId="61E086D3">
            <w:pPr>
              <w:rPr>
                <w:rFonts w:hint="eastAsia"/>
                <w:sz w:val="24"/>
              </w:rPr>
            </w:pPr>
          </w:p>
        </w:tc>
        <w:tc>
          <w:tcPr>
            <w:tcW w:w="425" w:type="dxa"/>
            <w:noWrap w:val="0"/>
            <w:vAlign w:val="top"/>
          </w:tcPr>
          <w:p w14:paraId="3B501B00">
            <w:pPr>
              <w:rPr>
                <w:rFonts w:hint="eastAsia"/>
                <w:sz w:val="24"/>
              </w:rPr>
            </w:pPr>
          </w:p>
        </w:tc>
        <w:tc>
          <w:tcPr>
            <w:tcW w:w="426" w:type="dxa"/>
            <w:noWrap w:val="0"/>
            <w:vAlign w:val="top"/>
          </w:tcPr>
          <w:p w14:paraId="33D7AAA2">
            <w:pPr>
              <w:rPr>
                <w:rFonts w:hint="eastAsia"/>
                <w:sz w:val="24"/>
              </w:rPr>
            </w:pPr>
          </w:p>
        </w:tc>
        <w:tc>
          <w:tcPr>
            <w:tcW w:w="425" w:type="dxa"/>
            <w:noWrap w:val="0"/>
            <w:vAlign w:val="top"/>
          </w:tcPr>
          <w:p w14:paraId="51166E61">
            <w:pPr>
              <w:rPr>
                <w:rFonts w:hint="eastAsia"/>
                <w:sz w:val="24"/>
              </w:rPr>
            </w:pPr>
          </w:p>
        </w:tc>
        <w:tc>
          <w:tcPr>
            <w:tcW w:w="425" w:type="dxa"/>
            <w:noWrap w:val="0"/>
            <w:vAlign w:val="top"/>
          </w:tcPr>
          <w:p w14:paraId="2281FCBA">
            <w:pPr>
              <w:rPr>
                <w:rFonts w:hint="eastAsia"/>
                <w:sz w:val="24"/>
              </w:rPr>
            </w:pPr>
          </w:p>
        </w:tc>
        <w:tc>
          <w:tcPr>
            <w:tcW w:w="851" w:type="dxa"/>
            <w:noWrap w:val="0"/>
            <w:vAlign w:val="top"/>
          </w:tcPr>
          <w:p w14:paraId="24DC27B9">
            <w:pPr>
              <w:rPr>
                <w:rFonts w:hint="eastAsia"/>
                <w:sz w:val="24"/>
              </w:rPr>
            </w:pPr>
          </w:p>
        </w:tc>
        <w:tc>
          <w:tcPr>
            <w:tcW w:w="850" w:type="dxa"/>
            <w:noWrap w:val="0"/>
            <w:vAlign w:val="top"/>
          </w:tcPr>
          <w:p w14:paraId="7C58BCB4">
            <w:pPr>
              <w:rPr>
                <w:rFonts w:hint="eastAsia"/>
                <w:sz w:val="24"/>
              </w:rPr>
            </w:pPr>
          </w:p>
        </w:tc>
        <w:tc>
          <w:tcPr>
            <w:tcW w:w="425" w:type="dxa"/>
            <w:noWrap w:val="0"/>
            <w:vAlign w:val="top"/>
          </w:tcPr>
          <w:p w14:paraId="1EDF7C86">
            <w:pPr>
              <w:rPr>
                <w:rFonts w:hint="eastAsia"/>
                <w:sz w:val="24"/>
              </w:rPr>
            </w:pPr>
          </w:p>
        </w:tc>
        <w:tc>
          <w:tcPr>
            <w:tcW w:w="426" w:type="dxa"/>
            <w:noWrap w:val="0"/>
            <w:vAlign w:val="top"/>
          </w:tcPr>
          <w:p w14:paraId="1A172A27">
            <w:pPr>
              <w:rPr>
                <w:rFonts w:hint="eastAsia"/>
                <w:sz w:val="24"/>
              </w:rPr>
            </w:pPr>
          </w:p>
        </w:tc>
        <w:tc>
          <w:tcPr>
            <w:tcW w:w="425" w:type="dxa"/>
            <w:noWrap w:val="0"/>
            <w:vAlign w:val="top"/>
          </w:tcPr>
          <w:p w14:paraId="5F57894C">
            <w:pPr>
              <w:rPr>
                <w:rFonts w:hint="eastAsia"/>
                <w:sz w:val="24"/>
              </w:rPr>
            </w:pPr>
          </w:p>
        </w:tc>
        <w:tc>
          <w:tcPr>
            <w:tcW w:w="425" w:type="dxa"/>
            <w:noWrap w:val="0"/>
            <w:vAlign w:val="top"/>
          </w:tcPr>
          <w:p w14:paraId="1B2B6AB9">
            <w:pPr>
              <w:rPr>
                <w:rFonts w:hint="eastAsia"/>
                <w:sz w:val="24"/>
              </w:rPr>
            </w:pPr>
          </w:p>
        </w:tc>
        <w:tc>
          <w:tcPr>
            <w:tcW w:w="425" w:type="dxa"/>
            <w:noWrap w:val="0"/>
            <w:vAlign w:val="top"/>
          </w:tcPr>
          <w:p w14:paraId="5C264049">
            <w:pPr>
              <w:rPr>
                <w:rFonts w:hint="eastAsia"/>
                <w:sz w:val="24"/>
              </w:rPr>
            </w:pPr>
          </w:p>
        </w:tc>
        <w:tc>
          <w:tcPr>
            <w:tcW w:w="426" w:type="dxa"/>
            <w:noWrap w:val="0"/>
            <w:vAlign w:val="top"/>
          </w:tcPr>
          <w:p w14:paraId="3B21B0F9">
            <w:pPr>
              <w:rPr>
                <w:rFonts w:hint="eastAsia"/>
                <w:sz w:val="24"/>
              </w:rPr>
            </w:pPr>
          </w:p>
        </w:tc>
        <w:tc>
          <w:tcPr>
            <w:tcW w:w="708" w:type="dxa"/>
            <w:noWrap w:val="0"/>
            <w:vAlign w:val="top"/>
          </w:tcPr>
          <w:p w14:paraId="42E7A2F3">
            <w:pPr>
              <w:rPr>
                <w:rFonts w:hint="eastAsia"/>
                <w:sz w:val="24"/>
              </w:rPr>
            </w:pPr>
          </w:p>
        </w:tc>
        <w:tc>
          <w:tcPr>
            <w:tcW w:w="851" w:type="dxa"/>
            <w:noWrap w:val="0"/>
            <w:vAlign w:val="top"/>
          </w:tcPr>
          <w:p w14:paraId="6D34A477">
            <w:pPr>
              <w:rPr>
                <w:rFonts w:hint="eastAsia"/>
                <w:sz w:val="24"/>
              </w:rPr>
            </w:pPr>
          </w:p>
        </w:tc>
        <w:tc>
          <w:tcPr>
            <w:tcW w:w="425" w:type="dxa"/>
            <w:noWrap w:val="0"/>
            <w:vAlign w:val="top"/>
          </w:tcPr>
          <w:p w14:paraId="028FCF44">
            <w:pPr>
              <w:rPr>
                <w:rFonts w:hint="eastAsia"/>
                <w:sz w:val="24"/>
              </w:rPr>
            </w:pPr>
          </w:p>
        </w:tc>
        <w:tc>
          <w:tcPr>
            <w:tcW w:w="425" w:type="dxa"/>
            <w:noWrap w:val="0"/>
            <w:vAlign w:val="top"/>
          </w:tcPr>
          <w:p w14:paraId="5E57D32E">
            <w:pPr>
              <w:rPr>
                <w:rFonts w:hint="eastAsia"/>
                <w:sz w:val="24"/>
              </w:rPr>
            </w:pPr>
          </w:p>
        </w:tc>
        <w:tc>
          <w:tcPr>
            <w:tcW w:w="426" w:type="dxa"/>
            <w:noWrap w:val="0"/>
            <w:vAlign w:val="top"/>
          </w:tcPr>
          <w:p w14:paraId="78E533D2">
            <w:pPr>
              <w:rPr>
                <w:rFonts w:hint="eastAsia"/>
                <w:sz w:val="24"/>
              </w:rPr>
            </w:pPr>
          </w:p>
        </w:tc>
        <w:tc>
          <w:tcPr>
            <w:tcW w:w="425" w:type="dxa"/>
            <w:noWrap w:val="0"/>
            <w:vAlign w:val="top"/>
          </w:tcPr>
          <w:p w14:paraId="15FFB842">
            <w:pPr>
              <w:rPr>
                <w:rFonts w:hint="eastAsia"/>
                <w:sz w:val="24"/>
              </w:rPr>
            </w:pPr>
          </w:p>
        </w:tc>
        <w:tc>
          <w:tcPr>
            <w:tcW w:w="425" w:type="dxa"/>
            <w:noWrap w:val="0"/>
            <w:vAlign w:val="top"/>
          </w:tcPr>
          <w:p w14:paraId="4E91A77B">
            <w:pPr>
              <w:rPr>
                <w:rFonts w:hint="eastAsia"/>
                <w:sz w:val="24"/>
              </w:rPr>
            </w:pPr>
          </w:p>
        </w:tc>
        <w:tc>
          <w:tcPr>
            <w:tcW w:w="851" w:type="dxa"/>
            <w:noWrap w:val="0"/>
            <w:vAlign w:val="top"/>
          </w:tcPr>
          <w:p w14:paraId="06C95022">
            <w:pPr>
              <w:rPr>
                <w:rFonts w:hint="eastAsia"/>
                <w:sz w:val="24"/>
              </w:rPr>
            </w:pPr>
          </w:p>
        </w:tc>
        <w:tc>
          <w:tcPr>
            <w:tcW w:w="425" w:type="dxa"/>
            <w:noWrap w:val="0"/>
            <w:vAlign w:val="top"/>
          </w:tcPr>
          <w:p w14:paraId="0C930109">
            <w:pPr>
              <w:rPr>
                <w:rFonts w:hint="eastAsia"/>
                <w:sz w:val="24"/>
              </w:rPr>
            </w:pPr>
          </w:p>
        </w:tc>
        <w:tc>
          <w:tcPr>
            <w:tcW w:w="567" w:type="dxa"/>
            <w:noWrap w:val="0"/>
            <w:vAlign w:val="top"/>
          </w:tcPr>
          <w:p w14:paraId="250E3DA3">
            <w:pPr>
              <w:rPr>
                <w:rFonts w:hint="eastAsia"/>
                <w:sz w:val="24"/>
              </w:rPr>
            </w:pPr>
          </w:p>
        </w:tc>
        <w:tc>
          <w:tcPr>
            <w:tcW w:w="850" w:type="dxa"/>
            <w:noWrap w:val="0"/>
            <w:vAlign w:val="top"/>
          </w:tcPr>
          <w:p w14:paraId="5D726388">
            <w:pPr>
              <w:rPr>
                <w:rFonts w:hint="eastAsia"/>
                <w:sz w:val="24"/>
              </w:rPr>
            </w:pPr>
          </w:p>
        </w:tc>
        <w:tc>
          <w:tcPr>
            <w:tcW w:w="426" w:type="dxa"/>
            <w:noWrap w:val="0"/>
            <w:vAlign w:val="top"/>
          </w:tcPr>
          <w:p w14:paraId="4BB35700">
            <w:pPr>
              <w:rPr>
                <w:rFonts w:hint="eastAsia"/>
                <w:sz w:val="24"/>
              </w:rPr>
            </w:pPr>
          </w:p>
        </w:tc>
        <w:tc>
          <w:tcPr>
            <w:tcW w:w="425" w:type="dxa"/>
            <w:noWrap w:val="0"/>
            <w:vAlign w:val="top"/>
          </w:tcPr>
          <w:p w14:paraId="1E704236">
            <w:pPr>
              <w:rPr>
                <w:rFonts w:hint="eastAsia"/>
                <w:sz w:val="24"/>
              </w:rPr>
            </w:pPr>
          </w:p>
        </w:tc>
        <w:tc>
          <w:tcPr>
            <w:tcW w:w="425" w:type="dxa"/>
            <w:noWrap w:val="0"/>
            <w:vAlign w:val="top"/>
          </w:tcPr>
          <w:p w14:paraId="25BC1EDB">
            <w:pPr>
              <w:rPr>
                <w:rFonts w:hint="eastAsia"/>
                <w:sz w:val="24"/>
              </w:rPr>
            </w:pPr>
          </w:p>
        </w:tc>
        <w:tc>
          <w:tcPr>
            <w:tcW w:w="709" w:type="dxa"/>
            <w:noWrap w:val="0"/>
            <w:vAlign w:val="top"/>
          </w:tcPr>
          <w:p w14:paraId="7B6AC5C5">
            <w:pPr>
              <w:rPr>
                <w:rFonts w:hint="eastAsia"/>
                <w:sz w:val="24"/>
              </w:rPr>
            </w:pPr>
          </w:p>
        </w:tc>
        <w:tc>
          <w:tcPr>
            <w:tcW w:w="850" w:type="dxa"/>
            <w:noWrap w:val="0"/>
            <w:vAlign w:val="top"/>
          </w:tcPr>
          <w:p w14:paraId="6CF16824">
            <w:pPr>
              <w:rPr>
                <w:rFonts w:hint="eastAsia"/>
                <w:sz w:val="24"/>
              </w:rPr>
            </w:pPr>
          </w:p>
        </w:tc>
        <w:tc>
          <w:tcPr>
            <w:tcW w:w="709" w:type="dxa"/>
            <w:noWrap w:val="0"/>
            <w:vAlign w:val="top"/>
          </w:tcPr>
          <w:p w14:paraId="18427A4F">
            <w:pPr>
              <w:rPr>
                <w:rFonts w:hint="eastAsia"/>
                <w:sz w:val="24"/>
              </w:rPr>
            </w:pPr>
          </w:p>
        </w:tc>
        <w:tc>
          <w:tcPr>
            <w:tcW w:w="567" w:type="dxa"/>
            <w:noWrap w:val="0"/>
            <w:vAlign w:val="top"/>
          </w:tcPr>
          <w:p w14:paraId="1FAF9DA2">
            <w:pPr>
              <w:rPr>
                <w:rFonts w:hint="eastAsia"/>
                <w:sz w:val="24"/>
              </w:rPr>
            </w:pPr>
          </w:p>
        </w:tc>
        <w:tc>
          <w:tcPr>
            <w:tcW w:w="567" w:type="dxa"/>
            <w:noWrap w:val="0"/>
            <w:vAlign w:val="top"/>
          </w:tcPr>
          <w:p w14:paraId="4C005115">
            <w:pPr>
              <w:rPr>
                <w:rFonts w:hint="eastAsia"/>
                <w:sz w:val="24"/>
              </w:rPr>
            </w:pPr>
          </w:p>
        </w:tc>
      </w:tr>
      <w:tr w14:paraId="490F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902CF31">
            <w:pPr>
              <w:rPr>
                <w:rFonts w:hint="eastAsia"/>
                <w:sz w:val="24"/>
              </w:rPr>
            </w:pPr>
          </w:p>
        </w:tc>
        <w:tc>
          <w:tcPr>
            <w:tcW w:w="567" w:type="dxa"/>
            <w:noWrap w:val="0"/>
            <w:vAlign w:val="top"/>
          </w:tcPr>
          <w:p w14:paraId="477FE8AC">
            <w:pPr>
              <w:rPr>
                <w:rFonts w:hint="eastAsia"/>
                <w:sz w:val="24"/>
              </w:rPr>
            </w:pPr>
          </w:p>
        </w:tc>
        <w:tc>
          <w:tcPr>
            <w:tcW w:w="425" w:type="dxa"/>
            <w:noWrap w:val="0"/>
            <w:vAlign w:val="top"/>
          </w:tcPr>
          <w:p w14:paraId="6B9A4B54">
            <w:pPr>
              <w:rPr>
                <w:rFonts w:hint="eastAsia"/>
                <w:sz w:val="24"/>
              </w:rPr>
            </w:pPr>
          </w:p>
        </w:tc>
        <w:tc>
          <w:tcPr>
            <w:tcW w:w="425" w:type="dxa"/>
            <w:noWrap w:val="0"/>
            <w:vAlign w:val="top"/>
          </w:tcPr>
          <w:p w14:paraId="236C77F2">
            <w:pPr>
              <w:rPr>
                <w:rFonts w:hint="eastAsia"/>
                <w:sz w:val="24"/>
              </w:rPr>
            </w:pPr>
          </w:p>
        </w:tc>
        <w:tc>
          <w:tcPr>
            <w:tcW w:w="426" w:type="dxa"/>
            <w:noWrap w:val="0"/>
            <w:vAlign w:val="top"/>
          </w:tcPr>
          <w:p w14:paraId="7E13E6BA">
            <w:pPr>
              <w:rPr>
                <w:rFonts w:hint="eastAsia"/>
                <w:sz w:val="24"/>
              </w:rPr>
            </w:pPr>
          </w:p>
        </w:tc>
        <w:tc>
          <w:tcPr>
            <w:tcW w:w="425" w:type="dxa"/>
            <w:noWrap w:val="0"/>
            <w:vAlign w:val="top"/>
          </w:tcPr>
          <w:p w14:paraId="1828DADF">
            <w:pPr>
              <w:rPr>
                <w:rFonts w:hint="eastAsia"/>
                <w:sz w:val="24"/>
              </w:rPr>
            </w:pPr>
          </w:p>
        </w:tc>
        <w:tc>
          <w:tcPr>
            <w:tcW w:w="425" w:type="dxa"/>
            <w:noWrap w:val="0"/>
            <w:vAlign w:val="top"/>
          </w:tcPr>
          <w:p w14:paraId="23FFD6F6">
            <w:pPr>
              <w:rPr>
                <w:rFonts w:hint="eastAsia"/>
                <w:sz w:val="24"/>
              </w:rPr>
            </w:pPr>
          </w:p>
        </w:tc>
        <w:tc>
          <w:tcPr>
            <w:tcW w:w="425" w:type="dxa"/>
            <w:noWrap w:val="0"/>
            <w:vAlign w:val="top"/>
          </w:tcPr>
          <w:p w14:paraId="4218002B">
            <w:pPr>
              <w:rPr>
                <w:rFonts w:hint="eastAsia"/>
                <w:sz w:val="24"/>
              </w:rPr>
            </w:pPr>
          </w:p>
        </w:tc>
        <w:tc>
          <w:tcPr>
            <w:tcW w:w="426" w:type="dxa"/>
            <w:noWrap w:val="0"/>
            <w:vAlign w:val="top"/>
          </w:tcPr>
          <w:p w14:paraId="27D18BBD">
            <w:pPr>
              <w:rPr>
                <w:rFonts w:hint="eastAsia"/>
                <w:sz w:val="24"/>
              </w:rPr>
            </w:pPr>
          </w:p>
        </w:tc>
        <w:tc>
          <w:tcPr>
            <w:tcW w:w="425" w:type="dxa"/>
            <w:noWrap w:val="0"/>
            <w:vAlign w:val="top"/>
          </w:tcPr>
          <w:p w14:paraId="6517F6CC">
            <w:pPr>
              <w:rPr>
                <w:rFonts w:hint="eastAsia"/>
                <w:sz w:val="24"/>
              </w:rPr>
            </w:pPr>
          </w:p>
        </w:tc>
        <w:tc>
          <w:tcPr>
            <w:tcW w:w="425" w:type="dxa"/>
            <w:noWrap w:val="0"/>
            <w:vAlign w:val="top"/>
          </w:tcPr>
          <w:p w14:paraId="0F08A238">
            <w:pPr>
              <w:rPr>
                <w:rFonts w:hint="eastAsia"/>
                <w:sz w:val="24"/>
              </w:rPr>
            </w:pPr>
          </w:p>
        </w:tc>
        <w:tc>
          <w:tcPr>
            <w:tcW w:w="425" w:type="dxa"/>
            <w:noWrap w:val="0"/>
            <w:vAlign w:val="top"/>
          </w:tcPr>
          <w:p w14:paraId="16EC4549">
            <w:pPr>
              <w:rPr>
                <w:rFonts w:hint="eastAsia"/>
                <w:sz w:val="24"/>
              </w:rPr>
            </w:pPr>
          </w:p>
        </w:tc>
        <w:tc>
          <w:tcPr>
            <w:tcW w:w="426" w:type="dxa"/>
            <w:noWrap w:val="0"/>
            <w:vAlign w:val="top"/>
          </w:tcPr>
          <w:p w14:paraId="729A02B6">
            <w:pPr>
              <w:rPr>
                <w:rFonts w:hint="eastAsia"/>
                <w:sz w:val="24"/>
              </w:rPr>
            </w:pPr>
          </w:p>
        </w:tc>
        <w:tc>
          <w:tcPr>
            <w:tcW w:w="425" w:type="dxa"/>
            <w:noWrap w:val="0"/>
            <w:vAlign w:val="top"/>
          </w:tcPr>
          <w:p w14:paraId="43B82C24">
            <w:pPr>
              <w:rPr>
                <w:rFonts w:hint="eastAsia"/>
                <w:sz w:val="24"/>
              </w:rPr>
            </w:pPr>
          </w:p>
        </w:tc>
        <w:tc>
          <w:tcPr>
            <w:tcW w:w="425" w:type="dxa"/>
            <w:noWrap w:val="0"/>
            <w:vAlign w:val="top"/>
          </w:tcPr>
          <w:p w14:paraId="0BC81181">
            <w:pPr>
              <w:rPr>
                <w:rFonts w:hint="eastAsia"/>
                <w:sz w:val="24"/>
              </w:rPr>
            </w:pPr>
          </w:p>
        </w:tc>
        <w:tc>
          <w:tcPr>
            <w:tcW w:w="851" w:type="dxa"/>
            <w:noWrap w:val="0"/>
            <w:vAlign w:val="top"/>
          </w:tcPr>
          <w:p w14:paraId="47ED9501">
            <w:pPr>
              <w:rPr>
                <w:rFonts w:hint="eastAsia"/>
                <w:sz w:val="24"/>
              </w:rPr>
            </w:pPr>
          </w:p>
        </w:tc>
        <w:tc>
          <w:tcPr>
            <w:tcW w:w="850" w:type="dxa"/>
            <w:noWrap w:val="0"/>
            <w:vAlign w:val="top"/>
          </w:tcPr>
          <w:p w14:paraId="58D035D4">
            <w:pPr>
              <w:rPr>
                <w:rFonts w:hint="eastAsia"/>
                <w:sz w:val="24"/>
              </w:rPr>
            </w:pPr>
          </w:p>
        </w:tc>
        <w:tc>
          <w:tcPr>
            <w:tcW w:w="425" w:type="dxa"/>
            <w:noWrap w:val="0"/>
            <w:vAlign w:val="top"/>
          </w:tcPr>
          <w:p w14:paraId="758C4C2A">
            <w:pPr>
              <w:rPr>
                <w:rFonts w:hint="eastAsia"/>
                <w:sz w:val="24"/>
              </w:rPr>
            </w:pPr>
          </w:p>
        </w:tc>
        <w:tc>
          <w:tcPr>
            <w:tcW w:w="426" w:type="dxa"/>
            <w:noWrap w:val="0"/>
            <w:vAlign w:val="top"/>
          </w:tcPr>
          <w:p w14:paraId="4BF540CB">
            <w:pPr>
              <w:rPr>
                <w:rFonts w:hint="eastAsia"/>
                <w:sz w:val="24"/>
              </w:rPr>
            </w:pPr>
          </w:p>
        </w:tc>
        <w:tc>
          <w:tcPr>
            <w:tcW w:w="425" w:type="dxa"/>
            <w:noWrap w:val="0"/>
            <w:vAlign w:val="top"/>
          </w:tcPr>
          <w:p w14:paraId="1D3B6468">
            <w:pPr>
              <w:rPr>
                <w:rFonts w:hint="eastAsia"/>
                <w:sz w:val="24"/>
              </w:rPr>
            </w:pPr>
          </w:p>
        </w:tc>
        <w:tc>
          <w:tcPr>
            <w:tcW w:w="425" w:type="dxa"/>
            <w:noWrap w:val="0"/>
            <w:vAlign w:val="top"/>
          </w:tcPr>
          <w:p w14:paraId="3951DC17">
            <w:pPr>
              <w:rPr>
                <w:rFonts w:hint="eastAsia"/>
                <w:sz w:val="24"/>
              </w:rPr>
            </w:pPr>
          </w:p>
        </w:tc>
        <w:tc>
          <w:tcPr>
            <w:tcW w:w="425" w:type="dxa"/>
            <w:noWrap w:val="0"/>
            <w:vAlign w:val="top"/>
          </w:tcPr>
          <w:p w14:paraId="3E5A0821">
            <w:pPr>
              <w:rPr>
                <w:rFonts w:hint="eastAsia"/>
                <w:sz w:val="24"/>
              </w:rPr>
            </w:pPr>
          </w:p>
        </w:tc>
        <w:tc>
          <w:tcPr>
            <w:tcW w:w="426" w:type="dxa"/>
            <w:noWrap w:val="0"/>
            <w:vAlign w:val="top"/>
          </w:tcPr>
          <w:p w14:paraId="13DBD8E5">
            <w:pPr>
              <w:rPr>
                <w:rFonts w:hint="eastAsia"/>
                <w:sz w:val="24"/>
              </w:rPr>
            </w:pPr>
          </w:p>
        </w:tc>
        <w:tc>
          <w:tcPr>
            <w:tcW w:w="708" w:type="dxa"/>
            <w:noWrap w:val="0"/>
            <w:vAlign w:val="top"/>
          </w:tcPr>
          <w:p w14:paraId="0092E5C0">
            <w:pPr>
              <w:rPr>
                <w:rFonts w:hint="eastAsia"/>
                <w:sz w:val="24"/>
              </w:rPr>
            </w:pPr>
          </w:p>
        </w:tc>
        <w:tc>
          <w:tcPr>
            <w:tcW w:w="851" w:type="dxa"/>
            <w:noWrap w:val="0"/>
            <w:vAlign w:val="top"/>
          </w:tcPr>
          <w:p w14:paraId="2B33D7CD">
            <w:pPr>
              <w:rPr>
                <w:rFonts w:hint="eastAsia"/>
                <w:sz w:val="24"/>
              </w:rPr>
            </w:pPr>
          </w:p>
        </w:tc>
        <w:tc>
          <w:tcPr>
            <w:tcW w:w="425" w:type="dxa"/>
            <w:noWrap w:val="0"/>
            <w:vAlign w:val="top"/>
          </w:tcPr>
          <w:p w14:paraId="3AD3C71D">
            <w:pPr>
              <w:rPr>
                <w:rFonts w:hint="eastAsia"/>
                <w:sz w:val="24"/>
              </w:rPr>
            </w:pPr>
          </w:p>
        </w:tc>
        <w:tc>
          <w:tcPr>
            <w:tcW w:w="425" w:type="dxa"/>
            <w:noWrap w:val="0"/>
            <w:vAlign w:val="top"/>
          </w:tcPr>
          <w:p w14:paraId="3E04369F">
            <w:pPr>
              <w:rPr>
                <w:rFonts w:hint="eastAsia"/>
                <w:sz w:val="24"/>
              </w:rPr>
            </w:pPr>
          </w:p>
        </w:tc>
        <w:tc>
          <w:tcPr>
            <w:tcW w:w="426" w:type="dxa"/>
            <w:noWrap w:val="0"/>
            <w:vAlign w:val="top"/>
          </w:tcPr>
          <w:p w14:paraId="1509EAFF">
            <w:pPr>
              <w:rPr>
                <w:rFonts w:hint="eastAsia"/>
                <w:sz w:val="24"/>
              </w:rPr>
            </w:pPr>
          </w:p>
        </w:tc>
        <w:tc>
          <w:tcPr>
            <w:tcW w:w="425" w:type="dxa"/>
            <w:noWrap w:val="0"/>
            <w:vAlign w:val="top"/>
          </w:tcPr>
          <w:p w14:paraId="74B2A9C1">
            <w:pPr>
              <w:rPr>
                <w:rFonts w:hint="eastAsia"/>
                <w:sz w:val="24"/>
              </w:rPr>
            </w:pPr>
          </w:p>
        </w:tc>
        <w:tc>
          <w:tcPr>
            <w:tcW w:w="425" w:type="dxa"/>
            <w:noWrap w:val="0"/>
            <w:vAlign w:val="top"/>
          </w:tcPr>
          <w:p w14:paraId="44A5FFB2">
            <w:pPr>
              <w:rPr>
                <w:rFonts w:hint="eastAsia"/>
                <w:sz w:val="24"/>
              </w:rPr>
            </w:pPr>
          </w:p>
        </w:tc>
        <w:tc>
          <w:tcPr>
            <w:tcW w:w="851" w:type="dxa"/>
            <w:noWrap w:val="0"/>
            <w:vAlign w:val="top"/>
          </w:tcPr>
          <w:p w14:paraId="41660D66">
            <w:pPr>
              <w:rPr>
                <w:rFonts w:hint="eastAsia"/>
                <w:sz w:val="24"/>
              </w:rPr>
            </w:pPr>
          </w:p>
        </w:tc>
        <w:tc>
          <w:tcPr>
            <w:tcW w:w="425" w:type="dxa"/>
            <w:noWrap w:val="0"/>
            <w:vAlign w:val="top"/>
          </w:tcPr>
          <w:p w14:paraId="53110F24">
            <w:pPr>
              <w:rPr>
                <w:rFonts w:hint="eastAsia"/>
                <w:sz w:val="24"/>
              </w:rPr>
            </w:pPr>
          </w:p>
        </w:tc>
        <w:tc>
          <w:tcPr>
            <w:tcW w:w="567" w:type="dxa"/>
            <w:noWrap w:val="0"/>
            <w:vAlign w:val="top"/>
          </w:tcPr>
          <w:p w14:paraId="0E5918FF">
            <w:pPr>
              <w:rPr>
                <w:rFonts w:hint="eastAsia"/>
                <w:sz w:val="24"/>
              </w:rPr>
            </w:pPr>
          </w:p>
        </w:tc>
        <w:tc>
          <w:tcPr>
            <w:tcW w:w="850" w:type="dxa"/>
            <w:noWrap w:val="0"/>
            <w:vAlign w:val="top"/>
          </w:tcPr>
          <w:p w14:paraId="01E1906E">
            <w:pPr>
              <w:rPr>
                <w:rFonts w:hint="eastAsia"/>
                <w:sz w:val="24"/>
              </w:rPr>
            </w:pPr>
          </w:p>
        </w:tc>
        <w:tc>
          <w:tcPr>
            <w:tcW w:w="426" w:type="dxa"/>
            <w:noWrap w:val="0"/>
            <w:vAlign w:val="top"/>
          </w:tcPr>
          <w:p w14:paraId="164F44F1">
            <w:pPr>
              <w:rPr>
                <w:rFonts w:hint="eastAsia"/>
                <w:sz w:val="24"/>
              </w:rPr>
            </w:pPr>
          </w:p>
        </w:tc>
        <w:tc>
          <w:tcPr>
            <w:tcW w:w="425" w:type="dxa"/>
            <w:noWrap w:val="0"/>
            <w:vAlign w:val="top"/>
          </w:tcPr>
          <w:p w14:paraId="26085A56">
            <w:pPr>
              <w:rPr>
                <w:rFonts w:hint="eastAsia"/>
                <w:sz w:val="24"/>
              </w:rPr>
            </w:pPr>
          </w:p>
        </w:tc>
        <w:tc>
          <w:tcPr>
            <w:tcW w:w="425" w:type="dxa"/>
            <w:noWrap w:val="0"/>
            <w:vAlign w:val="top"/>
          </w:tcPr>
          <w:p w14:paraId="5C579608">
            <w:pPr>
              <w:rPr>
                <w:rFonts w:hint="eastAsia"/>
                <w:sz w:val="24"/>
              </w:rPr>
            </w:pPr>
          </w:p>
        </w:tc>
        <w:tc>
          <w:tcPr>
            <w:tcW w:w="709" w:type="dxa"/>
            <w:noWrap w:val="0"/>
            <w:vAlign w:val="top"/>
          </w:tcPr>
          <w:p w14:paraId="747D1A93">
            <w:pPr>
              <w:rPr>
                <w:rFonts w:hint="eastAsia"/>
                <w:sz w:val="24"/>
              </w:rPr>
            </w:pPr>
          </w:p>
        </w:tc>
        <w:tc>
          <w:tcPr>
            <w:tcW w:w="850" w:type="dxa"/>
            <w:noWrap w:val="0"/>
            <w:vAlign w:val="top"/>
          </w:tcPr>
          <w:p w14:paraId="6DAB2923">
            <w:pPr>
              <w:rPr>
                <w:rFonts w:hint="eastAsia"/>
                <w:sz w:val="24"/>
              </w:rPr>
            </w:pPr>
          </w:p>
        </w:tc>
        <w:tc>
          <w:tcPr>
            <w:tcW w:w="709" w:type="dxa"/>
            <w:noWrap w:val="0"/>
            <w:vAlign w:val="top"/>
          </w:tcPr>
          <w:p w14:paraId="177F2884">
            <w:pPr>
              <w:rPr>
                <w:rFonts w:hint="eastAsia"/>
                <w:sz w:val="24"/>
              </w:rPr>
            </w:pPr>
          </w:p>
        </w:tc>
        <w:tc>
          <w:tcPr>
            <w:tcW w:w="567" w:type="dxa"/>
            <w:noWrap w:val="0"/>
            <w:vAlign w:val="top"/>
          </w:tcPr>
          <w:p w14:paraId="74FF11A2">
            <w:pPr>
              <w:rPr>
                <w:rFonts w:hint="eastAsia"/>
                <w:sz w:val="24"/>
              </w:rPr>
            </w:pPr>
          </w:p>
        </w:tc>
        <w:tc>
          <w:tcPr>
            <w:tcW w:w="567" w:type="dxa"/>
            <w:noWrap w:val="0"/>
            <w:vAlign w:val="top"/>
          </w:tcPr>
          <w:p w14:paraId="2CDCDF9E">
            <w:pPr>
              <w:rPr>
                <w:rFonts w:hint="eastAsia"/>
                <w:sz w:val="24"/>
              </w:rPr>
            </w:pPr>
          </w:p>
        </w:tc>
      </w:tr>
      <w:tr w14:paraId="1767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66A4386">
            <w:pPr>
              <w:rPr>
                <w:rFonts w:hint="eastAsia"/>
                <w:sz w:val="24"/>
              </w:rPr>
            </w:pPr>
          </w:p>
        </w:tc>
        <w:tc>
          <w:tcPr>
            <w:tcW w:w="567" w:type="dxa"/>
            <w:noWrap w:val="0"/>
            <w:vAlign w:val="top"/>
          </w:tcPr>
          <w:p w14:paraId="4545BED8">
            <w:pPr>
              <w:rPr>
                <w:rFonts w:hint="eastAsia"/>
                <w:sz w:val="24"/>
              </w:rPr>
            </w:pPr>
          </w:p>
        </w:tc>
        <w:tc>
          <w:tcPr>
            <w:tcW w:w="425" w:type="dxa"/>
            <w:noWrap w:val="0"/>
            <w:vAlign w:val="top"/>
          </w:tcPr>
          <w:p w14:paraId="70E01102">
            <w:pPr>
              <w:rPr>
                <w:rFonts w:hint="eastAsia"/>
                <w:sz w:val="24"/>
              </w:rPr>
            </w:pPr>
          </w:p>
        </w:tc>
        <w:tc>
          <w:tcPr>
            <w:tcW w:w="425" w:type="dxa"/>
            <w:noWrap w:val="0"/>
            <w:vAlign w:val="top"/>
          </w:tcPr>
          <w:p w14:paraId="203C445F">
            <w:pPr>
              <w:rPr>
                <w:rFonts w:hint="eastAsia"/>
                <w:sz w:val="24"/>
              </w:rPr>
            </w:pPr>
          </w:p>
        </w:tc>
        <w:tc>
          <w:tcPr>
            <w:tcW w:w="426" w:type="dxa"/>
            <w:noWrap w:val="0"/>
            <w:vAlign w:val="top"/>
          </w:tcPr>
          <w:p w14:paraId="6B2E5FE1">
            <w:pPr>
              <w:rPr>
                <w:rFonts w:hint="eastAsia"/>
                <w:sz w:val="24"/>
              </w:rPr>
            </w:pPr>
          </w:p>
        </w:tc>
        <w:tc>
          <w:tcPr>
            <w:tcW w:w="425" w:type="dxa"/>
            <w:noWrap w:val="0"/>
            <w:vAlign w:val="top"/>
          </w:tcPr>
          <w:p w14:paraId="501110BA">
            <w:pPr>
              <w:rPr>
                <w:rFonts w:hint="eastAsia"/>
                <w:sz w:val="24"/>
              </w:rPr>
            </w:pPr>
          </w:p>
        </w:tc>
        <w:tc>
          <w:tcPr>
            <w:tcW w:w="425" w:type="dxa"/>
            <w:noWrap w:val="0"/>
            <w:vAlign w:val="top"/>
          </w:tcPr>
          <w:p w14:paraId="4E4BF723">
            <w:pPr>
              <w:rPr>
                <w:rFonts w:hint="eastAsia"/>
                <w:sz w:val="24"/>
              </w:rPr>
            </w:pPr>
          </w:p>
        </w:tc>
        <w:tc>
          <w:tcPr>
            <w:tcW w:w="425" w:type="dxa"/>
            <w:noWrap w:val="0"/>
            <w:vAlign w:val="top"/>
          </w:tcPr>
          <w:p w14:paraId="73BD6D94">
            <w:pPr>
              <w:rPr>
                <w:rFonts w:hint="eastAsia"/>
                <w:sz w:val="24"/>
              </w:rPr>
            </w:pPr>
          </w:p>
        </w:tc>
        <w:tc>
          <w:tcPr>
            <w:tcW w:w="426" w:type="dxa"/>
            <w:noWrap w:val="0"/>
            <w:vAlign w:val="top"/>
          </w:tcPr>
          <w:p w14:paraId="0AF48528">
            <w:pPr>
              <w:rPr>
                <w:rFonts w:hint="eastAsia"/>
                <w:sz w:val="24"/>
              </w:rPr>
            </w:pPr>
          </w:p>
        </w:tc>
        <w:tc>
          <w:tcPr>
            <w:tcW w:w="425" w:type="dxa"/>
            <w:noWrap w:val="0"/>
            <w:vAlign w:val="top"/>
          </w:tcPr>
          <w:p w14:paraId="07EA1388">
            <w:pPr>
              <w:rPr>
                <w:rFonts w:hint="eastAsia"/>
                <w:sz w:val="24"/>
              </w:rPr>
            </w:pPr>
          </w:p>
        </w:tc>
        <w:tc>
          <w:tcPr>
            <w:tcW w:w="425" w:type="dxa"/>
            <w:noWrap w:val="0"/>
            <w:vAlign w:val="top"/>
          </w:tcPr>
          <w:p w14:paraId="52B35106">
            <w:pPr>
              <w:rPr>
                <w:rFonts w:hint="eastAsia"/>
                <w:sz w:val="24"/>
              </w:rPr>
            </w:pPr>
          </w:p>
        </w:tc>
        <w:tc>
          <w:tcPr>
            <w:tcW w:w="425" w:type="dxa"/>
            <w:noWrap w:val="0"/>
            <w:vAlign w:val="top"/>
          </w:tcPr>
          <w:p w14:paraId="3FC4FFB0">
            <w:pPr>
              <w:rPr>
                <w:rFonts w:hint="eastAsia"/>
                <w:sz w:val="24"/>
              </w:rPr>
            </w:pPr>
          </w:p>
        </w:tc>
        <w:tc>
          <w:tcPr>
            <w:tcW w:w="426" w:type="dxa"/>
            <w:noWrap w:val="0"/>
            <w:vAlign w:val="top"/>
          </w:tcPr>
          <w:p w14:paraId="54E7072D">
            <w:pPr>
              <w:rPr>
                <w:rFonts w:hint="eastAsia"/>
                <w:sz w:val="24"/>
              </w:rPr>
            </w:pPr>
          </w:p>
        </w:tc>
        <w:tc>
          <w:tcPr>
            <w:tcW w:w="425" w:type="dxa"/>
            <w:noWrap w:val="0"/>
            <w:vAlign w:val="top"/>
          </w:tcPr>
          <w:p w14:paraId="7D4AE357">
            <w:pPr>
              <w:rPr>
                <w:rFonts w:hint="eastAsia"/>
                <w:sz w:val="24"/>
              </w:rPr>
            </w:pPr>
          </w:p>
        </w:tc>
        <w:tc>
          <w:tcPr>
            <w:tcW w:w="425" w:type="dxa"/>
            <w:noWrap w:val="0"/>
            <w:vAlign w:val="top"/>
          </w:tcPr>
          <w:p w14:paraId="0CE56336">
            <w:pPr>
              <w:rPr>
                <w:rFonts w:hint="eastAsia"/>
                <w:sz w:val="24"/>
              </w:rPr>
            </w:pPr>
          </w:p>
        </w:tc>
        <w:tc>
          <w:tcPr>
            <w:tcW w:w="851" w:type="dxa"/>
            <w:noWrap w:val="0"/>
            <w:vAlign w:val="top"/>
          </w:tcPr>
          <w:p w14:paraId="714CC28B">
            <w:pPr>
              <w:rPr>
                <w:rFonts w:hint="eastAsia"/>
                <w:sz w:val="24"/>
              </w:rPr>
            </w:pPr>
          </w:p>
        </w:tc>
        <w:tc>
          <w:tcPr>
            <w:tcW w:w="850" w:type="dxa"/>
            <w:noWrap w:val="0"/>
            <w:vAlign w:val="top"/>
          </w:tcPr>
          <w:p w14:paraId="7BDE3B3C">
            <w:pPr>
              <w:rPr>
                <w:rFonts w:hint="eastAsia"/>
                <w:sz w:val="24"/>
              </w:rPr>
            </w:pPr>
          </w:p>
        </w:tc>
        <w:tc>
          <w:tcPr>
            <w:tcW w:w="425" w:type="dxa"/>
            <w:noWrap w:val="0"/>
            <w:vAlign w:val="top"/>
          </w:tcPr>
          <w:p w14:paraId="3AC1CEC7">
            <w:pPr>
              <w:rPr>
                <w:rFonts w:hint="eastAsia"/>
                <w:sz w:val="24"/>
              </w:rPr>
            </w:pPr>
          </w:p>
        </w:tc>
        <w:tc>
          <w:tcPr>
            <w:tcW w:w="426" w:type="dxa"/>
            <w:noWrap w:val="0"/>
            <w:vAlign w:val="top"/>
          </w:tcPr>
          <w:p w14:paraId="3C320EB2">
            <w:pPr>
              <w:rPr>
                <w:rFonts w:hint="eastAsia"/>
                <w:sz w:val="24"/>
              </w:rPr>
            </w:pPr>
          </w:p>
        </w:tc>
        <w:tc>
          <w:tcPr>
            <w:tcW w:w="425" w:type="dxa"/>
            <w:noWrap w:val="0"/>
            <w:vAlign w:val="top"/>
          </w:tcPr>
          <w:p w14:paraId="6A37C8EA">
            <w:pPr>
              <w:rPr>
                <w:rFonts w:hint="eastAsia"/>
                <w:sz w:val="24"/>
              </w:rPr>
            </w:pPr>
          </w:p>
        </w:tc>
        <w:tc>
          <w:tcPr>
            <w:tcW w:w="425" w:type="dxa"/>
            <w:noWrap w:val="0"/>
            <w:vAlign w:val="top"/>
          </w:tcPr>
          <w:p w14:paraId="45010250">
            <w:pPr>
              <w:rPr>
                <w:rFonts w:hint="eastAsia"/>
                <w:sz w:val="24"/>
              </w:rPr>
            </w:pPr>
          </w:p>
        </w:tc>
        <w:tc>
          <w:tcPr>
            <w:tcW w:w="425" w:type="dxa"/>
            <w:noWrap w:val="0"/>
            <w:vAlign w:val="top"/>
          </w:tcPr>
          <w:p w14:paraId="3AB2AA20">
            <w:pPr>
              <w:rPr>
                <w:rFonts w:hint="eastAsia"/>
                <w:sz w:val="24"/>
              </w:rPr>
            </w:pPr>
          </w:p>
        </w:tc>
        <w:tc>
          <w:tcPr>
            <w:tcW w:w="426" w:type="dxa"/>
            <w:noWrap w:val="0"/>
            <w:vAlign w:val="top"/>
          </w:tcPr>
          <w:p w14:paraId="781828FF">
            <w:pPr>
              <w:rPr>
                <w:rFonts w:hint="eastAsia"/>
                <w:sz w:val="24"/>
              </w:rPr>
            </w:pPr>
          </w:p>
        </w:tc>
        <w:tc>
          <w:tcPr>
            <w:tcW w:w="708" w:type="dxa"/>
            <w:noWrap w:val="0"/>
            <w:vAlign w:val="top"/>
          </w:tcPr>
          <w:p w14:paraId="22676153">
            <w:pPr>
              <w:rPr>
                <w:rFonts w:hint="eastAsia"/>
                <w:sz w:val="24"/>
              </w:rPr>
            </w:pPr>
          </w:p>
        </w:tc>
        <w:tc>
          <w:tcPr>
            <w:tcW w:w="851" w:type="dxa"/>
            <w:noWrap w:val="0"/>
            <w:vAlign w:val="top"/>
          </w:tcPr>
          <w:p w14:paraId="5F413595">
            <w:pPr>
              <w:rPr>
                <w:rFonts w:hint="eastAsia"/>
                <w:sz w:val="24"/>
              </w:rPr>
            </w:pPr>
          </w:p>
        </w:tc>
        <w:tc>
          <w:tcPr>
            <w:tcW w:w="425" w:type="dxa"/>
            <w:noWrap w:val="0"/>
            <w:vAlign w:val="top"/>
          </w:tcPr>
          <w:p w14:paraId="3148A69D">
            <w:pPr>
              <w:rPr>
                <w:rFonts w:hint="eastAsia"/>
                <w:sz w:val="24"/>
              </w:rPr>
            </w:pPr>
          </w:p>
        </w:tc>
        <w:tc>
          <w:tcPr>
            <w:tcW w:w="425" w:type="dxa"/>
            <w:noWrap w:val="0"/>
            <w:vAlign w:val="top"/>
          </w:tcPr>
          <w:p w14:paraId="0CDFE276">
            <w:pPr>
              <w:rPr>
                <w:rFonts w:hint="eastAsia"/>
                <w:sz w:val="24"/>
              </w:rPr>
            </w:pPr>
          </w:p>
        </w:tc>
        <w:tc>
          <w:tcPr>
            <w:tcW w:w="426" w:type="dxa"/>
            <w:noWrap w:val="0"/>
            <w:vAlign w:val="top"/>
          </w:tcPr>
          <w:p w14:paraId="64040945">
            <w:pPr>
              <w:rPr>
                <w:rFonts w:hint="eastAsia"/>
                <w:sz w:val="24"/>
              </w:rPr>
            </w:pPr>
          </w:p>
        </w:tc>
        <w:tc>
          <w:tcPr>
            <w:tcW w:w="425" w:type="dxa"/>
            <w:noWrap w:val="0"/>
            <w:vAlign w:val="top"/>
          </w:tcPr>
          <w:p w14:paraId="22B66F07">
            <w:pPr>
              <w:rPr>
                <w:rFonts w:hint="eastAsia"/>
                <w:sz w:val="24"/>
              </w:rPr>
            </w:pPr>
          </w:p>
        </w:tc>
        <w:tc>
          <w:tcPr>
            <w:tcW w:w="425" w:type="dxa"/>
            <w:noWrap w:val="0"/>
            <w:vAlign w:val="top"/>
          </w:tcPr>
          <w:p w14:paraId="12984DE9">
            <w:pPr>
              <w:rPr>
                <w:rFonts w:hint="eastAsia"/>
                <w:sz w:val="24"/>
              </w:rPr>
            </w:pPr>
          </w:p>
        </w:tc>
        <w:tc>
          <w:tcPr>
            <w:tcW w:w="851" w:type="dxa"/>
            <w:noWrap w:val="0"/>
            <w:vAlign w:val="top"/>
          </w:tcPr>
          <w:p w14:paraId="21BD2A1E">
            <w:pPr>
              <w:rPr>
                <w:rFonts w:hint="eastAsia"/>
                <w:sz w:val="24"/>
              </w:rPr>
            </w:pPr>
          </w:p>
        </w:tc>
        <w:tc>
          <w:tcPr>
            <w:tcW w:w="425" w:type="dxa"/>
            <w:noWrap w:val="0"/>
            <w:vAlign w:val="top"/>
          </w:tcPr>
          <w:p w14:paraId="4A55537D">
            <w:pPr>
              <w:rPr>
                <w:rFonts w:hint="eastAsia"/>
                <w:sz w:val="24"/>
              </w:rPr>
            </w:pPr>
          </w:p>
        </w:tc>
        <w:tc>
          <w:tcPr>
            <w:tcW w:w="567" w:type="dxa"/>
            <w:noWrap w:val="0"/>
            <w:vAlign w:val="top"/>
          </w:tcPr>
          <w:p w14:paraId="1F3C71AB">
            <w:pPr>
              <w:rPr>
                <w:rFonts w:hint="eastAsia"/>
                <w:sz w:val="24"/>
              </w:rPr>
            </w:pPr>
          </w:p>
        </w:tc>
        <w:tc>
          <w:tcPr>
            <w:tcW w:w="850" w:type="dxa"/>
            <w:noWrap w:val="0"/>
            <w:vAlign w:val="top"/>
          </w:tcPr>
          <w:p w14:paraId="4D76D724">
            <w:pPr>
              <w:rPr>
                <w:rFonts w:hint="eastAsia"/>
                <w:sz w:val="24"/>
              </w:rPr>
            </w:pPr>
          </w:p>
        </w:tc>
        <w:tc>
          <w:tcPr>
            <w:tcW w:w="426" w:type="dxa"/>
            <w:noWrap w:val="0"/>
            <w:vAlign w:val="top"/>
          </w:tcPr>
          <w:p w14:paraId="5987CC6E">
            <w:pPr>
              <w:rPr>
                <w:rFonts w:hint="eastAsia"/>
                <w:sz w:val="24"/>
              </w:rPr>
            </w:pPr>
          </w:p>
        </w:tc>
        <w:tc>
          <w:tcPr>
            <w:tcW w:w="425" w:type="dxa"/>
            <w:noWrap w:val="0"/>
            <w:vAlign w:val="top"/>
          </w:tcPr>
          <w:p w14:paraId="0E437AC1">
            <w:pPr>
              <w:rPr>
                <w:rFonts w:hint="eastAsia"/>
                <w:sz w:val="24"/>
              </w:rPr>
            </w:pPr>
          </w:p>
        </w:tc>
        <w:tc>
          <w:tcPr>
            <w:tcW w:w="425" w:type="dxa"/>
            <w:noWrap w:val="0"/>
            <w:vAlign w:val="top"/>
          </w:tcPr>
          <w:p w14:paraId="6062D0BE">
            <w:pPr>
              <w:rPr>
                <w:rFonts w:hint="eastAsia"/>
                <w:sz w:val="24"/>
              </w:rPr>
            </w:pPr>
          </w:p>
        </w:tc>
        <w:tc>
          <w:tcPr>
            <w:tcW w:w="709" w:type="dxa"/>
            <w:noWrap w:val="0"/>
            <w:vAlign w:val="top"/>
          </w:tcPr>
          <w:p w14:paraId="79E247D9">
            <w:pPr>
              <w:rPr>
                <w:rFonts w:hint="eastAsia"/>
                <w:sz w:val="24"/>
              </w:rPr>
            </w:pPr>
          </w:p>
        </w:tc>
        <w:tc>
          <w:tcPr>
            <w:tcW w:w="850" w:type="dxa"/>
            <w:noWrap w:val="0"/>
            <w:vAlign w:val="top"/>
          </w:tcPr>
          <w:p w14:paraId="2C6746E5">
            <w:pPr>
              <w:rPr>
                <w:rFonts w:hint="eastAsia"/>
                <w:sz w:val="24"/>
              </w:rPr>
            </w:pPr>
          </w:p>
        </w:tc>
        <w:tc>
          <w:tcPr>
            <w:tcW w:w="709" w:type="dxa"/>
            <w:noWrap w:val="0"/>
            <w:vAlign w:val="top"/>
          </w:tcPr>
          <w:p w14:paraId="1F832F3B">
            <w:pPr>
              <w:rPr>
                <w:rFonts w:hint="eastAsia"/>
                <w:sz w:val="24"/>
              </w:rPr>
            </w:pPr>
          </w:p>
        </w:tc>
        <w:tc>
          <w:tcPr>
            <w:tcW w:w="567" w:type="dxa"/>
            <w:noWrap w:val="0"/>
            <w:vAlign w:val="top"/>
          </w:tcPr>
          <w:p w14:paraId="15289A0D">
            <w:pPr>
              <w:rPr>
                <w:rFonts w:hint="eastAsia"/>
                <w:sz w:val="24"/>
              </w:rPr>
            </w:pPr>
          </w:p>
        </w:tc>
        <w:tc>
          <w:tcPr>
            <w:tcW w:w="567" w:type="dxa"/>
            <w:noWrap w:val="0"/>
            <w:vAlign w:val="top"/>
          </w:tcPr>
          <w:p w14:paraId="51D81E08">
            <w:pPr>
              <w:rPr>
                <w:rFonts w:hint="eastAsia"/>
                <w:sz w:val="24"/>
              </w:rPr>
            </w:pPr>
          </w:p>
        </w:tc>
      </w:tr>
      <w:tr w14:paraId="0BA4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E7BB888">
            <w:pPr>
              <w:rPr>
                <w:rFonts w:hint="eastAsia"/>
                <w:sz w:val="24"/>
              </w:rPr>
            </w:pPr>
          </w:p>
        </w:tc>
        <w:tc>
          <w:tcPr>
            <w:tcW w:w="567" w:type="dxa"/>
            <w:noWrap w:val="0"/>
            <w:vAlign w:val="top"/>
          </w:tcPr>
          <w:p w14:paraId="20DC6B27">
            <w:pPr>
              <w:rPr>
                <w:rFonts w:hint="eastAsia"/>
                <w:sz w:val="24"/>
              </w:rPr>
            </w:pPr>
          </w:p>
        </w:tc>
        <w:tc>
          <w:tcPr>
            <w:tcW w:w="425" w:type="dxa"/>
            <w:noWrap w:val="0"/>
            <w:vAlign w:val="top"/>
          </w:tcPr>
          <w:p w14:paraId="29B44480">
            <w:pPr>
              <w:rPr>
                <w:rFonts w:hint="eastAsia"/>
                <w:sz w:val="24"/>
              </w:rPr>
            </w:pPr>
          </w:p>
        </w:tc>
        <w:tc>
          <w:tcPr>
            <w:tcW w:w="425" w:type="dxa"/>
            <w:noWrap w:val="0"/>
            <w:vAlign w:val="top"/>
          </w:tcPr>
          <w:p w14:paraId="62B30B44">
            <w:pPr>
              <w:rPr>
                <w:rFonts w:hint="eastAsia"/>
                <w:sz w:val="24"/>
              </w:rPr>
            </w:pPr>
          </w:p>
        </w:tc>
        <w:tc>
          <w:tcPr>
            <w:tcW w:w="426" w:type="dxa"/>
            <w:noWrap w:val="0"/>
            <w:vAlign w:val="top"/>
          </w:tcPr>
          <w:p w14:paraId="682212F2">
            <w:pPr>
              <w:rPr>
                <w:rFonts w:hint="eastAsia"/>
                <w:sz w:val="24"/>
              </w:rPr>
            </w:pPr>
          </w:p>
        </w:tc>
        <w:tc>
          <w:tcPr>
            <w:tcW w:w="425" w:type="dxa"/>
            <w:noWrap w:val="0"/>
            <w:vAlign w:val="top"/>
          </w:tcPr>
          <w:p w14:paraId="2DDB2618">
            <w:pPr>
              <w:rPr>
                <w:rFonts w:hint="eastAsia"/>
                <w:sz w:val="24"/>
              </w:rPr>
            </w:pPr>
          </w:p>
        </w:tc>
        <w:tc>
          <w:tcPr>
            <w:tcW w:w="425" w:type="dxa"/>
            <w:noWrap w:val="0"/>
            <w:vAlign w:val="top"/>
          </w:tcPr>
          <w:p w14:paraId="03BF05F2">
            <w:pPr>
              <w:rPr>
                <w:rFonts w:hint="eastAsia"/>
                <w:sz w:val="24"/>
              </w:rPr>
            </w:pPr>
          </w:p>
        </w:tc>
        <w:tc>
          <w:tcPr>
            <w:tcW w:w="425" w:type="dxa"/>
            <w:noWrap w:val="0"/>
            <w:vAlign w:val="top"/>
          </w:tcPr>
          <w:p w14:paraId="566C57D5">
            <w:pPr>
              <w:rPr>
                <w:rFonts w:hint="eastAsia"/>
                <w:sz w:val="24"/>
              </w:rPr>
            </w:pPr>
          </w:p>
        </w:tc>
        <w:tc>
          <w:tcPr>
            <w:tcW w:w="426" w:type="dxa"/>
            <w:noWrap w:val="0"/>
            <w:vAlign w:val="top"/>
          </w:tcPr>
          <w:p w14:paraId="136C746B">
            <w:pPr>
              <w:rPr>
                <w:rFonts w:hint="eastAsia"/>
                <w:sz w:val="24"/>
              </w:rPr>
            </w:pPr>
          </w:p>
        </w:tc>
        <w:tc>
          <w:tcPr>
            <w:tcW w:w="425" w:type="dxa"/>
            <w:noWrap w:val="0"/>
            <w:vAlign w:val="top"/>
          </w:tcPr>
          <w:p w14:paraId="413E86DE">
            <w:pPr>
              <w:rPr>
                <w:rFonts w:hint="eastAsia"/>
                <w:sz w:val="24"/>
              </w:rPr>
            </w:pPr>
          </w:p>
        </w:tc>
        <w:tc>
          <w:tcPr>
            <w:tcW w:w="425" w:type="dxa"/>
            <w:noWrap w:val="0"/>
            <w:vAlign w:val="top"/>
          </w:tcPr>
          <w:p w14:paraId="5D1018F1">
            <w:pPr>
              <w:rPr>
                <w:rFonts w:hint="eastAsia"/>
                <w:sz w:val="24"/>
              </w:rPr>
            </w:pPr>
          </w:p>
        </w:tc>
        <w:tc>
          <w:tcPr>
            <w:tcW w:w="425" w:type="dxa"/>
            <w:noWrap w:val="0"/>
            <w:vAlign w:val="top"/>
          </w:tcPr>
          <w:p w14:paraId="0C13A845">
            <w:pPr>
              <w:rPr>
                <w:rFonts w:hint="eastAsia"/>
                <w:sz w:val="24"/>
              </w:rPr>
            </w:pPr>
          </w:p>
        </w:tc>
        <w:tc>
          <w:tcPr>
            <w:tcW w:w="426" w:type="dxa"/>
            <w:noWrap w:val="0"/>
            <w:vAlign w:val="top"/>
          </w:tcPr>
          <w:p w14:paraId="1DF97B1D">
            <w:pPr>
              <w:rPr>
                <w:rFonts w:hint="eastAsia"/>
                <w:sz w:val="24"/>
              </w:rPr>
            </w:pPr>
          </w:p>
        </w:tc>
        <w:tc>
          <w:tcPr>
            <w:tcW w:w="425" w:type="dxa"/>
            <w:noWrap w:val="0"/>
            <w:vAlign w:val="top"/>
          </w:tcPr>
          <w:p w14:paraId="182F9C4B">
            <w:pPr>
              <w:rPr>
                <w:rFonts w:hint="eastAsia"/>
                <w:sz w:val="24"/>
              </w:rPr>
            </w:pPr>
          </w:p>
        </w:tc>
        <w:tc>
          <w:tcPr>
            <w:tcW w:w="425" w:type="dxa"/>
            <w:noWrap w:val="0"/>
            <w:vAlign w:val="top"/>
          </w:tcPr>
          <w:p w14:paraId="1BE5D527">
            <w:pPr>
              <w:rPr>
                <w:rFonts w:hint="eastAsia"/>
                <w:sz w:val="24"/>
              </w:rPr>
            </w:pPr>
          </w:p>
        </w:tc>
        <w:tc>
          <w:tcPr>
            <w:tcW w:w="851" w:type="dxa"/>
            <w:noWrap w:val="0"/>
            <w:vAlign w:val="top"/>
          </w:tcPr>
          <w:p w14:paraId="2D3D2382">
            <w:pPr>
              <w:rPr>
                <w:rFonts w:hint="eastAsia"/>
                <w:sz w:val="24"/>
              </w:rPr>
            </w:pPr>
          </w:p>
        </w:tc>
        <w:tc>
          <w:tcPr>
            <w:tcW w:w="850" w:type="dxa"/>
            <w:noWrap w:val="0"/>
            <w:vAlign w:val="top"/>
          </w:tcPr>
          <w:p w14:paraId="760864DE">
            <w:pPr>
              <w:rPr>
                <w:rFonts w:hint="eastAsia"/>
                <w:sz w:val="24"/>
              </w:rPr>
            </w:pPr>
          </w:p>
        </w:tc>
        <w:tc>
          <w:tcPr>
            <w:tcW w:w="425" w:type="dxa"/>
            <w:noWrap w:val="0"/>
            <w:vAlign w:val="top"/>
          </w:tcPr>
          <w:p w14:paraId="0DFA99D9">
            <w:pPr>
              <w:rPr>
                <w:rFonts w:hint="eastAsia"/>
                <w:sz w:val="24"/>
              </w:rPr>
            </w:pPr>
          </w:p>
        </w:tc>
        <w:tc>
          <w:tcPr>
            <w:tcW w:w="426" w:type="dxa"/>
            <w:noWrap w:val="0"/>
            <w:vAlign w:val="top"/>
          </w:tcPr>
          <w:p w14:paraId="628454A0">
            <w:pPr>
              <w:rPr>
                <w:rFonts w:hint="eastAsia"/>
                <w:sz w:val="24"/>
              </w:rPr>
            </w:pPr>
          </w:p>
        </w:tc>
        <w:tc>
          <w:tcPr>
            <w:tcW w:w="425" w:type="dxa"/>
            <w:noWrap w:val="0"/>
            <w:vAlign w:val="top"/>
          </w:tcPr>
          <w:p w14:paraId="7C0EBCDC">
            <w:pPr>
              <w:rPr>
                <w:rFonts w:hint="eastAsia"/>
                <w:sz w:val="24"/>
              </w:rPr>
            </w:pPr>
          </w:p>
        </w:tc>
        <w:tc>
          <w:tcPr>
            <w:tcW w:w="425" w:type="dxa"/>
            <w:noWrap w:val="0"/>
            <w:vAlign w:val="top"/>
          </w:tcPr>
          <w:p w14:paraId="0FF2ADBC">
            <w:pPr>
              <w:rPr>
                <w:rFonts w:hint="eastAsia"/>
                <w:sz w:val="24"/>
              </w:rPr>
            </w:pPr>
          </w:p>
        </w:tc>
        <w:tc>
          <w:tcPr>
            <w:tcW w:w="425" w:type="dxa"/>
            <w:noWrap w:val="0"/>
            <w:vAlign w:val="top"/>
          </w:tcPr>
          <w:p w14:paraId="6E275141">
            <w:pPr>
              <w:rPr>
                <w:rFonts w:hint="eastAsia"/>
                <w:sz w:val="24"/>
              </w:rPr>
            </w:pPr>
          </w:p>
        </w:tc>
        <w:tc>
          <w:tcPr>
            <w:tcW w:w="426" w:type="dxa"/>
            <w:noWrap w:val="0"/>
            <w:vAlign w:val="top"/>
          </w:tcPr>
          <w:p w14:paraId="45229A6F">
            <w:pPr>
              <w:rPr>
                <w:rFonts w:hint="eastAsia"/>
                <w:sz w:val="24"/>
              </w:rPr>
            </w:pPr>
          </w:p>
        </w:tc>
        <w:tc>
          <w:tcPr>
            <w:tcW w:w="708" w:type="dxa"/>
            <w:noWrap w:val="0"/>
            <w:vAlign w:val="top"/>
          </w:tcPr>
          <w:p w14:paraId="39A3D895">
            <w:pPr>
              <w:rPr>
                <w:rFonts w:hint="eastAsia"/>
                <w:sz w:val="24"/>
              </w:rPr>
            </w:pPr>
          </w:p>
        </w:tc>
        <w:tc>
          <w:tcPr>
            <w:tcW w:w="851" w:type="dxa"/>
            <w:noWrap w:val="0"/>
            <w:vAlign w:val="top"/>
          </w:tcPr>
          <w:p w14:paraId="4D3D44AF">
            <w:pPr>
              <w:rPr>
                <w:rFonts w:hint="eastAsia"/>
                <w:sz w:val="24"/>
              </w:rPr>
            </w:pPr>
          </w:p>
        </w:tc>
        <w:tc>
          <w:tcPr>
            <w:tcW w:w="425" w:type="dxa"/>
            <w:noWrap w:val="0"/>
            <w:vAlign w:val="top"/>
          </w:tcPr>
          <w:p w14:paraId="16380FC7">
            <w:pPr>
              <w:rPr>
                <w:rFonts w:hint="eastAsia"/>
                <w:sz w:val="24"/>
              </w:rPr>
            </w:pPr>
          </w:p>
        </w:tc>
        <w:tc>
          <w:tcPr>
            <w:tcW w:w="425" w:type="dxa"/>
            <w:noWrap w:val="0"/>
            <w:vAlign w:val="top"/>
          </w:tcPr>
          <w:p w14:paraId="22E1C9C3">
            <w:pPr>
              <w:rPr>
                <w:rFonts w:hint="eastAsia"/>
                <w:sz w:val="24"/>
              </w:rPr>
            </w:pPr>
          </w:p>
        </w:tc>
        <w:tc>
          <w:tcPr>
            <w:tcW w:w="426" w:type="dxa"/>
            <w:noWrap w:val="0"/>
            <w:vAlign w:val="top"/>
          </w:tcPr>
          <w:p w14:paraId="6F2925DF">
            <w:pPr>
              <w:rPr>
                <w:rFonts w:hint="eastAsia"/>
                <w:sz w:val="24"/>
              </w:rPr>
            </w:pPr>
          </w:p>
        </w:tc>
        <w:tc>
          <w:tcPr>
            <w:tcW w:w="425" w:type="dxa"/>
            <w:noWrap w:val="0"/>
            <w:vAlign w:val="top"/>
          </w:tcPr>
          <w:p w14:paraId="26A862A9">
            <w:pPr>
              <w:rPr>
                <w:rFonts w:hint="eastAsia"/>
                <w:sz w:val="24"/>
              </w:rPr>
            </w:pPr>
          </w:p>
        </w:tc>
        <w:tc>
          <w:tcPr>
            <w:tcW w:w="425" w:type="dxa"/>
            <w:noWrap w:val="0"/>
            <w:vAlign w:val="top"/>
          </w:tcPr>
          <w:p w14:paraId="3E5867AD">
            <w:pPr>
              <w:rPr>
                <w:rFonts w:hint="eastAsia"/>
                <w:sz w:val="24"/>
              </w:rPr>
            </w:pPr>
          </w:p>
        </w:tc>
        <w:tc>
          <w:tcPr>
            <w:tcW w:w="851" w:type="dxa"/>
            <w:noWrap w:val="0"/>
            <w:vAlign w:val="top"/>
          </w:tcPr>
          <w:p w14:paraId="449EFE70">
            <w:pPr>
              <w:rPr>
                <w:rFonts w:hint="eastAsia"/>
                <w:sz w:val="24"/>
              </w:rPr>
            </w:pPr>
          </w:p>
        </w:tc>
        <w:tc>
          <w:tcPr>
            <w:tcW w:w="425" w:type="dxa"/>
            <w:noWrap w:val="0"/>
            <w:vAlign w:val="top"/>
          </w:tcPr>
          <w:p w14:paraId="00D81B66">
            <w:pPr>
              <w:rPr>
                <w:rFonts w:hint="eastAsia"/>
                <w:sz w:val="24"/>
              </w:rPr>
            </w:pPr>
          </w:p>
        </w:tc>
        <w:tc>
          <w:tcPr>
            <w:tcW w:w="567" w:type="dxa"/>
            <w:noWrap w:val="0"/>
            <w:vAlign w:val="top"/>
          </w:tcPr>
          <w:p w14:paraId="33A6A33B">
            <w:pPr>
              <w:rPr>
                <w:rFonts w:hint="eastAsia"/>
                <w:sz w:val="24"/>
              </w:rPr>
            </w:pPr>
          </w:p>
        </w:tc>
        <w:tc>
          <w:tcPr>
            <w:tcW w:w="850" w:type="dxa"/>
            <w:noWrap w:val="0"/>
            <w:vAlign w:val="top"/>
          </w:tcPr>
          <w:p w14:paraId="7B0B354C">
            <w:pPr>
              <w:rPr>
                <w:rFonts w:hint="eastAsia"/>
                <w:sz w:val="24"/>
              </w:rPr>
            </w:pPr>
          </w:p>
        </w:tc>
        <w:tc>
          <w:tcPr>
            <w:tcW w:w="426" w:type="dxa"/>
            <w:noWrap w:val="0"/>
            <w:vAlign w:val="top"/>
          </w:tcPr>
          <w:p w14:paraId="733A523A">
            <w:pPr>
              <w:rPr>
                <w:rFonts w:hint="eastAsia"/>
                <w:sz w:val="24"/>
              </w:rPr>
            </w:pPr>
          </w:p>
        </w:tc>
        <w:tc>
          <w:tcPr>
            <w:tcW w:w="425" w:type="dxa"/>
            <w:noWrap w:val="0"/>
            <w:vAlign w:val="top"/>
          </w:tcPr>
          <w:p w14:paraId="4B7A6755">
            <w:pPr>
              <w:rPr>
                <w:rFonts w:hint="eastAsia"/>
                <w:sz w:val="24"/>
              </w:rPr>
            </w:pPr>
          </w:p>
        </w:tc>
        <w:tc>
          <w:tcPr>
            <w:tcW w:w="425" w:type="dxa"/>
            <w:noWrap w:val="0"/>
            <w:vAlign w:val="top"/>
          </w:tcPr>
          <w:p w14:paraId="435D5B3D">
            <w:pPr>
              <w:rPr>
                <w:rFonts w:hint="eastAsia"/>
                <w:sz w:val="24"/>
              </w:rPr>
            </w:pPr>
          </w:p>
        </w:tc>
        <w:tc>
          <w:tcPr>
            <w:tcW w:w="709" w:type="dxa"/>
            <w:noWrap w:val="0"/>
            <w:vAlign w:val="top"/>
          </w:tcPr>
          <w:p w14:paraId="40C1BBF0">
            <w:pPr>
              <w:rPr>
                <w:rFonts w:hint="eastAsia"/>
                <w:sz w:val="24"/>
              </w:rPr>
            </w:pPr>
          </w:p>
        </w:tc>
        <w:tc>
          <w:tcPr>
            <w:tcW w:w="850" w:type="dxa"/>
            <w:noWrap w:val="0"/>
            <w:vAlign w:val="top"/>
          </w:tcPr>
          <w:p w14:paraId="799C9BA6">
            <w:pPr>
              <w:rPr>
                <w:rFonts w:hint="eastAsia"/>
                <w:sz w:val="24"/>
              </w:rPr>
            </w:pPr>
          </w:p>
        </w:tc>
        <w:tc>
          <w:tcPr>
            <w:tcW w:w="709" w:type="dxa"/>
            <w:noWrap w:val="0"/>
            <w:vAlign w:val="top"/>
          </w:tcPr>
          <w:p w14:paraId="5F71558B">
            <w:pPr>
              <w:rPr>
                <w:rFonts w:hint="eastAsia"/>
                <w:sz w:val="24"/>
              </w:rPr>
            </w:pPr>
          </w:p>
        </w:tc>
        <w:tc>
          <w:tcPr>
            <w:tcW w:w="567" w:type="dxa"/>
            <w:noWrap w:val="0"/>
            <w:vAlign w:val="top"/>
          </w:tcPr>
          <w:p w14:paraId="3605D0D2">
            <w:pPr>
              <w:rPr>
                <w:rFonts w:hint="eastAsia"/>
                <w:sz w:val="24"/>
              </w:rPr>
            </w:pPr>
          </w:p>
        </w:tc>
        <w:tc>
          <w:tcPr>
            <w:tcW w:w="567" w:type="dxa"/>
            <w:noWrap w:val="0"/>
            <w:vAlign w:val="top"/>
          </w:tcPr>
          <w:p w14:paraId="73486C83">
            <w:pPr>
              <w:rPr>
                <w:rFonts w:hint="eastAsia"/>
                <w:sz w:val="24"/>
              </w:rPr>
            </w:pPr>
          </w:p>
        </w:tc>
      </w:tr>
      <w:tr w14:paraId="1291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E2B7CDB">
            <w:pPr>
              <w:rPr>
                <w:rFonts w:hint="eastAsia"/>
                <w:sz w:val="24"/>
              </w:rPr>
            </w:pPr>
          </w:p>
        </w:tc>
        <w:tc>
          <w:tcPr>
            <w:tcW w:w="567" w:type="dxa"/>
            <w:noWrap w:val="0"/>
            <w:vAlign w:val="top"/>
          </w:tcPr>
          <w:p w14:paraId="304EBA4D">
            <w:pPr>
              <w:rPr>
                <w:rFonts w:hint="eastAsia"/>
                <w:sz w:val="24"/>
              </w:rPr>
            </w:pPr>
          </w:p>
        </w:tc>
        <w:tc>
          <w:tcPr>
            <w:tcW w:w="425" w:type="dxa"/>
            <w:noWrap w:val="0"/>
            <w:vAlign w:val="top"/>
          </w:tcPr>
          <w:p w14:paraId="120C1F1D">
            <w:pPr>
              <w:rPr>
                <w:rFonts w:hint="eastAsia"/>
                <w:sz w:val="24"/>
              </w:rPr>
            </w:pPr>
          </w:p>
        </w:tc>
        <w:tc>
          <w:tcPr>
            <w:tcW w:w="425" w:type="dxa"/>
            <w:noWrap w:val="0"/>
            <w:vAlign w:val="top"/>
          </w:tcPr>
          <w:p w14:paraId="55107C0A">
            <w:pPr>
              <w:rPr>
                <w:rFonts w:hint="eastAsia"/>
                <w:sz w:val="24"/>
              </w:rPr>
            </w:pPr>
          </w:p>
        </w:tc>
        <w:tc>
          <w:tcPr>
            <w:tcW w:w="426" w:type="dxa"/>
            <w:noWrap w:val="0"/>
            <w:vAlign w:val="top"/>
          </w:tcPr>
          <w:p w14:paraId="2989658D">
            <w:pPr>
              <w:rPr>
                <w:rFonts w:hint="eastAsia"/>
                <w:sz w:val="24"/>
              </w:rPr>
            </w:pPr>
          </w:p>
        </w:tc>
        <w:tc>
          <w:tcPr>
            <w:tcW w:w="425" w:type="dxa"/>
            <w:noWrap w:val="0"/>
            <w:vAlign w:val="top"/>
          </w:tcPr>
          <w:p w14:paraId="2D543B35">
            <w:pPr>
              <w:rPr>
                <w:rFonts w:hint="eastAsia"/>
                <w:sz w:val="24"/>
              </w:rPr>
            </w:pPr>
          </w:p>
        </w:tc>
        <w:tc>
          <w:tcPr>
            <w:tcW w:w="425" w:type="dxa"/>
            <w:noWrap w:val="0"/>
            <w:vAlign w:val="top"/>
          </w:tcPr>
          <w:p w14:paraId="6FC7E9EA">
            <w:pPr>
              <w:rPr>
                <w:rFonts w:hint="eastAsia"/>
                <w:sz w:val="24"/>
              </w:rPr>
            </w:pPr>
          </w:p>
        </w:tc>
        <w:tc>
          <w:tcPr>
            <w:tcW w:w="425" w:type="dxa"/>
            <w:noWrap w:val="0"/>
            <w:vAlign w:val="top"/>
          </w:tcPr>
          <w:p w14:paraId="7F5A0C7E">
            <w:pPr>
              <w:rPr>
                <w:rFonts w:hint="eastAsia"/>
                <w:sz w:val="24"/>
              </w:rPr>
            </w:pPr>
          </w:p>
        </w:tc>
        <w:tc>
          <w:tcPr>
            <w:tcW w:w="426" w:type="dxa"/>
            <w:noWrap w:val="0"/>
            <w:vAlign w:val="top"/>
          </w:tcPr>
          <w:p w14:paraId="69C7A306">
            <w:pPr>
              <w:rPr>
                <w:rFonts w:hint="eastAsia"/>
                <w:sz w:val="24"/>
              </w:rPr>
            </w:pPr>
          </w:p>
        </w:tc>
        <w:tc>
          <w:tcPr>
            <w:tcW w:w="425" w:type="dxa"/>
            <w:noWrap w:val="0"/>
            <w:vAlign w:val="top"/>
          </w:tcPr>
          <w:p w14:paraId="719250C0">
            <w:pPr>
              <w:rPr>
                <w:rFonts w:hint="eastAsia"/>
                <w:sz w:val="24"/>
              </w:rPr>
            </w:pPr>
          </w:p>
        </w:tc>
        <w:tc>
          <w:tcPr>
            <w:tcW w:w="425" w:type="dxa"/>
            <w:noWrap w:val="0"/>
            <w:vAlign w:val="top"/>
          </w:tcPr>
          <w:p w14:paraId="18CDB594">
            <w:pPr>
              <w:rPr>
                <w:rFonts w:hint="eastAsia"/>
                <w:sz w:val="24"/>
              </w:rPr>
            </w:pPr>
          </w:p>
        </w:tc>
        <w:tc>
          <w:tcPr>
            <w:tcW w:w="425" w:type="dxa"/>
            <w:noWrap w:val="0"/>
            <w:vAlign w:val="top"/>
          </w:tcPr>
          <w:p w14:paraId="346039D4">
            <w:pPr>
              <w:rPr>
                <w:rFonts w:hint="eastAsia"/>
                <w:sz w:val="24"/>
              </w:rPr>
            </w:pPr>
          </w:p>
        </w:tc>
        <w:tc>
          <w:tcPr>
            <w:tcW w:w="426" w:type="dxa"/>
            <w:noWrap w:val="0"/>
            <w:vAlign w:val="top"/>
          </w:tcPr>
          <w:p w14:paraId="72FD576E">
            <w:pPr>
              <w:rPr>
                <w:rFonts w:hint="eastAsia"/>
                <w:sz w:val="24"/>
              </w:rPr>
            </w:pPr>
          </w:p>
        </w:tc>
        <w:tc>
          <w:tcPr>
            <w:tcW w:w="425" w:type="dxa"/>
            <w:noWrap w:val="0"/>
            <w:vAlign w:val="top"/>
          </w:tcPr>
          <w:p w14:paraId="6DF2ECFC">
            <w:pPr>
              <w:rPr>
                <w:rFonts w:hint="eastAsia"/>
                <w:sz w:val="24"/>
              </w:rPr>
            </w:pPr>
          </w:p>
        </w:tc>
        <w:tc>
          <w:tcPr>
            <w:tcW w:w="425" w:type="dxa"/>
            <w:noWrap w:val="0"/>
            <w:vAlign w:val="top"/>
          </w:tcPr>
          <w:p w14:paraId="7733EFD4">
            <w:pPr>
              <w:rPr>
                <w:rFonts w:hint="eastAsia"/>
                <w:sz w:val="24"/>
              </w:rPr>
            </w:pPr>
          </w:p>
        </w:tc>
        <w:tc>
          <w:tcPr>
            <w:tcW w:w="851" w:type="dxa"/>
            <w:noWrap w:val="0"/>
            <w:vAlign w:val="top"/>
          </w:tcPr>
          <w:p w14:paraId="43E32E0F">
            <w:pPr>
              <w:rPr>
                <w:rFonts w:hint="eastAsia"/>
                <w:sz w:val="24"/>
              </w:rPr>
            </w:pPr>
          </w:p>
        </w:tc>
        <w:tc>
          <w:tcPr>
            <w:tcW w:w="850" w:type="dxa"/>
            <w:noWrap w:val="0"/>
            <w:vAlign w:val="top"/>
          </w:tcPr>
          <w:p w14:paraId="03E2683C">
            <w:pPr>
              <w:rPr>
                <w:rFonts w:hint="eastAsia"/>
                <w:sz w:val="24"/>
              </w:rPr>
            </w:pPr>
          </w:p>
        </w:tc>
        <w:tc>
          <w:tcPr>
            <w:tcW w:w="425" w:type="dxa"/>
            <w:noWrap w:val="0"/>
            <w:vAlign w:val="top"/>
          </w:tcPr>
          <w:p w14:paraId="56467DEB">
            <w:pPr>
              <w:rPr>
                <w:rFonts w:hint="eastAsia"/>
                <w:sz w:val="24"/>
              </w:rPr>
            </w:pPr>
          </w:p>
        </w:tc>
        <w:tc>
          <w:tcPr>
            <w:tcW w:w="426" w:type="dxa"/>
            <w:noWrap w:val="0"/>
            <w:vAlign w:val="top"/>
          </w:tcPr>
          <w:p w14:paraId="13113A98">
            <w:pPr>
              <w:rPr>
                <w:rFonts w:hint="eastAsia"/>
                <w:sz w:val="24"/>
              </w:rPr>
            </w:pPr>
          </w:p>
        </w:tc>
        <w:tc>
          <w:tcPr>
            <w:tcW w:w="425" w:type="dxa"/>
            <w:noWrap w:val="0"/>
            <w:vAlign w:val="top"/>
          </w:tcPr>
          <w:p w14:paraId="1D25C724">
            <w:pPr>
              <w:rPr>
                <w:rFonts w:hint="eastAsia"/>
                <w:sz w:val="24"/>
              </w:rPr>
            </w:pPr>
          </w:p>
        </w:tc>
        <w:tc>
          <w:tcPr>
            <w:tcW w:w="425" w:type="dxa"/>
            <w:noWrap w:val="0"/>
            <w:vAlign w:val="top"/>
          </w:tcPr>
          <w:p w14:paraId="17CFCA33">
            <w:pPr>
              <w:rPr>
                <w:rFonts w:hint="eastAsia"/>
                <w:sz w:val="24"/>
              </w:rPr>
            </w:pPr>
          </w:p>
        </w:tc>
        <w:tc>
          <w:tcPr>
            <w:tcW w:w="425" w:type="dxa"/>
            <w:noWrap w:val="0"/>
            <w:vAlign w:val="top"/>
          </w:tcPr>
          <w:p w14:paraId="313AA5EF">
            <w:pPr>
              <w:rPr>
                <w:rFonts w:hint="eastAsia"/>
                <w:sz w:val="24"/>
              </w:rPr>
            </w:pPr>
          </w:p>
        </w:tc>
        <w:tc>
          <w:tcPr>
            <w:tcW w:w="426" w:type="dxa"/>
            <w:noWrap w:val="0"/>
            <w:vAlign w:val="top"/>
          </w:tcPr>
          <w:p w14:paraId="5C678C1E">
            <w:pPr>
              <w:rPr>
                <w:rFonts w:hint="eastAsia"/>
                <w:sz w:val="24"/>
              </w:rPr>
            </w:pPr>
          </w:p>
        </w:tc>
        <w:tc>
          <w:tcPr>
            <w:tcW w:w="708" w:type="dxa"/>
            <w:noWrap w:val="0"/>
            <w:vAlign w:val="top"/>
          </w:tcPr>
          <w:p w14:paraId="24801CAB">
            <w:pPr>
              <w:rPr>
                <w:rFonts w:hint="eastAsia"/>
                <w:sz w:val="24"/>
              </w:rPr>
            </w:pPr>
          </w:p>
        </w:tc>
        <w:tc>
          <w:tcPr>
            <w:tcW w:w="851" w:type="dxa"/>
            <w:noWrap w:val="0"/>
            <w:vAlign w:val="top"/>
          </w:tcPr>
          <w:p w14:paraId="7CEC5066">
            <w:pPr>
              <w:rPr>
                <w:rFonts w:hint="eastAsia"/>
                <w:sz w:val="24"/>
              </w:rPr>
            </w:pPr>
          </w:p>
        </w:tc>
        <w:tc>
          <w:tcPr>
            <w:tcW w:w="425" w:type="dxa"/>
            <w:noWrap w:val="0"/>
            <w:vAlign w:val="top"/>
          </w:tcPr>
          <w:p w14:paraId="39E08B79">
            <w:pPr>
              <w:rPr>
                <w:rFonts w:hint="eastAsia"/>
                <w:sz w:val="24"/>
              </w:rPr>
            </w:pPr>
          </w:p>
        </w:tc>
        <w:tc>
          <w:tcPr>
            <w:tcW w:w="425" w:type="dxa"/>
            <w:noWrap w:val="0"/>
            <w:vAlign w:val="top"/>
          </w:tcPr>
          <w:p w14:paraId="27C40900">
            <w:pPr>
              <w:rPr>
                <w:rFonts w:hint="eastAsia"/>
                <w:sz w:val="24"/>
              </w:rPr>
            </w:pPr>
          </w:p>
        </w:tc>
        <w:tc>
          <w:tcPr>
            <w:tcW w:w="426" w:type="dxa"/>
            <w:noWrap w:val="0"/>
            <w:vAlign w:val="top"/>
          </w:tcPr>
          <w:p w14:paraId="0BC24BB6">
            <w:pPr>
              <w:rPr>
                <w:rFonts w:hint="eastAsia"/>
                <w:sz w:val="24"/>
              </w:rPr>
            </w:pPr>
          </w:p>
        </w:tc>
        <w:tc>
          <w:tcPr>
            <w:tcW w:w="425" w:type="dxa"/>
            <w:noWrap w:val="0"/>
            <w:vAlign w:val="top"/>
          </w:tcPr>
          <w:p w14:paraId="11FBB107">
            <w:pPr>
              <w:rPr>
                <w:rFonts w:hint="eastAsia"/>
                <w:sz w:val="24"/>
              </w:rPr>
            </w:pPr>
          </w:p>
        </w:tc>
        <w:tc>
          <w:tcPr>
            <w:tcW w:w="425" w:type="dxa"/>
            <w:noWrap w:val="0"/>
            <w:vAlign w:val="top"/>
          </w:tcPr>
          <w:p w14:paraId="6FEAE36A">
            <w:pPr>
              <w:rPr>
                <w:rFonts w:hint="eastAsia"/>
                <w:sz w:val="24"/>
              </w:rPr>
            </w:pPr>
          </w:p>
        </w:tc>
        <w:tc>
          <w:tcPr>
            <w:tcW w:w="851" w:type="dxa"/>
            <w:noWrap w:val="0"/>
            <w:vAlign w:val="top"/>
          </w:tcPr>
          <w:p w14:paraId="36BC9BCC">
            <w:pPr>
              <w:rPr>
                <w:rFonts w:hint="eastAsia"/>
                <w:sz w:val="24"/>
              </w:rPr>
            </w:pPr>
          </w:p>
        </w:tc>
        <w:tc>
          <w:tcPr>
            <w:tcW w:w="425" w:type="dxa"/>
            <w:noWrap w:val="0"/>
            <w:vAlign w:val="top"/>
          </w:tcPr>
          <w:p w14:paraId="6B87AB24">
            <w:pPr>
              <w:rPr>
                <w:rFonts w:hint="eastAsia"/>
                <w:sz w:val="24"/>
              </w:rPr>
            </w:pPr>
          </w:p>
        </w:tc>
        <w:tc>
          <w:tcPr>
            <w:tcW w:w="567" w:type="dxa"/>
            <w:noWrap w:val="0"/>
            <w:vAlign w:val="top"/>
          </w:tcPr>
          <w:p w14:paraId="6168D92C">
            <w:pPr>
              <w:rPr>
                <w:rFonts w:hint="eastAsia"/>
                <w:sz w:val="24"/>
              </w:rPr>
            </w:pPr>
          </w:p>
        </w:tc>
        <w:tc>
          <w:tcPr>
            <w:tcW w:w="850" w:type="dxa"/>
            <w:noWrap w:val="0"/>
            <w:vAlign w:val="top"/>
          </w:tcPr>
          <w:p w14:paraId="4EC9D9AB">
            <w:pPr>
              <w:rPr>
                <w:rFonts w:hint="eastAsia"/>
                <w:sz w:val="24"/>
              </w:rPr>
            </w:pPr>
          </w:p>
        </w:tc>
        <w:tc>
          <w:tcPr>
            <w:tcW w:w="426" w:type="dxa"/>
            <w:noWrap w:val="0"/>
            <w:vAlign w:val="top"/>
          </w:tcPr>
          <w:p w14:paraId="761AC94B">
            <w:pPr>
              <w:rPr>
                <w:rFonts w:hint="eastAsia"/>
                <w:sz w:val="24"/>
              </w:rPr>
            </w:pPr>
          </w:p>
        </w:tc>
        <w:tc>
          <w:tcPr>
            <w:tcW w:w="425" w:type="dxa"/>
            <w:noWrap w:val="0"/>
            <w:vAlign w:val="top"/>
          </w:tcPr>
          <w:p w14:paraId="3C1CF2E6">
            <w:pPr>
              <w:rPr>
                <w:rFonts w:hint="eastAsia"/>
                <w:sz w:val="24"/>
              </w:rPr>
            </w:pPr>
          </w:p>
        </w:tc>
        <w:tc>
          <w:tcPr>
            <w:tcW w:w="425" w:type="dxa"/>
            <w:noWrap w:val="0"/>
            <w:vAlign w:val="top"/>
          </w:tcPr>
          <w:p w14:paraId="5B7865EA">
            <w:pPr>
              <w:rPr>
                <w:rFonts w:hint="eastAsia"/>
                <w:sz w:val="24"/>
              </w:rPr>
            </w:pPr>
          </w:p>
        </w:tc>
        <w:tc>
          <w:tcPr>
            <w:tcW w:w="709" w:type="dxa"/>
            <w:noWrap w:val="0"/>
            <w:vAlign w:val="top"/>
          </w:tcPr>
          <w:p w14:paraId="671F9132">
            <w:pPr>
              <w:rPr>
                <w:rFonts w:hint="eastAsia"/>
                <w:sz w:val="24"/>
              </w:rPr>
            </w:pPr>
          </w:p>
        </w:tc>
        <w:tc>
          <w:tcPr>
            <w:tcW w:w="850" w:type="dxa"/>
            <w:noWrap w:val="0"/>
            <w:vAlign w:val="top"/>
          </w:tcPr>
          <w:p w14:paraId="2211659B">
            <w:pPr>
              <w:rPr>
                <w:rFonts w:hint="eastAsia"/>
                <w:sz w:val="24"/>
              </w:rPr>
            </w:pPr>
          </w:p>
        </w:tc>
        <w:tc>
          <w:tcPr>
            <w:tcW w:w="709" w:type="dxa"/>
            <w:noWrap w:val="0"/>
            <w:vAlign w:val="top"/>
          </w:tcPr>
          <w:p w14:paraId="3ADDB910">
            <w:pPr>
              <w:rPr>
                <w:rFonts w:hint="eastAsia"/>
                <w:sz w:val="24"/>
              </w:rPr>
            </w:pPr>
          </w:p>
        </w:tc>
        <w:tc>
          <w:tcPr>
            <w:tcW w:w="567" w:type="dxa"/>
            <w:noWrap w:val="0"/>
            <w:vAlign w:val="top"/>
          </w:tcPr>
          <w:p w14:paraId="4F8DB910">
            <w:pPr>
              <w:rPr>
                <w:rFonts w:hint="eastAsia"/>
                <w:sz w:val="24"/>
              </w:rPr>
            </w:pPr>
          </w:p>
        </w:tc>
        <w:tc>
          <w:tcPr>
            <w:tcW w:w="567" w:type="dxa"/>
            <w:noWrap w:val="0"/>
            <w:vAlign w:val="top"/>
          </w:tcPr>
          <w:p w14:paraId="64EFABC4">
            <w:pPr>
              <w:rPr>
                <w:rFonts w:hint="eastAsia"/>
                <w:sz w:val="24"/>
              </w:rPr>
            </w:pPr>
          </w:p>
        </w:tc>
      </w:tr>
      <w:tr w14:paraId="6416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6CDD9A5">
            <w:pPr>
              <w:rPr>
                <w:rFonts w:hint="eastAsia"/>
                <w:sz w:val="24"/>
              </w:rPr>
            </w:pPr>
          </w:p>
        </w:tc>
        <w:tc>
          <w:tcPr>
            <w:tcW w:w="567" w:type="dxa"/>
            <w:noWrap w:val="0"/>
            <w:vAlign w:val="top"/>
          </w:tcPr>
          <w:p w14:paraId="63D24222">
            <w:pPr>
              <w:rPr>
                <w:rFonts w:hint="eastAsia"/>
                <w:sz w:val="24"/>
              </w:rPr>
            </w:pPr>
          </w:p>
        </w:tc>
        <w:tc>
          <w:tcPr>
            <w:tcW w:w="425" w:type="dxa"/>
            <w:noWrap w:val="0"/>
            <w:vAlign w:val="top"/>
          </w:tcPr>
          <w:p w14:paraId="0D0E249D">
            <w:pPr>
              <w:rPr>
                <w:rFonts w:hint="eastAsia"/>
                <w:sz w:val="24"/>
              </w:rPr>
            </w:pPr>
          </w:p>
        </w:tc>
        <w:tc>
          <w:tcPr>
            <w:tcW w:w="425" w:type="dxa"/>
            <w:noWrap w:val="0"/>
            <w:vAlign w:val="top"/>
          </w:tcPr>
          <w:p w14:paraId="2A7B8284">
            <w:pPr>
              <w:rPr>
                <w:rFonts w:hint="eastAsia"/>
                <w:sz w:val="24"/>
              </w:rPr>
            </w:pPr>
          </w:p>
        </w:tc>
        <w:tc>
          <w:tcPr>
            <w:tcW w:w="426" w:type="dxa"/>
            <w:noWrap w:val="0"/>
            <w:vAlign w:val="top"/>
          </w:tcPr>
          <w:p w14:paraId="7F127B31">
            <w:pPr>
              <w:rPr>
                <w:rFonts w:hint="eastAsia"/>
                <w:sz w:val="24"/>
              </w:rPr>
            </w:pPr>
          </w:p>
        </w:tc>
        <w:tc>
          <w:tcPr>
            <w:tcW w:w="425" w:type="dxa"/>
            <w:noWrap w:val="0"/>
            <w:vAlign w:val="top"/>
          </w:tcPr>
          <w:p w14:paraId="32344309">
            <w:pPr>
              <w:rPr>
                <w:rFonts w:hint="eastAsia"/>
                <w:sz w:val="24"/>
              </w:rPr>
            </w:pPr>
          </w:p>
        </w:tc>
        <w:tc>
          <w:tcPr>
            <w:tcW w:w="425" w:type="dxa"/>
            <w:noWrap w:val="0"/>
            <w:vAlign w:val="top"/>
          </w:tcPr>
          <w:p w14:paraId="7CB3E48B">
            <w:pPr>
              <w:rPr>
                <w:rFonts w:hint="eastAsia"/>
                <w:sz w:val="24"/>
              </w:rPr>
            </w:pPr>
          </w:p>
        </w:tc>
        <w:tc>
          <w:tcPr>
            <w:tcW w:w="425" w:type="dxa"/>
            <w:noWrap w:val="0"/>
            <w:vAlign w:val="top"/>
          </w:tcPr>
          <w:p w14:paraId="260271A7">
            <w:pPr>
              <w:rPr>
                <w:rFonts w:hint="eastAsia"/>
                <w:sz w:val="24"/>
              </w:rPr>
            </w:pPr>
          </w:p>
        </w:tc>
        <w:tc>
          <w:tcPr>
            <w:tcW w:w="426" w:type="dxa"/>
            <w:noWrap w:val="0"/>
            <w:vAlign w:val="top"/>
          </w:tcPr>
          <w:p w14:paraId="17CACA15">
            <w:pPr>
              <w:rPr>
                <w:rFonts w:hint="eastAsia"/>
                <w:sz w:val="24"/>
              </w:rPr>
            </w:pPr>
          </w:p>
        </w:tc>
        <w:tc>
          <w:tcPr>
            <w:tcW w:w="425" w:type="dxa"/>
            <w:noWrap w:val="0"/>
            <w:vAlign w:val="top"/>
          </w:tcPr>
          <w:p w14:paraId="2B7A445A">
            <w:pPr>
              <w:rPr>
                <w:rFonts w:hint="eastAsia"/>
                <w:sz w:val="24"/>
              </w:rPr>
            </w:pPr>
          </w:p>
        </w:tc>
        <w:tc>
          <w:tcPr>
            <w:tcW w:w="425" w:type="dxa"/>
            <w:noWrap w:val="0"/>
            <w:vAlign w:val="top"/>
          </w:tcPr>
          <w:p w14:paraId="0200D5FF">
            <w:pPr>
              <w:rPr>
                <w:rFonts w:hint="eastAsia"/>
                <w:sz w:val="24"/>
              </w:rPr>
            </w:pPr>
          </w:p>
        </w:tc>
        <w:tc>
          <w:tcPr>
            <w:tcW w:w="425" w:type="dxa"/>
            <w:noWrap w:val="0"/>
            <w:vAlign w:val="top"/>
          </w:tcPr>
          <w:p w14:paraId="6A3DEB25">
            <w:pPr>
              <w:rPr>
                <w:rFonts w:hint="eastAsia"/>
                <w:sz w:val="24"/>
              </w:rPr>
            </w:pPr>
          </w:p>
        </w:tc>
        <w:tc>
          <w:tcPr>
            <w:tcW w:w="426" w:type="dxa"/>
            <w:noWrap w:val="0"/>
            <w:vAlign w:val="top"/>
          </w:tcPr>
          <w:p w14:paraId="13BC9419">
            <w:pPr>
              <w:rPr>
                <w:rFonts w:hint="eastAsia"/>
                <w:sz w:val="24"/>
              </w:rPr>
            </w:pPr>
          </w:p>
        </w:tc>
        <w:tc>
          <w:tcPr>
            <w:tcW w:w="425" w:type="dxa"/>
            <w:noWrap w:val="0"/>
            <w:vAlign w:val="top"/>
          </w:tcPr>
          <w:p w14:paraId="34D4C36F">
            <w:pPr>
              <w:rPr>
                <w:rFonts w:hint="eastAsia"/>
                <w:sz w:val="24"/>
              </w:rPr>
            </w:pPr>
          </w:p>
        </w:tc>
        <w:tc>
          <w:tcPr>
            <w:tcW w:w="425" w:type="dxa"/>
            <w:noWrap w:val="0"/>
            <w:vAlign w:val="top"/>
          </w:tcPr>
          <w:p w14:paraId="2DF4286B">
            <w:pPr>
              <w:rPr>
                <w:rFonts w:hint="eastAsia"/>
                <w:sz w:val="24"/>
              </w:rPr>
            </w:pPr>
          </w:p>
        </w:tc>
        <w:tc>
          <w:tcPr>
            <w:tcW w:w="851" w:type="dxa"/>
            <w:noWrap w:val="0"/>
            <w:vAlign w:val="top"/>
          </w:tcPr>
          <w:p w14:paraId="48F6FAD8">
            <w:pPr>
              <w:rPr>
                <w:rFonts w:hint="eastAsia"/>
                <w:sz w:val="24"/>
              </w:rPr>
            </w:pPr>
          </w:p>
        </w:tc>
        <w:tc>
          <w:tcPr>
            <w:tcW w:w="850" w:type="dxa"/>
            <w:noWrap w:val="0"/>
            <w:vAlign w:val="top"/>
          </w:tcPr>
          <w:p w14:paraId="6834B7F3">
            <w:pPr>
              <w:rPr>
                <w:rFonts w:hint="eastAsia"/>
                <w:sz w:val="24"/>
              </w:rPr>
            </w:pPr>
          </w:p>
        </w:tc>
        <w:tc>
          <w:tcPr>
            <w:tcW w:w="425" w:type="dxa"/>
            <w:noWrap w:val="0"/>
            <w:vAlign w:val="top"/>
          </w:tcPr>
          <w:p w14:paraId="51E8C59F">
            <w:pPr>
              <w:rPr>
                <w:rFonts w:hint="eastAsia"/>
                <w:sz w:val="24"/>
              </w:rPr>
            </w:pPr>
          </w:p>
        </w:tc>
        <w:tc>
          <w:tcPr>
            <w:tcW w:w="426" w:type="dxa"/>
            <w:noWrap w:val="0"/>
            <w:vAlign w:val="top"/>
          </w:tcPr>
          <w:p w14:paraId="6A4E92EF">
            <w:pPr>
              <w:rPr>
                <w:rFonts w:hint="eastAsia"/>
                <w:sz w:val="24"/>
              </w:rPr>
            </w:pPr>
          </w:p>
        </w:tc>
        <w:tc>
          <w:tcPr>
            <w:tcW w:w="425" w:type="dxa"/>
            <w:noWrap w:val="0"/>
            <w:vAlign w:val="top"/>
          </w:tcPr>
          <w:p w14:paraId="7DF4DD84">
            <w:pPr>
              <w:rPr>
                <w:rFonts w:hint="eastAsia"/>
                <w:sz w:val="24"/>
              </w:rPr>
            </w:pPr>
          </w:p>
        </w:tc>
        <w:tc>
          <w:tcPr>
            <w:tcW w:w="425" w:type="dxa"/>
            <w:noWrap w:val="0"/>
            <w:vAlign w:val="top"/>
          </w:tcPr>
          <w:p w14:paraId="074C3D25">
            <w:pPr>
              <w:rPr>
                <w:rFonts w:hint="eastAsia"/>
                <w:sz w:val="24"/>
              </w:rPr>
            </w:pPr>
          </w:p>
        </w:tc>
        <w:tc>
          <w:tcPr>
            <w:tcW w:w="425" w:type="dxa"/>
            <w:noWrap w:val="0"/>
            <w:vAlign w:val="top"/>
          </w:tcPr>
          <w:p w14:paraId="3E359970">
            <w:pPr>
              <w:rPr>
                <w:rFonts w:hint="eastAsia"/>
                <w:sz w:val="24"/>
              </w:rPr>
            </w:pPr>
          </w:p>
        </w:tc>
        <w:tc>
          <w:tcPr>
            <w:tcW w:w="426" w:type="dxa"/>
            <w:noWrap w:val="0"/>
            <w:vAlign w:val="top"/>
          </w:tcPr>
          <w:p w14:paraId="18BBED42">
            <w:pPr>
              <w:rPr>
                <w:rFonts w:hint="eastAsia"/>
                <w:sz w:val="24"/>
              </w:rPr>
            </w:pPr>
          </w:p>
        </w:tc>
        <w:tc>
          <w:tcPr>
            <w:tcW w:w="708" w:type="dxa"/>
            <w:noWrap w:val="0"/>
            <w:vAlign w:val="top"/>
          </w:tcPr>
          <w:p w14:paraId="20C67B0B">
            <w:pPr>
              <w:rPr>
                <w:rFonts w:hint="eastAsia"/>
                <w:sz w:val="24"/>
              </w:rPr>
            </w:pPr>
          </w:p>
        </w:tc>
        <w:tc>
          <w:tcPr>
            <w:tcW w:w="851" w:type="dxa"/>
            <w:noWrap w:val="0"/>
            <w:vAlign w:val="top"/>
          </w:tcPr>
          <w:p w14:paraId="1B9D1A6E">
            <w:pPr>
              <w:rPr>
                <w:rFonts w:hint="eastAsia"/>
                <w:sz w:val="24"/>
              </w:rPr>
            </w:pPr>
          </w:p>
        </w:tc>
        <w:tc>
          <w:tcPr>
            <w:tcW w:w="425" w:type="dxa"/>
            <w:noWrap w:val="0"/>
            <w:vAlign w:val="top"/>
          </w:tcPr>
          <w:p w14:paraId="56E39FF1">
            <w:pPr>
              <w:rPr>
                <w:rFonts w:hint="eastAsia"/>
                <w:sz w:val="24"/>
              </w:rPr>
            </w:pPr>
          </w:p>
        </w:tc>
        <w:tc>
          <w:tcPr>
            <w:tcW w:w="425" w:type="dxa"/>
            <w:noWrap w:val="0"/>
            <w:vAlign w:val="top"/>
          </w:tcPr>
          <w:p w14:paraId="4711EC62">
            <w:pPr>
              <w:rPr>
                <w:rFonts w:hint="eastAsia"/>
                <w:sz w:val="24"/>
              </w:rPr>
            </w:pPr>
          </w:p>
        </w:tc>
        <w:tc>
          <w:tcPr>
            <w:tcW w:w="426" w:type="dxa"/>
            <w:noWrap w:val="0"/>
            <w:vAlign w:val="top"/>
          </w:tcPr>
          <w:p w14:paraId="3EF77B14">
            <w:pPr>
              <w:rPr>
                <w:rFonts w:hint="eastAsia"/>
                <w:sz w:val="24"/>
              </w:rPr>
            </w:pPr>
          </w:p>
        </w:tc>
        <w:tc>
          <w:tcPr>
            <w:tcW w:w="425" w:type="dxa"/>
            <w:noWrap w:val="0"/>
            <w:vAlign w:val="top"/>
          </w:tcPr>
          <w:p w14:paraId="7192C96C">
            <w:pPr>
              <w:rPr>
                <w:rFonts w:hint="eastAsia"/>
                <w:sz w:val="24"/>
              </w:rPr>
            </w:pPr>
          </w:p>
        </w:tc>
        <w:tc>
          <w:tcPr>
            <w:tcW w:w="425" w:type="dxa"/>
            <w:noWrap w:val="0"/>
            <w:vAlign w:val="top"/>
          </w:tcPr>
          <w:p w14:paraId="6402644F">
            <w:pPr>
              <w:rPr>
                <w:rFonts w:hint="eastAsia"/>
                <w:sz w:val="24"/>
              </w:rPr>
            </w:pPr>
          </w:p>
        </w:tc>
        <w:tc>
          <w:tcPr>
            <w:tcW w:w="851" w:type="dxa"/>
            <w:noWrap w:val="0"/>
            <w:vAlign w:val="top"/>
          </w:tcPr>
          <w:p w14:paraId="3179A867">
            <w:pPr>
              <w:rPr>
                <w:rFonts w:hint="eastAsia"/>
                <w:sz w:val="24"/>
              </w:rPr>
            </w:pPr>
          </w:p>
        </w:tc>
        <w:tc>
          <w:tcPr>
            <w:tcW w:w="425" w:type="dxa"/>
            <w:noWrap w:val="0"/>
            <w:vAlign w:val="top"/>
          </w:tcPr>
          <w:p w14:paraId="7A79A087">
            <w:pPr>
              <w:rPr>
                <w:rFonts w:hint="eastAsia"/>
                <w:sz w:val="24"/>
              </w:rPr>
            </w:pPr>
          </w:p>
        </w:tc>
        <w:tc>
          <w:tcPr>
            <w:tcW w:w="567" w:type="dxa"/>
            <w:noWrap w:val="0"/>
            <w:vAlign w:val="top"/>
          </w:tcPr>
          <w:p w14:paraId="5AEAEB91">
            <w:pPr>
              <w:rPr>
                <w:rFonts w:hint="eastAsia"/>
                <w:sz w:val="24"/>
              </w:rPr>
            </w:pPr>
          </w:p>
        </w:tc>
        <w:tc>
          <w:tcPr>
            <w:tcW w:w="850" w:type="dxa"/>
            <w:noWrap w:val="0"/>
            <w:vAlign w:val="top"/>
          </w:tcPr>
          <w:p w14:paraId="233D9AFB">
            <w:pPr>
              <w:rPr>
                <w:rFonts w:hint="eastAsia"/>
                <w:sz w:val="24"/>
              </w:rPr>
            </w:pPr>
          </w:p>
        </w:tc>
        <w:tc>
          <w:tcPr>
            <w:tcW w:w="426" w:type="dxa"/>
            <w:noWrap w:val="0"/>
            <w:vAlign w:val="top"/>
          </w:tcPr>
          <w:p w14:paraId="3CDF9908">
            <w:pPr>
              <w:rPr>
                <w:rFonts w:hint="eastAsia"/>
                <w:sz w:val="24"/>
              </w:rPr>
            </w:pPr>
          </w:p>
        </w:tc>
        <w:tc>
          <w:tcPr>
            <w:tcW w:w="425" w:type="dxa"/>
            <w:noWrap w:val="0"/>
            <w:vAlign w:val="top"/>
          </w:tcPr>
          <w:p w14:paraId="328AEE76">
            <w:pPr>
              <w:rPr>
                <w:rFonts w:hint="eastAsia"/>
                <w:sz w:val="24"/>
              </w:rPr>
            </w:pPr>
          </w:p>
        </w:tc>
        <w:tc>
          <w:tcPr>
            <w:tcW w:w="425" w:type="dxa"/>
            <w:noWrap w:val="0"/>
            <w:vAlign w:val="top"/>
          </w:tcPr>
          <w:p w14:paraId="2A1564B0">
            <w:pPr>
              <w:rPr>
                <w:rFonts w:hint="eastAsia"/>
                <w:sz w:val="24"/>
              </w:rPr>
            </w:pPr>
          </w:p>
        </w:tc>
        <w:tc>
          <w:tcPr>
            <w:tcW w:w="709" w:type="dxa"/>
            <w:noWrap w:val="0"/>
            <w:vAlign w:val="top"/>
          </w:tcPr>
          <w:p w14:paraId="65F47B9F">
            <w:pPr>
              <w:rPr>
                <w:rFonts w:hint="eastAsia"/>
                <w:sz w:val="24"/>
              </w:rPr>
            </w:pPr>
          </w:p>
        </w:tc>
        <w:tc>
          <w:tcPr>
            <w:tcW w:w="850" w:type="dxa"/>
            <w:noWrap w:val="0"/>
            <w:vAlign w:val="top"/>
          </w:tcPr>
          <w:p w14:paraId="61A422A9">
            <w:pPr>
              <w:rPr>
                <w:rFonts w:hint="eastAsia"/>
                <w:sz w:val="24"/>
              </w:rPr>
            </w:pPr>
          </w:p>
        </w:tc>
        <w:tc>
          <w:tcPr>
            <w:tcW w:w="709" w:type="dxa"/>
            <w:noWrap w:val="0"/>
            <w:vAlign w:val="top"/>
          </w:tcPr>
          <w:p w14:paraId="01D5837C">
            <w:pPr>
              <w:rPr>
                <w:rFonts w:hint="eastAsia"/>
                <w:sz w:val="24"/>
              </w:rPr>
            </w:pPr>
          </w:p>
        </w:tc>
        <w:tc>
          <w:tcPr>
            <w:tcW w:w="567" w:type="dxa"/>
            <w:noWrap w:val="0"/>
            <w:vAlign w:val="top"/>
          </w:tcPr>
          <w:p w14:paraId="2075C1B0">
            <w:pPr>
              <w:rPr>
                <w:rFonts w:hint="eastAsia"/>
                <w:sz w:val="24"/>
              </w:rPr>
            </w:pPr>
          </w:p>
        </w:tc>
        <w:tc>
          <w:tcPr>
            <w:tcW w:w="567" w:type="dxa"/>
            <w:noWrap w:val="0"/>
            <w:vAlign w:val="top"/>
          </w:tcPr>
          <w:p w14:paraId="187357AC">
            <w:pPr>
              <w:rPr>
                <w:rFonts w:hint="eastAsia"/>
                <w:sz w:val="24"/>
              </w:rPr>
            </w:pPr>
          </w:p>
        </w:tc>
      </w:tr>
      <w:tr w14:paraId="3A40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EBF044B">
            <w:pPr>
              <w:rPr>
                <w:rFonts w:hint="eastAsia"/>
                <w:sz w:val="24"/>
              </w:rPr>
            </w:pPr>
          </w:p>
        </w:tc>
        <w:tc>
          <w:tcPr>
            <w:tcW w:w="567" w:type="dxa"/>
            <w:noWrap w:val="0"/>
            <w:vAlign w:val="top"/>
          </w:tcPr>
          <w:p w14:paraId="2026AC97">
            <w:pPr>
              <w:rPr>
                <w:rFonts w:hint="eastAsia"/>
                <w:sz w:val="24"/>
              </w:rPr>
            </w:pPr>
          </w:p>
        </w:tc>
        <w:tc>
          <w:tcPr>
            <w:tcW w:w="425" w:type="dxa"/>
            <w:noWrap w:val="0"/>
            <w:vAlign w:val="top"/>
          </w:tcPr>
          <w:p w14:paraId="0937C05F">
            <w:pPr>
              <w:rPr>
                <w:rFonts w:hint="eastAsia"/>
                <w:sz w:val="24"/>
              </w:rPr>
            </w:pPr>
          </w:p>
        </w:tc>
        <w:tc>
          <w:tcPr>
            <w:tcW w:w="425" w:type="dxa"/>
            <w:noWrap w:val="0"/>
            <w:vAlign w:val="top"/>
          </w:tcPr>
          <w:p w14:paraId="651360C5">
            <w:pPr>
              <w:rPr>
                <w:rFonts w:hint="eastAsia"/>
                <w:sz w:val="24"/>
              </w:rPr>
            </w:pPr>
          </w:p>
        </w:tc>
        <w:tc>
          <w:tcPr>
            <w:tcW w:w="426" w:type="dxa"/>
            <w:noWrap w:val="0"/>
            <w:vAlign w:val="top"/>
          </w:tcPr>
          <w:p w14:paraId="432B1E6A">
            <w:pPr>
              <w:rPr>
                <w:rFonts w:hint="eastAsia"/>
                <w:sz w:val="24"/>
              </w:rPr>
            </w:pPr>
          </w:p>
        </w:tc>
        <w:tc>
          <w:tcPr>
            <w:tcW w:w="425" w:type="dxa"/>
            <w:noWrap w:val="0"/>
            <w:vAlign w:val="top"/>
          </w:tcPr>
          <w:p w14:paraId="41F9A3C9">
            <w:pPr>
              <w:rPr>
                <w:rFonts w:hint="eastAsia"/>
                <w:sz w:val="24"/>
              </w:rPr>
            </w:pPr>
          </w:p>
        </w:tc>
        <w:tc>
          <w:tcPr>
            <w:tcW w:w="425" w:type="dxa"/>
            <w:noWrap w:val="0"/>
            <w:vAlign w:val="top"/>
          </w:tcPr>
          <w:p w14:paraId="6F7ACC9C">
            <w:pPr>
              <w:rPr>
                <w:rFonts w:hint="eastAsia"/>
                <w:sz w:val="24"/>
              </w:rPr>
            </w:pPr>
          </w:p>
        </w:tc>
        <w:tc>
          <w:tcPr>
            <w:tcW w:w="425" w:type="dxa"/>
            <w:noWrap w:val="0"/>
            <w:vAlign w:val="top"/>
          </w:tcPr>
          <w:p w14:paraId="67F3E46A">
            <w:pPr>
              <w:rPr>
                <w:rFonts w:hint="eastAsia"/>
                <w:sz w:val="24"/>
              </w:rPr>
            </w:pPr>
          </w:p>
        </w:tc>
        <w:tc>
          <w:tcPr>
            <w:tcW w:w="426" w:type="dxa"/>
            <w:noWrap w:val="0"/>
            <w:vAlign w:val="top"/>
          </w:tcPr>
          <w:p w14:paraId="255D1DD2">
            <w:pPr>
              <w:rPr>
                <w:rFonts w:hint="eastAsia"/>
                <w:sz w:val="24"/>
              </w:rPr>
            </w:pPr>
          </w:p>
        </w:tc>
        <w:tc>
          <w:tcPr>
            <w:tcW w:w="425" w:type="dxa"/>
            <w:noWrap w:val="0"/>
            <w:vAlign w:val="top"/>
          </w:tcPr>
          <w:p w14:paraId="5CAB25AB">
            <w:pPr>
              <w:rPr>
                <w:rFonts w:hint="eastAsia"/>
                <w:sz w:val="24"/>
              </w:rPr>
            </w:pPr>
          </w:p>
        </w:tc>
        <w:tc>
          <w:tcPr>
            <w:tcW w:w="425" w:type="dxa"/>
            <w:noWrap w:val="0"/>
            <w:vAlign w:val="top"/>
          </w:tcPr>
          <w:p w14:paraId="11ABEA87">
            <w:pPr>
              <w:rPr>
                <w:rFonts w:hint="eastAsia"/>
                <w:sz w:val="24"/>
              </w:rPr>
            </w:pPr>
          </w:p>
        </w:tc>
        <w:tc>
          <w:tcPr>
            <w:tcW w:w="425" w:type="dxa"/>
            <w:noWrap w:val="0"/>
            <w:vAlign w:val="top"/>
          </w:tcPr>
          <w:p w14:paraId="64D43A52">
            <w:pPr>
              <w:rPr>
                <w:rFonts w:hint="eastAsia"/>
                <w:sz w:val="24"/>
              </w:rPr>
            </w:pPr>
          </w:p>
        </w:tc>
        <w:tc>
          <w:tcPr>
            <w:tcW w:w="426" w:type="dxa"/>
            <w:noWrap w:val="0"/>
            <w:vAlign w:val="top"/>
          </w:tcPr>
          <w:p w14:paraId="6DB690F0">
            <w:pPr>
              <w:rPr>
                <w:rFonts w:hint="eastAsia"/>
                <w:sz w:val="24"/>
              </w:rPr>
            </w:pPr>
          </w:p>
        </w:tc>
        <w:tc>
          <w:tcPr>
            <w:tcW w:w="425" w:type="dxa"/>
            <w:noWrap w:val="0"/>
            <w:vAlign w:val="top"/>
          </w:tcPr>
          <w:p w14:paraId="483682BF">
            <w:pPr>
              <w:rPr>
                <w:rFonts w:hint="eastAsia"/>
                <w:sz w:val="24"/>
              </w:rPr>
            </w:pPr>
          </w:p>
        </w:tc>
        <w:tc>
          <w:tcPr>
            <w:tcW w:w="425" w:type="dxa"/>
            <w:noWrap w:val="0"/>
            <w:vAlign w:val="top"/>
          </w:tcPr>
          <w:p w14:paraId="69A8652E">
            <w:pPr>
              <w:rPr>
                <w:rFonts w:hint="eastAsia"/>
                <w:sz w:val="24"/>
              </w:rPr>
            </w:pPr>
          </w:p>
        </w:tc>
        <w:tc>
          <w:tcPr>
            <w:tcW w:w="851" w:type="dxa"/>
            <w:noWrap w:val="0"/>
            <w:vAlign w:val="top"/>
          </w:tcPr>
          <w:p w14:paraId="6748D1CB">
            <w:pPr>
              <w:rPr>
                <w:rFonts w:hint="eastAsia"/>
                <w:sz w:val="24"/>
              </w:rPr>
            </w:pPr>
          </w:p>
        </w:tc>
        <w:tc>
          <w:tcPr>
            <w:tcW w:w="850" w:type="dxa"/>
            <w:noWrap w:val="0"/>
            <w:vAlign w:val="top"/>
          </w:tcPr>
          <w:p w14:paraId="62BCF265">
            <w:pPr>
              <w:rPr>
                <w:rFonts w:hint="eastAsia"/>
                <w:sz w:val="24"/>
              </w:rPr>
            </w:pPr>
          </w:p>
        </w:tc>
        <w:tc>
          <w:tcPr>
            <w:tcW w:w="425" w:type="dxa"/>
            <w:noWrap w:val="0"/>
            <w:vAlign w:val="top"/>
          </w:tcPr>
          <w:p w14:paraId="3BAB039B">
            <w:pPr>
              <w:rPr>
                <w:rFonts w:hint="eastAsia"/>
                <w:sz w:val="24"/>
              </w:rPr>
            </w:pPr>
          </w:p>
        </w:tc>
        <w:tc>
          <w:tcPr>
            <w:tcW w:w="426" w:type="dxa"/>
            <w:noWrap w:val="0"/>
            <w:vAlign w:val="top"/>
          </w:tcPr>
          <w:p w14:paraId="75BB21AA">
            <w:pPr>
              <w:rPr>
                <w:rFonts w:hint="eastAsia"/>
                <w:sz w:val="24"/>
              </w:rPr>
            </w:pPr>
          </w:p>
        </w:tc>
        <w:tc>
          <w:tcPr>
            <w:tcW w:w="425" w:type="dxa"/>
            <w:noWrap w:val="0"/>
            <w:vAlign w:val="top"/>
          </w:tcPr>
          <w:p w14:paraId="01BABA32">
            <w:pPr>
              <w:rPr>
                <w:rFonts w:hint="eastAsia"/>
                <w:sz w:val="24"/>
              </w:rPr>
            </w:pPr>
          </w:p>
        </w:tc>
        <w:tc>
          <w:tcPr>
            <w:tcW w:w="425" w:type="dxa"/>
            <w:noWrap w:val="0"/>
            <w:vAlign w:val="top"/>
          </w:tcPr>
          <w:p w14:paraId="5BF53C41">
            <w:pPr>
              <w:rPr>
                <w:rFonts w:hint="eastAsia"/>
                <w:sz w:val="24"/>
              </w:rPr>
            </w:pPr>
          </w:p>
        </w:tc>
        <w:tc>
          <w:tcPr>
            <w:tcW w:w="425" w:type="dxa"/>
            <w:noWrap w:val="0"/>
            <w:vAlign w:val="top"/>
          </w:tcPr>
          <w:p w14:paraId="648B9B43">
            <w:pPr>
              <w:rPr>
                <w:rFonts w:hint="eastAsia"/>
                <w:sz w:val="24"/>
              </w:rPr>
            </w:pPr>
          </w:p>
        </w:tc>
        <w:tc>
          <w:tcPr>
            <w:tcW w:w="426" w:type="dxa"/>
            <w:noWrap w:val="0"/>
            <w:vAlign w:val="top"/>
          </w:tcPr>
          <w:p w14:paraId="7E836CB0">
            <w:pPr>
              <w:rPr>
                <w:rFonts w:hint="eastAsia"/>
                <w:sz w:val="24"/>
              </w:rPr>
            </w:pPr>
          </w:p>
        </w:tc>
        <w:tc>
          <w:tcPr>
            <w:tcW w:w="708" w:type="dxa"/>
            <w:noWrap w:val="0"/>
            <w:vAlign w:val="top"/>
          </w:tcPr>
          <w:p w14:paraId="7C274879">
            <w:pPr>
              <w:rPr>
                <w:rFonts w:hint="eastAsia"/>
                <w:sz w:val="24"/>
              </w:rPr>
            </w:pPr>
          </w:p>
        </w:tc>
        <w:tc>
          <w:tcPr>
            <w:tcW w:w="851" w:type="dxa"/>
            <w:noWrap w:val="0"/>
            <w:vAlign w:val="top"/>
          </w:tcPr>
          <w:p w14:paraId="52E06D2F">
            <w:pPr>
              <w:rPr>
                <w:rFonts w:hint="eastAsia"/>
                <w:sz w:val="24"/>
              </w:rPr>
            </w:pPr>
          </w:p>
        </w:tc>
        <w:tc>
          <w:tcPr>
            <w:tcW w:w="425" w:type="dxa"/>
            <w:noWrap w:val="0"/>
            <w:vAlign w:val="top"/>
          </w:tcPr>
          <w:p w14:paraId="64563C55">
            <w:pPr>
              <w:rPr>
                <w:rFonts w:hint="eastAsia"/>
                <w:sz w:val="24"/>
              </w:rPr>
            </w:pPr>
          </w:p>
        </w:tc>
        <w:tc>
          <w:tcPr>
            <w:tcW w:w="425" w:type="dxa"/>
            <w:noWrap w:val="0"/>
            <w:vAlign w:val="top"/>
          </w:tcPr>
          <w:p w14:paraId="75F05201">
            <w:pPr>
              <w:rPr>
                <w:rFonts w:hint="eastAsia"/>
                <w:sz w:val="24"/>
              </w:rPr>
            </w:pPr>
          </w:p>
        </w:tc>
        <w:tc>
          <w:tcPr>
            <w:tcW w:w="426" w:type="dxa"/>
            <w:noWrap w:val="0"/>
            <w:vAlign w:val="top"/>
          </w:tcPr>
          <w:p w14:paraId="24E309A6">
            <w:pPr>
              <w:rPr>
                <w:rFonts w:hint="eastAsia"/>
                <w:sz w:val="24"/>
              </w:rPr>
            </w:pPr>
          </w:p>
        </w:tc>
        <w:tc>
          <w:tcPr>
            <w:tcW w:w="425" w:type="dxa"/>
            <w:noWrap w:val="0"/>
            <w:vAlign w:val="top"/>
          </w:tcPr>
          <w:p w14:paraId="6B93992C">
            <w:pPr>
              <w:rPr>
                <w:rFonts w:hint="eastAsia"/>
                <w:sz w:val="24"/>
              </w:rPr>
            </w:pPr>
          </w:p>
        </w:tc>
        <w:tc>
          <w:tcPr>
            <w:tcW w:w="425" w:type="dxa"/>
            <w:noWrap w:val="0"/>
            <w:vAlign w:val="top"/>
          </w:tcPr>
          <w:p w14:paraId="09BB91A5">
            <w:pPr>
              <w:rPr>
                <w:rFonts w:hint="eastAsia"/>
                <w:sz w:val="24"/>
              </w:rPr>
            </w:pPr>
          </w:p>
        </w:tc>
        <w:tc>
          <w:tcPr>
            <w:tcW w:w="851" w:type="dxa"/>
            <w:noWrap w:val="0"/>
            <w:vAlign w:val="top"/>
          </w:tcPr>
          <w:p w14:paraId="54F4FCB1">
            <w:pPr>
              <w:rPr>
                <w:rFonts w:hint="eastAsia"/>
                <w:sz w:val="24"/>
              </w:rPr>
            </w:pPr>
          </w:p>
        </w:tc>
        <w:tc>
          <w:tcPr>
            <w:tcW w:w="425" w:type="dxa"/>
            <w:noWrap w:val="0"/>
            <w:vAlign w:val="top"/>
          </w:tcPr>
          <w:p w14:paraId="28C8EAF5">
            <w:pPr>
              <w:rPr>
                <w:rFonts w:hint="eastAsia"/>
                <w:sz w:val="24"/>
              </w:rPr>
            </w:pPr>
          </w:p>
        </w:tc>
        <w:tc>
          <w:tcPr>
            <w:tcW w:w="567" w:type="dxa"/>
            <w:noWrap w:val="0"/>
            <w:vAlign w:val="top"/>
          </w:tcPr>
          <w:p w14:paraId="1E029C66">
            <w:pPr>
              <w:rPr>
                <w:rFonts w:hint="eastAsia"/>
                <w:sz w:val="24"/>
              </w:rPr>
            </w:pPr>
          </w:p>
        </w:tc>
        <w:tc>
          <w:tcPr>
            <w:tcW w:w="850" w:type="dxa"/>
            <w:noWrap w:val="0"/>
            <w:vAlign w:val="top"/>
          </w:tcPr>
          <w:p w14:paraId="557FBDD3">
            <w:pPr>
              <w:rPr>
                <w:rFonts w:hint="eastAsia"/>
                <w:sz w:val="24"/>
              </w:rPr>
            </w:pPr>
          </w:p>
        </w:tc>
        <w:tc>
          <w:tcPr>
            <w:tcW w:w="426" w:type="dxa"/>
            <w:noWrap w:val="0"/>
            <w:vAlign w:val="top"/>
          </w:tcPr>
          <w:p w14:paraId="32174F6E">
            <w:pPr>
              <w:rPr>
                <w:rFonts w:hint="eastAsia"/>
                <w:sz w:val="24"/>
              </w:rPr>
            </w:pPr>
          </w:p>
        </w:tc>
        <w:tc>
          <w:tcPr>
            <w:tcW w:w="425" w:type="dxa"/>
            <w:noWrap w:val="0"/>
            <w:vAlign w:val="top"/>
          </w:tcPr>
          <w:p w14:paraId="1B0F8638">
            <w:pPr>
              <w:rPr>
                <w:rFonts w:hint="eastAsia"/>
                <w:sz w:val="24"/>
              </w:rPr>
            </w:pPr>
          </w:p>
        </w:tc>
        <w:tc>
          <w:tcPr>
            <w:tcW w:w="425" w:type="dxa"/>
            <w:noWrap w:val="0"/>
            <w:vAlign w:val="top"/>
          </w:tcPr>
          <w:p w14:paraId="0AA2EF55">
            <w:pPr>
              <w:rPr>
                <w:rFonts w:hint="eastAsia"/>
                <w:sz w:val="24"/>
              </w:rPr>
            </w:pPr>
          </w:p>
        </w:tc>
        <w:tc>
          <w:tcPr>
            <w:tcW w:w="709" w:type="dxa"/>
            <w:noWrap w:val="0"/>
            <w:vAlign w:val="top"/>
          </w:tcPr>
          <w:p w14:paraId="2D53B470">
            <w:pPr>
              <w:rPr>
                <w:rFonts w:hint="eastAsia"/>
                <w:sz w:val="24"/>
              </w:rPr>
            </w:pPr>
          </w:p>
        </w:tc>
        <w:tc>
          <w:tcPr>
            <w:tcW w:w="850" w:type="dxa"/>
            <w:noWrap w:val="0"/>
            <w:vAlign w:val="top"/>
          </w:tcPr>
          <w:p w14:paraId="5E4D1812">
            <w:pPr>
              <w:rPr>
                <w:rFonts w:hint="eastAsia"/>
                <w:sz w:val="24"/>
              </w:rPr>
            </w:pPr>
          </w:p>
        </w:tc>
        <w:tc>
          <w:tcPr>
            <w:tcW w:w="709" w:type="dxa"/>
            <w:noWrap w:val="0"/>
            <w:vAlign w:val="top"/>
          </w:tcPr>
          <w:p w14:paraId="0E258C52">
            <w:pPr>
              <w:rPr>
                <w:rFonts w:hint="eastAsia"/>
                <w:sz w:val="24"/>
              </w:rPr>
            </w:pPr>
          </w:p>
        </w:tc>
        <w:tc>
          <w:tcPr>
            <w:tcW w:w="567" w:type="dxa"/>
            <w:noWrap w:val="0"/>
            <w:vAlign w:val="top"/>
          </w:tcPr>
          <w:p w14:paraId="0C2D2E06">
            <w:pPr>
              <w:rPr>
                <w:rFonts w:hint="eastAsia"/>
                <w:sz w:val="24"/>
              </w:rPr>
            </w:pPr>
          </w:p>
        </w:tc>
        <w:tc>
          <w:tcPr>
            <w:tcW w:w="567" w:type="dxa"/>
            <w:noWrap w:val="0"/>
            <w:vAlign w:val="top"/>
          </w:tcPr>
          <w:p w14:paraId="6F69EEA1">
            <w:pPr>
              <w:rPr>
                <w:rFonts w:hint="eastAsia"/>
                <w:sz w:val="24"/>
              </w:rPr>
            </w:pPr>
          </w:p>
        </w:tc>
      </w:tr>
      <w:tr w14:paraId="5B07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2086DBB">
            <w:pPr>
              <w:rPr>
                <w:rFonts w:hint="eastAsia"/>
                <w:sz w:val="24"/>
              </w:rPr>
            </w:pPr>
          </w:p>
        </w:tc>
        <w:tc>
          <w:tcPr>
            <w:tcW w:w="567" w:type="dxa"/>
            <w:noWrap w:val="0"/>
            <w:vAlign w:val="top"/>
          </w:tcPr>
          <w:p w14:paraId="0535D4B2">
            <w:pPr>
              <w:rPr>
                <w:rFonts w:hint="eastAsia"/>
                <w:sz w:val="24"/>
              </w:rPr>
            </w:pPr>
          </w:p>
        </w:tc>
        <w:tc>
          <w:tcPr>
            <w:tcW w:w="425" w:type="dxa"/>
            <w:noWrap w:val="0"/>
            <w:vAlign w:val="top"/>
          </w:tcPr>
          <w:p w14:paraId="15D0C1C1">
            <w:pPr>
              <w:rPr>
                <w:rFonts w:hint="eastAsia"/>
                <w:sz w:val="24"/>
              </w:rPr>
            </w:pPr>
          </w:p>
        </w:tc>
        <w:tc>
          <w:tcPr>
            <w:tcW w:w="425" w:type="dxa"/>
            <w:noWrap w:val="0"/>
            <w:vAlign w:val="top"/>
          </w:tcPr>
          <w:p w14:paraId="750B8868">
            <w:pPr>
              <w:rPr>
                <w:rFonts w:hint="eastAsia"/>
                <w:sz w:val="24"/>
              </w:rPr>
            </w:pPr>
          </w:p>
        </w:tc>
        <w:tc>
          <w:tcPr>
            <w:tcW w:w="426" w:type="dxa"/>
            <w:noWrap w:val="0"/>
            <w:vAlign w:val="top"/>
          </w:tcPr>
          <w:p w14:paraId="5A382027">
            <w:pPr>
              <w:rPr>
                <w:rFonts w:hint="eastAsia"/>
                <w:sz w:val="24"/>
              </w:rPr>
            </w:pPr>
          </w:p>
        </w:tc>
        <w:tc>
          <w:tcPr>
            <w:tcW w:w="425" w:type="dxa"/>
            <w:noWrap w:val="0"/>
            <w:vAlign w:val="top"/>
          </w:tcPr>
          <w:p w14:paraId="68CE3907">
            <w:pPr>
              <w:rPr>
                <w:rFonts w:hint="eastAsia"/>
                <w:sz w:val="24"/>
              </w:rPr>
            </w:pPr>
          </w:p>
        </w:tc>
        <w:tc>
          <w:tcPr>
            <w:tcW w:w="425" w:type="dxa"/>
            <w:noWrap w:val="0"/>
            <w:vAlign w:val="top"/>
          </w:tcPr>
          <w:p w14:paraId="7D3EF9C1">
            <w:pPr>
              <w:rPr>
                <w:rFonts w:hint="eastAsia"/>
                <w:sz w:val="24"/>
              </w:rPr>
            </w:pPr>
          </w:p>
        </w:tc>
        <w:tc>
          <w:tcPr>
            <w:tcW w:w="425" w:type="dxa"/>
            <w:noWrap w:val="0"/>
            <w:vAlign w:val="top"/>
          </w:tcPr>
          <w:p w14:paraId="74B6E9AD">
            <w:pPr>
              <w:rPr>
                <w:rFonts w:hint="eastAsia"/>
                <w:sz w:val="24"/>
              </w:rPr>
            </w:pPr>
          </w:p>
        </w:tc>
        <w:tc>
          <w:tcPr>
            <w:tcW w:w="426" w:type="dxa"/>
            <w:noWrap w:val="0"/>
            <w:vAlign w:val="top"/>
          </w:tcPr>
          <w:p w14:paraId="33EF2F86">
            <w:pPr>
              <w:rPr>
                <w:rFonts w:hint="eastAsia"/>
                <w:sz w:val="24"/>
              </w:rPr>
            </w:pPr>
          </w:p>
        </w:tc>
        <w:tc>
          <w:tcPr>
            <w:tcW w:w="425" w:type="dxa"/>
            <w:noWrap w:val="0"/>
            <w:vAlign w:val="top"/>
          </w:tcPr>
          <w:p w14:paraId="06855E12">
            <w:pPr>
              <w:rPr>
                <w:rFonts w:hint="eastAsia"/>
                <w:sz w:val="24"/>
              </w:rPr>
            </w:pPr>
          </w:p>
        </w:tc>
        <w:tc>
          <w:tcPr>
            <w:tcW w:w="425" w:type="dxa"/>
            <w:noWrap w:val="0"/>
            <w:vAlign w:val="top"/>
          </w:tcPr>
          <w:p w14:paraId="786217EB">
            <w:pPr>
              <w:rPr>
                <w:rFonts w:hint="eastAsia"/>
                <w:sz w:val="24"/>
              </w:rPr>
            </w:pPr>
          </w:p>
        </w:tc>
        <w:tc>
          <w:tcPr>
            <w:tcW w:w="425" w:type="dxa"/>
            <w:noWrap w:val="0"/>
            <w:vAlign w:val="top"/>
          </w:tcPr>
          <w:p w14:paraId="52F31728">
            <w:pPr>
              <w:rPr>
                <w:rFonts w:hint="eastAsia"/>
                <w:sz w:val="24"/>
              </w:rPr>
            </w:pPr>
          </w:p>
        </w:tc>
        <w:tc>
          <w:tcPr>
            <w:tcW w:w="426" w:type="dxa"/>
            <w:noWrap w:val="0"/>
            <w:vAlign w:val="top"/>
          </w:tcPr>
          <w:p w14:paraId="236669F9">
            <w:pPr>
              <w:rPr>
                <w:rFonts w:hint="eastAsia"/>
                <w:sz w:val="24"/>
              </w:rPr>
            </w:pPr>
          </w:p>
        </w:tc>
        <w:tc>
          <w:tcPr>
            <w:tcW w:w="425" w:type="dxa"/>
            <w:noWrap w:val="0"/>
            <w:vAlign w:val="top"/>
          </w:tcPr>
          <w:p w14:paraId="128241E9">
            <w:pPr>
              <w:rPr>
                <w:rFonts w:hint="eastAsia"/>
                <w:sz w:val="24"/>
              </w:rPr>
            </w:pPr>
          </w:p>
        </w:tc>
        <w:tc>
          <w:tcPr>
            <w:tcW w:w="425" w:type="dxa"/>
            <w:noWrap w:val="0"/>
            <w:vAlign w:val="top"/>
          </w:tcPr>
          <w:p w14:paraId="34CF20AA">
            <w:pPr>
              <w:rPr>
                <w:rFonts w:hint="eastAsia"/>
                <w:sz w:val="24"/>
              </w:rPr>
            </w:pPr>
          </w:p>
        </w:tc>
        <w:tc>
          <w:tcPr>
            <w:tcW w:w="851" w:type="dxa"/>
            <w:noWrap w:val="0"/>
            <w:vAlign w:val="top"/>
          </w:tcPr>
          <w:p w14:paraId="157E3490">
            <w:pPr>
              <w:rPr>
                <w:rFonts w:hint="eastAsia"/>
                <w:sz w:val="24"/>
              </w:rPr>
            </w:pPr>
          </w:p>
        </w:tc>
        <w:tc>
          <w:tcPr>
            <w:tcW w:w="850" w:type="dxa"/>
            <w:noWrap w:val="0"/>
            <w:vAlign w:val="top"/>
          </w:tcPr>
          <w:p w14:paraId="6DE575FB">
            <w:pPr>
              <w:rPr>
                <w:rFonts w:hint="eastAsia"/>
                <w:sz w:val="24"/>
              </w:rPr>
            </w:pPr>
          </w:p>
        </w:tc>
        <w:tc>
          <w:tcPr>
            <w:tcW w:w="425" w:type="dxa"/>
            <w:noWrap w:val="0"/>
            <w:vAlign w:val="top"/>
          </w:tcPr>
          <w:p w14:paraId="09FEC636">
            <w:pPr>
              <w:rPr>
                <w:rFonts w:hint="eastAsia"/>
                <w:sz w:val="24"/>
              </w:rPr>
            </w:pPr>
          </w:p>
        </w:tc>
        <w:tc>
          <w:tcPr>
            <w:tcW w:w="426" w:type="dxa"/>
            <w:noWrap w:val="0"/>
            <w:vAlign w:val="top"/>
          </w:tcPr>
          <w:p w14:paraId="2E21A80C">
            <w:pPr>
              <w:rPr>
                <w:rFonts w:hint="eastAsia"/>
                <w:sz w:val="24"/>
              </w:rPr>
            </w:pPr>
          </w:p>
        </w:tc>
        <w:tc>
          <w:tcPr>
            <w:tcW w:w="425" w:type="dxa"/>
            <w:noWrap w:val="0"/>
            <w:vAlign w:val="top"/>
          </w:tcPr>
          <w:p w14:paraId="73D6B600">
            <w:pPr>
              <w:rPr>
                <w:rFonts w:hint="eastAsia"/>
                <w:sz w:val="24"/>
              </w:rPr>
            </w:pPr>
          </w:p>
        </w:tc>
        <w:tc>
          <w:tcPr>
            <w:tcW w:w="425" w:type="dxa"/>
            <w:noWrap w:val="0"/>
            <w:vAlign w:val="top"/>
          </w:tcPr>
          <w:p w14:paraId="231D95A4">
            <w:pPr>
              <w:rPr>
                <w:rFonts w:hint="eastAsia"/>
                <w:sz w:val="24"/>
              </w:rPr>
            </w:pPr>
          </w:p>
        </w:tc>
        <w:tc>
          <w:tcPr>
            <w:tcW w:w="425" w:type="dxa"/>
            <w:noWrap w:val="0"/>
            <w:vAlign w:val="top"/>
          </w:tcPr>
          <w:p w14:paraId="020154E0">
            <w:pPr>
              <w:rPr>
                <w:rFonts w:hint="eastAsia"/>
                <w:sz w:val="24"/>
              </w:rPr>
            </w:pPr>
          </w:p>
        </w:tc>
        <w:tc>
          <w:tcPr>
            <w:tcW w:w="426" w:type="dxa"/>
            <w:noWrap w:val="0"/>
            <w:vAlign w:val="top"/>
          </w:tcPr>
          <w:p w14:paraId="59B4D14E">
            <w:pPr>
              <w:rPr>
                <w:rFonts w:hint="eastAsia"/>
                <w:sz w:val="24"/>
              </w:rPr>
            </w:pPr>
          </w:p>
        </w:tc>
        <w:tc>
          <w:tcPr>
            <w:tcW w:w="708" w:type="dxa"/>
            <w:noWrap w:val="0"/>
            <w:vAlign w:val="top"/>
          </w:tcPr>
          <w:p w14:paraId="11CD2C3F">
            <w:pPr>
              <w:rPr>
                <w:rFonts w:hint="eastAsia"/>
                <w:sz w:val="24"/>
              </w:rPr>
            </w:pPr>
          </w:p>
        </w:tc>
        <w:tc>
          <w:tcPr>
            <w:tcW w:w="851" w:type="dxa"/>
            <w:noWrap w:val="0"/>
            <w:vAlign w:val="top"/>
          </w:tcPr>
          <w:p w14:paraId="7242FF17">
            <w:pPr>
              <w:rPr>
                <w:rFonts w:hint="eastAsia"/>
                <w:sz w:val="24"/>
              </w:rPr>
            </w:pPr>
          </w:p>
        </w:tc>
        <w:tc>
          <w:tcPr>
            <w:tcW w:w="425" w:type="dxa"/>
            <w:noWrap w:val="0"/>
            <w:vAlign w:val="top"/>
          </w:tcPr>
          <w:p w14:paraId="29842272">
            <w:pPr>
              <w:rPr>
                <w:rFonts w:hint="eastAsia"/>
                <w:sz w:val="24"/>
              </w:rPr>
            </w:pPr>
          </w:p>
        </w:tc>
        <w:tc>
          <w:tcPr>
            <w:tcW w:w="425" w:type="dxa"/>
            <w:noWrap w:val="0"/>
            <w:vAlign w:val="top"/>
          </w:tcPr>
          <w:p w14:paraId="1112EFD4">
            <w:pPr>
              <w:rPr>
                <w:rFonts w:hint="eastAsia"/>
                <w:sz w:val="24"/>
              </w:rPr>
            </w:pPr>
          </w:p>
        </w:tc>
        <w:tc>
          <w:tcPr>
            <w:tcW w:w="426" w:type="dxa"/>
            <w:noWrap w:val="0"/>
            <w:vAlign w:val="top"/>
          </w:tcPr>
          <w:p w14:paraId="7DD0D757">
            <w:pPr>
              <w:rPr>
                <w:rFonts w:hint="eastAsia"/>
                <w:sz w:val="24"/>
              </w:rPr>
            </w:pPr>
          </w:p>
        </w:tc>
        <w:tc>
          <w:tcPr>
            <w:tcW w:w="425" w:type="dxa"/>
            <w:noWrap w:val="0"/>
            <w:vAlign w:val="top"/>
          </w:tcPr>
          <w:p w14:paraId="3A79163F">
            <w:pPr>
              <w:rPr>
                <w:rFonts w:hint="eastAsia"/>
                <w:sz w:val="24"/>
              </w:rPr>
            </w:pPr>
          </w:p>
        </w:tc>
        <w:tc>
          <w:tcPr>
            <w:tcW w:w="425" w:type="dxa"/>
            <w:noWrap w:val="0"/>
            <w:vAlign w:val="top"/>
          </w:tcPr>
          <w:p w14:paraId="6F889E5F">
            <w:pPr>
              <w:rPr>
                <w:rFonts w:hint="eastAsia"/>
                <w:sz w:val="24"/>
              </w:rPr>
            </w:pPr>
          </w:p>
        </w:tc>
        <w:tc>
          <w:tcPr>
            <w:tcW w:w="851" w:type="dxa"/>
            <w:noWrap w:val="0"/>
            <w:vAlign w:val="top"/>
          </w:tcPr>
          <w:p w14:paraId="24A66C1E">
            <w:pPr>
              <w:rPr>
                <w:rFonts w:hint="eastAsia"/>
                <w:sz w:val="24"/>
              </w:rPr>
            </w:pPr>
          </w:p>
        </w:tc>
        <w:tc>
          <w:tcPr>
            <w:tcW w:w="425" w:type="dxa"/>
            <w:noWrap w:val="0"/>
            <w:vAlign w:val="top"/>
          </w:tcPr>
          <w:p w14:paraId="5BC57063">
            <w:pPr>
              <w:rPr>
                <w:rFonts w:hint="eastAsia"/>
                <w:sz w:val="24"/>
              </w:rPr>
            </w:pPr>
          </w:p>
        </w:tc>
        <w:tc>
          <w:tcPr>
            <w:tcW w:w="567" w:type="dxa"/>
            <w:noWrap w:val="0"/>
            <w:vAlign w:val="top"/>
          </w:tcPr>
          <w:p w14:paraId="5E729708">
            <w:pPr>
              <w:rPr>
                <w:rFonts w:hint="eastAsia"/>
                <w:sz w:val="24"/>
              </w:rPr>
            </w:pPr>
          </w:p>
        </w:tc>
        <w:tc>
          <w:tcPr>
            <w:tcW w:w="850" w:type="dxa"/>
            <w:noWrap w:val="0"/>
            <w:vAlign w:val="top"/>
          </w:tcPr>
          <w:p w14:paraId="3FEAC6F1">
            <w:pPr>
              <w:rPr>
                <w:rFonts w:hint="eastAsia"/>
                <w:sz w:val="24"/>
              </w:rPr>
            </w:pPr>
          </w:p>
        </w:tc>
        <w:tc>
          <w:tcPr>
            <w:tcW w:w="426" w:type="dxa"/>
            <w:noWrap w:val="0"/>
            <w:vAlign w:val="top"/>
          </w:tcPr>
          <w:p w14:paraId="4E0BBDED">
            <w:pPr>
              <w:rPr>
                <w:rFonts w:hint="eastAsia"/>
                <w:sz w:val="24"/>
              </w:rPr>
            </w:pPr>
          </w:p>
        </w:tc>
        <w:tc>
          <w:tcPr>
            <w:tcW w:w="425" w:type="dxa"/>
            <w:noWrap w:val="0"/>
            <w:vAlign w:val="top"/>
          </w:tcPr>
          <w:p w14:paraId="23C4F0E1">
            <w:pPr>
              <w:rPr>
                <w:rFonts w:hint="eastAsia"/>
                <w:sz w:val="24"/>
              </w:rPr>
            </w:pPr>
          </w:p>
        </w:tc>
        <w:tc>
          <w:tcPr>
            <w:tcW w:w="425" w:type="dxa"/>
            <w:noWrap w:val="0"/>
            <w:vAlign w:val="top"/>
          </w:tcPr>
          <w:p w14:paraId="326EC901">
            <w:pPr>
              <w:rPr>
                <w:rFonts w:hint="eastAsia"/>
                <w:sz w:val="24"/>
              </w:rPr>
            </w:pPr>
          </w:p>
        </w:tc>
        <w:tc>
          <w:tcPr>
            <w:tcW w:w="709" w:type="dxa"/>
            <w:noWrap w:val="0"/>
            <w:vAlign w:val="top"/>
          </w:tcPr>
          <w:p w14:paraId="72067ACE">
            <w:pPr>
              <w:rPr>
                <w:rFonts w:hint="eastAsia"/>
                <w:sz w:val="24"/>
              </w:rPr>
            </w:pPr>
          </w:p>
        </w:tc>
        <w:tc>
          <w:tcPr>
            <w:tcW w:w="850" w:type="dxa"/>
            <w:noWrap w:val="0"/>
            <w:vAlign w:val="top"/>
          </w:tcPr>
          <w:p w14:paraId="154E3930">
            <w:pPr>
              <w:rPr>
                <w:rFonts w:hint="eastAsia"/>
                <w:sz w:val="24"/>
              </w:rPr>
            </w:pPr>
          </w:p>
        </w:tc>
        <w:tc>
          <w:tcPr>
            <w:tcW w:w="709" w:type="dxa"/>
            <w:noWrap w:val="0"/>
            <w:vAlign w:val="top"/>
          </w:tcPr>
          <w:p w14:paraId="11381CC4">
            <w:pPr>
              <w:rPr>
                <w:rFonts w:hint="eastAsia"/>
                <w:sz w:val="24"/>
              </w:rPr>
            </w:pPr>
          </w:p>
        </w:tc>
        <w:tc>
          <w:tcPr>
            <w:tcW w:w="567" w:type="dxa"/>
            <w:noWrap w:val="0"/>
            <w:vAlign w:val="top"/>
          </w:tcPr>
          <w:p w14:paraId="054D7F44">
            <w:pPr>
              <w:rPr>
                <w:rFonts w:hint="eastAsia"/>
                <w:sz w:val="24"/>
              </w:rPr>
            </w:pPr>
          </w:p>
        </w:tc>
        <w:tc>
          <w:tcPr>
            <w:tcW w:w="567" w:type="dxa"/>
            <w:noWrap w:val="0"/>
            <w:vAlign w:val="top"/>
          </w:tcPr>
          <w:p w14:paraId="533B1CBC">
            <w:pPr>
              <w:rPr>
                <w:rFonts w:hint="eastAsia"/>
                <w:sz w:val="24"/>
              </w:rPr>
            </w:pPr>
          </w:p>
        </w:tc>
      </w:tr>
      <w:tr w14:paraId="2A54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A6D4E6E">
            <w:pPr>
              <w:rPr>
                <w:rFonts w:hint="eastAsia"/>
                <w:sz w:val="24"/>
              </w:rPr>
            </w:pPr>
          </w:p>
        </w:tc>
        <w:tc>
          <w:tcPr>
            <w:tcW w:w="567" w:type="dxa"/>
            <w:noWrap w:val="0"/>
            <w:vAlign w:val="top"/>
          </w:tcPr>
          <w:p w14:paraId="31CEFA9B">
            <w:pPr>
              <w:rPr>
                <w:rFonts w:hint="eastAsia"/>
                <w:sz w:val="24"/>
              </w:rPr>
            </w:pPr>
          </w:p>
        </w:tc>
        <w:tc>
          <w:tcPr>
            <w:tcW w:w="425" w:type="dxa"/>
            <w:noWrap w:val="0"/>
            <w:vAlign w:val="top"/>
          </w:tcPr>
          <w:p w14:paraId="2AE65B31">
            <w:pPr>
              <w:rPr>
                <w:rFonts w:hint="eastAsia"/>
                <w:sz w:val="24"/>
              </w:rPr>
            </w:pPr>
          </w:p>
        </w:tc>
        <w:tc>
          <w:tcPr>
            <w:tcW w:w="425" w:type="dxa"/>
            <w:noWrap w:val="0"/>
            <w:vAlign w:val="top"/>
          </w:tcPr>
          <w:p w14:paraId="111B600F">
            <w:pPr>
              <w:rPr>
                <w:rFonts w:hint="eastAsia"/>
                <w:sz w:val="24"/>
              </w:rPr>
            </w:pPr>
          </w:p>
        </w:tc>
        <w:tc>
          <w:tcPr>
            <w:tcW w:w="426" w:type="dxa"/>
            <w:noWrap w:val="0"/>
            <w:vAlign w:val="top"/>
          </w:tcPr>
          <w:p w14:paraId="1297FC2A">
            <w:pPr>
              <w:rPr>
                <w:rFonts w:hint="eastAsia"/>
                <w:sz w:val="24"/>
              </w:rPr>
            </w:pPr>
          </w:p>
        </w:tc>
        <w:tc>
          <w:tcPr>
            <w:tcW w:w="425" w:type="dxa"/>
            <w:noWrap w:val="0"/>
            <w:vAlign w:val="top"/>
          </w:tcPr>
          <w:p w14:paraId="41449441">
            <w:pPr>
              <w:rPr>
                <w:rFonts w:hint="eastAsia"/>
                <w:sz w:val="24"/>
              </w:rPr>
            </w:pPr>
          </w:p>
        </w:tc>
        <w:tc>
          <w:tcPr>
            <w:tcW w:w="425" w:type="dxa"/>
            <w:noWrap w:val="0"/>
            <w:vAlign w:val="top"/>
          </w:tcPr>
          <w:p w14:paraId="3F7B4912">
            <w:pPr>
              <w:rPr>
                <w:rFonts w:hint="eastAsia"/>
                <w:sz w:val="24"/>
              </w:rPr>
            </w:pPr>
          </w:p>
        </w:tc>
        <w:tc>
          <w:tcPr>
            <w:tcW w:w="425" w:type="dxa"/>
            <w:noWrap w:val="0"/>
            <w:vAlign w:val="top"/>
          </w:tcPr>
          <w:p w14:paraId="77D6A01C">
            <w:pPr>
              <w:rPr>
                <w:rFonts w:hint="eastAsia"/>
                <w:sz w:val="24"/>
              </w:rPr>
            </w:pPr>
          </w:p>
        </w:tc>
        <w:tc>
          <w:tcPr>
            <w:tcW w:w="426" w:type="dxa"/>
            <w:noWrap w:val="0"/>
            <w:vAlign w:val="top"/>
          </w:tcPr>
          <w:p w14:paraId="466B7A7D">
            <w:pPr>
              <w:rPr>
                <w:rFonts w:hint="eastAsia"/>
                <w:sz w:val="24"/>
              </w:rPr>
            </w:pPr>
          </w:p>
        </w:tc>
        <w:tc>
          <w:tcPr>
            <w:tcW w:w="425" w:type="dxa"/>
            <w:noWrap w:val="0"/>
            <w:vAlign w:val="top"/>
          </w:tcPr>
          <w:p w14:paraId="6395B415">
            <w:pPr>
              <w:rPr>
                <w:rFonts w:hint="eastAsia"/>
                <w:sz w:val="24"/>
              </w:rPr>
            </w:pPr>
          </w:p>
        </w:tc>
        <w:tc>
          <w:tcPr>
            <w:tcW w:w="425" w:type="dxa"/>
            <w:noWrap w:val="0"/>
            <w:vAlign w:val="top"/>
          </w:tcPr>
          <w:p w14:paraId="49BA8391">
            <w:pPr>
              <w:rPr>
                <w:rFonts w:hint="eastAsia"/>
                <w:sz w:val="24"/>
              </w:rPr>
            </w:pPr>
          </w:p>
        </w:tc>
        <w:tc>
          <w:tcPr>
            <w:tcW w:w="425" w:type="dxa"/>
            <w:noWrap w:val="0"/>
            <w:vAlign w:val="top"/>
          </w:tcPr>
          <w:p w14:paraId="5A39BF8E">
            <w:pPr>
              <w:rPr>
                <w:rFonts w:hint="eastAsia"/>
                <w:sz w:val="24"/>
              </w:rPr>
            </w:pPr>
          </w:p>
        </w:tc>
        <w:tc>
          <w:tcPr>
            <w:tcW w:w="426" w:type="dxa"/>
            <w:noWrap w:val="0"/>
            <w:vAlign w:val="top"/>
          </w:tcPr>
          <w:p w14:paraId="2EDE5723">
            <w:pPr>
              <w:rPr>
                <w:rFonts w:hint="eastAsia"/>
                <w:sz w:val="24"/>
              </w:rPr>
            </w:pPr>
          </w:p>
        </w:tc>
        <w:tc>
          <w:tcPr>
            <w:tcW w:w="425" w:type="dxa"/>
            <w:noWrap w:val="0"/>
            <w:vAlign w:val="top"/>
          </w:tcPr>
          <w:p w14:paraId="20B19EF0">
            <w:pPr>
              <w:rPr>
                <w:rFonts w:hint="eastAsia"/>
                <w:sz w:val="24"/>
              </w:rPr>
            </w:pPr>
          </w:p>
        </w:tc>
        <w:tc>
          <w:tcPr>
            <w:tcW w:w="425" w:type="dxa"/>
            <w:noWrap w:val="0"/>
            <w:vAlign w:val="top"/>
          </w:tcPr>
          <w:p w14:paraId="1E8C23E6">
            <w:pPr>
              <w:rPr>
                <w:rFonts w:hint="eastAsia"/>
                <w:sz w:val="24"/>
              </w:rPr>
            </w:pPr>
          </w:p>
        </w:tc>
        <w:tc>
          <w:tcPr>
            <w:tcW w:w="851" w:type="dxa"/>
            <w:noWrap w:val="0"/>
            <w:vAlign w:val="top"/>
          </w:tcPr>
          <w:p w14:paraId="58CCD5FB">
            <w:pPr>
              <w:rPr>
                <w:rFonts w:hint="eastAsia"/>
                <w:sz w:val="24"/>
              </w:rPr>
            </w:pPr>
          </w:p>
        </w:tc>
        <w:tc>
          <w:tcPr>
            <w:tcW w:w="850" w:type="dxa"/>
            <w:noWrap w:val="0"/>
            <w:vAlign w:val="top"/>
          </w:tcPr>
          <w:p w14:paraId="4B7B91A5">
            <w:pPr>
              <w:rPr>
                <w:rFonts w:hint="eastAsia"/>
                <w:sz w:val="24"/>
              </w:rPr>
            </w:pPr>
          </w:p>
        </w:tc>
        <w:tc>
          <w:tcPr>
            <w:tcW w:w="425" w:type="dxa"/>
            <w:noWrap w:val="0"/>
            <w:vAlign w:val="top"/>
          </w:tcPr>
          <w:p w14:paraId="19A2E9BC">
            <w:pPr>
              <w:rPr>
                <w:rFonts w:hint="eastAsia"/>
                <w:sz w:val="24"/>
              </w:rPr>
            </w:pPr>
          </w:p>
        </w:tc>
        <w:tc>
          <w:tcPr>
            <w:tcW w:w="426" w:type="dxa"/>
            <w:noWrap w:val="0"/>
            <w:vAlign w:val="top"/>
          </w:tcPr>
          <w:p w14:paraId="3DD58B41">
            <w:pPr>
              <w:rPr>
                <w:rFonts w:hint="eastAsia"/>
                <w:sz w:val="24"/>
              </w:rPr>
            </w:pPr>
          </w:p>
        </w:tc>
        <w:tc>
          <w:tcPr>
            <w:tcW w:w="425" w:type="dxa"/>
            <w:noWrap w:val="0"/>
            <w:vAlign w:val="top"/>
          </w:tcPr>
          <w:p w14:paraId="34EFBEC0">
            <w:pPr>
              <w:rPr>
                <w:rFonts w:hint="eastAsia"/>
                <w:sz w:val="24"/>
              </w:rPr>
            </w:pPr>
          </w:p>
        </w:tc>
        <w:tc>
          <w:tcPr>
            <w:tcW w:w="425" w:type="dxa"/>
            <w:noWrap w:val="0"/>
            <w:vAlign w:val="top"/>
          </w:tcPr>
          <w:p w14:paraId="5F0D15B5">
            <w:pPr>
              <w:rPr>
                <w:rFonts w:hint="eastAsia"/>
                <w:sz w:val="24"/>
              </w:rPr>
            </w:pPr>
          </w:p>
        </w:tc>
        <w:tc>
          <w:tcPr>
            <w:tcW w:w="425" w:type="dxa"/>
            <w:noWrap w:val="0"/>
            <w:vAlign w:val="top"/>
          </w:tcPr>
          <w:p w14:paraId="3158F669">
            <w:pPr>
              <w:rPr>
                <w:rFonts w:hint="eastAsia"/>
                <w:sz w:val="24"/>
              </w:rPr>
            </w:pPr>
          </w:p>
        </w:tc>
        <w:tc>
          <w:tcPr>
            <w:tcW w:w="426" w:type="dxa"/>
            <w:noWrap w:val="0"/>
            <w:vAlign w:val="top"/>
          </w:tcPr>
          <w:p w14:paraId="3E91ECD1">
            <w:pPr>
              <w:rPr>
                <w:rFonts w:hint="eastAsia"/>
                <w:sz w:val="24"/>
              </w:rPr>
            </w:pPr>
          </w:p>
        </w:tc>
        <w:tc>
          <w:tcPr>
            <w:tcW w:w="708" w:type="dxa"/>
            <w:noWrap w:val="0"/>
            <w:vAlign w:val="top"/>
          </w:tcPr>
          <w:p w14:paraId="5B1E9C29">
            <w:pPr>
              <w:rPr>
                <w:rFonts w:hint="eastAsia"/>
                <w:sz w:val="24"/>
              </w:rPr>
            </w:pPr>
          </w:p>
        </w:tc>
        <w:tc>
          <w:tcPr>
            <w:tcW w:w="851" w:type="dxa"/>
            <w:noWrap w:val="0"/>
            <w:vAlign w:val="top"/>
          </w:tcPr>
          <w:p w14:paraId="0E1E7EF0">
            <w:pPr>
              <w:rPr>
                <w:rFonts w:hint="eastAsia"/>
                <w:sz w:val="24"/>
              </w:rPr>
            </w:pPr>
          </w:p>
        </w:tc>
        <w:tc>
          <w:tcPr>
            <w:tcW w:w="425" w:type="dxa"/>
            <w:noWrap w:val="0"/>
            <w:vAlign w:val="top"/>
          </w:tcPr>
          <w:p w14:paraId="7237CA9A">
            <w:pPr>
              <w:rPr>
                <w:rFonts w:hint="eastAsia"/>
                <w:sz w:val="24"/>
              </w:rPr>
            </w:pPr>
          </w:p>
        </w:tc>
        <w:tc>
          <w:tcPr>
            <w:tcW w:w="425" w:type="dxa"/>
            <w:noWrap w:val="0"/>
            <w:vAlign w:val="top"/>
          </w:tcPr>
          <w:p w14:paraId="179B69C3">
            <w:pPr>
              <w:rPr>
                <w:rFonts w:hint="eastAsia"/>
                <w:sz w:val="24"/>
              </w:rPr>
            </w:pPr>
          </w:p>
        </w:tc>
        <w:tc>
          <w:tcPr>
            <w:tcW w:w="426" w:type="dxa"/>
            <w:noWrap w:val="0"/>
            <w:vAlign w:val="top"/>
          </w:tcPr>
          <w:p w14:paraId="068AD851">
            <w:pPr>
              <w:rPr>
                <w:rFonts w:hint="eastAsia"/>
                <w:sz w:val="24"/>
              </w:rPr>
            </w:pPr>
          </w:p>
        </w:tc>
        <w:tc>
          <w:tcPr>
            <w:tcW w:w="425" w:type="dxa"/>
            <w:noWrap w:val="0"/>
            <w:vAlign w:val="top"/>
          </w:tcPr>
          <w:p w14:paraId="5C0E4940">
            <w:pPr>
              <w:rPr>
                <w:rFonts w:hint="eastAsia"/>
                <w:sz w:val="24"/>
              </w:rPr>
            </w:pPr>
          </w:p>
        </w:tc>
        <w:tc>
          <w:tcPr>
            <w:tcW w:w="425" w:type="dxa"/>
            <w:noWrap w:val="0"/>
            <w:vAlign w:val="top"/>
          </w:tcPr>
          <w:p w14:paraId="18DB8AC2">
            <w:pPr>
              <w:rPr>
                <w:rFonts w:hint="eastAsia"/>
                <w:sz w:val="24"/>
              </w:rPr>
            </w:pPr>
          </w:p>
        </w:tc>
        <w:tc>
          <w:tcPr>
            <w:tcW w:w="851" w:type="dxa"/>
            <w:noWrap w:val="0"/>
            <w:vAlign w:val="top"/>
          </w:tcPr>
          <w:p w14:paraId="1A2553D4">
            <w:pPr>
              <w:rPr>
                <w:rFonts w:hint="eastAsia"/>
                <w:sz w:val="24"/>
              </w:rPr>
            </w:pPr>
          </w:p>
        </w:tc>
        <w:tc>
          <w:tcPr>
            <w:tcW w:w="425" w:type="dxa"/>
            <w:noWrap w:val="0"/>
            <w:vAlign w:val="top"/>
          </w:tcPr>
          <w:p w14:paraId="3C6629D1">
            <w:pPr>
              <w:rPr>
                <w:rFonts w:hint="eastAsia"/>
                <w:sz w:val="24"/>
              </w:rPr>
            </w:pPr>
          </w:p>
        </w:tc>
        <w:tc>
          <w:tcPr>
            <w:tcW w:w="567" w:type="dxa"/>
            <w:noWrap w:val="0"/>
            <w:vAlign w:val="top"/>
          </w:tcPr>
          <w:p w14:paraId="7FD9B90D">
            <w:pPr>
              <w:rPr>
                <w:rFonts w:hint="eastAsia"/>
                <w:sz w:val="24"/>
              </w:rPr>
            </w:pPr>
          </w:p>
        </w:tc>
        <w:tc>
          <w:tcPr>
            <w:tcW w:w="850" w:type="dxa"/>
            <w:noWrap w:val="0"/>
            <w:vAlign w:val="top"/>
          </w:tcPr>
          <w:p w14:paraId="10C4C3D2">
            <w:pPr>
              <w:rPr>
                <w:rFonts w:hint="eastAsia"/>
                <w:sz w:val="24"/>
              </w:rPr>
            </w:pPr>
          </w:p>
        </w:tc>
        <w:tc>
          <w:tcPr>
            <w:tcW w:w="426" w:type="dxa"/>
            <w:noWrap w:val="0"/>
            <w:vAlign w:val="top"/>
          </w:tcPr>
          <w:p w14:paraId="0CACA1BD">
            <w:pPr>
              <w:rPr>
                <w:rFonts w:hint="eastAsia"/>
                <w:sz w:val="24"/>
              </w:rPr>
            </w:pPr>
          </w:p>
        </w:tc>
        <w:tc>
          <w:tcPr>
            <w:tcW w:w="425" w:type="dxa"/>
            <w:noWrap w:val="0"/>
            <w:vAlign w:val="top"/>
          </w:tcPr>
          <w:p w14:paraId="7EABDE5F">
            <w:pPr>
              <w:rPr>
                <w:rFonts w:hint="eastAsia"/>
                <w:sz w:val="24"/>
              </w:rPr>
            </w:pPr>
          </w:p>
        </w:tc>
        <w:tc>
          <w:tcPr>
            <w:tcW w:w="425" w:type="dxa"/>
            <w:noWrap w:val="0"/>
            <w:vAlign w:val="top"/>
          </w:tcPr>
          <w:p w14:paraId="35A806D1">
            <w:pPr>
              <w:rPr>
                <w:rFonts w:hint="eastAsia"/>
                <w:sz w:val="24"/>
              </w:rPr>
            </w:pPr>
          </w:p>
        </w:tc>
        <w:tc>
          <w:tcPr>
            <w:tcW w:w="709" w:type="dxa"/>
            <w:noWrap w:val="0"/>
            <w:vAlign w:val="top"/>
          </w:tcPr>
          <w:p w14:paraId="4FCBE271">
            <w:pPr>
              <w:rPr>
                <w:rFonts w:hint="eastAsia"/>
                <w:sz w:val="24"/>
              </w:rPr>
            </w:pPr>
          </w:p>
        </w:tc>
        <w:tc>
          <w:tcPr>
            <w:tcW w:w="850" w:type="dxa"/>
            <w:noWrap w:val="0"/>
            <w:vAlign w:val="top"/>
          </w:tcPr>
          <w:p w14:paraId="2EA57AB2">
            <w:pPr>
              <w:rPr>
                <w:rFonts w:hint="eastAsia"/>
                <w:sz w:val="24"/>
              </w:rPr>
            </w:pPr>
          </w:p>
        </w:tc>
        <w:tc>
          <w:tcPr>
            <w:tcW w:w="709" w:type="dxa"/>
            <w:noWrap w:val="0"/>
            <w:vAlign w:val="top"/>
          </w:tcPr>
          <w:p w14:paraId="6D05C440">
            <w:pPr>
              <w:rPr>
                <w:rFonts w:hint="eastAsia"/>
                <w:sz w:val="24"/>
              </w:rPr>
            </w:pPr>
          </w:p>
        </w:tc>
        <w:tc>
          <w:tcPr>
            <w:tcW w:w="567" w:type="dxa"/>
            <w:noWrap w:val="0"/>
            <w:vAlign w:val="top"/>
          </w:tcPr>
          <w:p w14:paraId="322CFE4D">
            <w:pPr>
              <w:rPr>
                <w:rFonts w:hint="eastAsia"/>
                <w:sz w:val="24"/>
              </w:rPr>
            </w:pPr>
          </w:p>
        </w:tc>
        <w:tc>
          <w:tcPr>
            <w:tcW w:w="567" w:type="dxa"/>
            <w:noWrap w:val="0"/>
            <w:vAlign w:val="top"/>
          </w:tcPr>
          <w:p w14:paraId="6A3944CB">
            <w:pPr>
              <w:rPr>
                <w:rFonts w:hint="eastAsia"/>
                <w:sz w:val="24"/>
              </w:rPr>
            </w:pPr>
          </w:p>
        </w:tc>
      </w:tr>
      <w:tr w14:paraId="50B0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33E6A00">
            <w:pPr>
              <w:rPr>
                <w:rFonts w:hint="eastAsia"/>
                <w:sz w:val="24"/>
              </w:rPr>
            </w:pPr>
          </w:p>
        </w:tc>
        <w:tc>
          <w:tcPr>
            <w:tcW w:w="567" w:type="dxa"/>
            <w:noWrap w:val="0"/>
            <w:vAlign w:val="top"/>
          </w:tcPr>
          <w:p w14:paraId="33DA328A">
            <w:pPr>
              <w:rPr>
                <w:rFonts w:hint="eastAsia"/>
                <w:sz w:val="24"/>
              </w:rPr>
            </w:pPr>
          </w:p>
        </w:tc>
        <w:tc>
          <w:tcPr>
            <w:tcW w:w="425" w:type="dxa"/>
            <w:noWrap w:val="0"/>
            <w:vAlign w:val="top"/>
          </w:tcPr>
          <w:p w14:paraId="387884A6">
            <w:pPr>
              <w:rPr>
                <w:rFonts w:hint="eastAsia"/>
                <w:sz w:val="24"/>
              </w:rPr>
            </w:pPr>
          </w:p>
        </w:tc>
        <w:tc>
          <w:tcPr>
            <w:tcW w:w="425" w:type="dxa"/>
            <w:noWrap w:val="0"/>
            <w:vAlign w:val="top"/>
          </w:tcPr>
          <w:p w14:paraId="74802FA1">
            <w:pPr>
              <w:rPr>
                <w:rFonts w:hint="eastAsia"/>
                <w:sz w:val="24"/>
              </w:rPr>
            </w:pPr>
          </w:p>
        </w:tc>
        <w:tc>
          <w:tcPr>
            <w:tcW w:w="426" w:type="dxa"/>
            <w:noWrap w:val="0"/>
            <w:vAlign w:val="top"/>
          </w:tcPr>
          <w:p w14:paraId="05643CF8">
            <w:pPr>
              <w:rPr>
                <w:rFonts w:hint="eastAsia"/>
                <w:sz w:val="24"/>
              </w:rPr>
            </w:pPr>
          </w:p>
        </w:tc>
        <w:tc>
          <w:tcPr>
            <w:tcW w:w="425" w:type="dxa"/>
            <w:noWrap w:val="0"/>
            <w:vAlign w:val="top"/>
          </w:tcPr>
          <w:p w14:paraId="4ADDD697">
            <w:pPr>
              <w:rPr>
                <w:rFonts w:hint="eastAsia"/>
                <w:sz w:val="24"/>
              </w:rPr>
            </w:pPr>
          </w:p>
        </w:tc>
        <w:tc>
          <w:tcPr>
            <w:tcW w:w="425" w:type="dxa"/>
            <w:noWrap w:val="0"/>
            <w:vAlign w:val="top"/>
          </w:tcPr>
          <w:p w14:paraId="1D72DD24">
            <w:pPr>
              <w:rPr>
                <w:rFonts w:hint="eastAsia"/>
                <w:sz w:val="24"/>
              </w:rPr>
            </w:pPr>
          </w:p>
        </w:tc>
        <w:tc>
          <w:tcPr>
            <w:tcW w:w="425" w:type="dxa"/>
            <w:noWrap w:val="0"/>
            <w:vAlign w:val="top"/>
          </w:tcPr>
          <w:p w14:paraId="6EDD2976">
            <w:pPr>
              <w:rPr>
                <w:rFonts w:hint="eastAsia"/>
                <w:sz w:val="24"/>
              </w:rPr>
            </w:pPr>
          </w:p>
        </w:tc>
        <w:tc>
          <w:tcPr>
            <w:tcW w:w="426" w:type="dxa"/>
            <w:noWrap w:val="0"/>
            <w:vAlign w:val="top"/>
          </w:tcPr>
          <w:p w14:paraId="368C779A">
            <w:pPr>
              <w:rPr>
                <w:rFonts w:hint="eastAsia"/>
                <w:sz w:val="24"/>
              </w:rPr>
            </w:pPr>
          </w:p>
        </w:tc>
        <w:tc>
          <w:tcPr>
            <w:tcW w:w="425" w:type="dxa"/>
            <w:noWrap w:val="0"/>
            <w:vAlign w:val="top"/>
          </w:tcPr>
          <w:p w14:paraId="75B3FDCF">
            <w:pPr>
              <w:rPr>
                <w:rFonts w:hint="eastAsia"/>
                <w:sz w:val="24"/>
              </w:rPr>
            </w:pPr>
          </w:p>
        </w:tc>
        <w:tc>
          <w:tcPr>
            <w:tcW w:w="425" w:type="dxa"/>
            <w:noWrap w:val="0"/>
            <w:vAlign w:val="top"/>
          </w:tcPr>
          <w:p w14:paraId="72A95E27">
            <w:pPr>
              <w:rPr>
                <w:rFonts w:hint="eastAsia"/>
                <w:sz w:val="24"/>
              </w:rPr>
            </w:pPr>
          </w:p>
        </w:tc>
        <w:tc>
          <w:tcPr>
            <w:tcW w:w="425" w:type="dxa"/>
            <w:noWrap w:val="0"/>
            <w:vAlign w:val="top"/>
          </w:tcPr>
          <w:p w14:paraId="66BC0985">
            <w:pPr>
              <w:rPr>
                <w:rFonts w:hint="eastAsia"/>
                <w:sz w:val="24"/>
              </w:rPr>
            </w:pPr>
          </w:p>
        </w:tc>
        <w:tc>
          <w:tcPr>
            <w:tcW w:w="426" w:type="dxa"/>
            <w:noWrap w:val="0"/>
            <w:vAlign w:val="top"/>
          </w:tcPr>
          <w:p w14:paraId="70B51719">
            <w:pPr>
              <w:rPr>
                <w:rFonts w:hint="eastAsia"/>
                <w:sz w:val="24"/>
              </w:rPr>
            </w:pPr>
          </w:p>
        </w:tc>
        <w:tc>
          <w:tcPr>
            <w:tcW w:w="425" w:type="dxa"/>
            <w:noWrap w:val="0"/>
            <w:vAlign w:val="top"/>
          </w:tcPr>
          <w:p w14:paraId="0B03C098">
            <w:pPr>
              <w:rPr>
                <w:rFonts w:hint="eastAsia"/>
                <w:sz w:val="24"/>
              </w:rPr>
            </w:pPr>
          </w:p>
        </w:tc>
        <w:tc>
          <w:tcPr>
            <w:tcW w:w="425" w:type="dxa"/>
            <w:noWrap w:val="0"/>
            <w:vAlign w:val="top"/>
          </w:tcPr>
          <w:p w14:paraId="728BAC4F">
            <w:pPr>
              <w:rPr>
                <w:rFonts w:hint="eastAsia"/>
                <w:sz w:val="24"/>
              </w:rPr>
            </w:pPr>
          </w:p>
        </w:tc>
        <w:tc>
          <w:tcPr>
            <w:tcW w:w="851" w:type="dxa"/>
            <w:noWrap w:val="0"/>
            <w:vAlign w:val="top"/>
          </w:tcPr>
          <w:p w14:paraId="7666BCB2">
            <w:pPr>
              <w:rPr>
                <w:rFonts w:hint="eastAsia"/>
                <w:sz w:val="24"/>
              </w:rPr>
            </w:pPr>
          </w:p>
        </w:tc>
        <w:tc>
          <w:tcPr>
            <w:tcW w:w="850" w:type="dxa"/>
            <w:noWrap w:val="0"/>
            <w:vAlign w:val="top"/>
          </w:tcPr>
          <w:p w14:paraId="504699A2">
            <w:pPr>
              <w:rPr>
                <w:rFonts w:hint="eastAsia"/>
                <w:sz w:val="24"/>
              </w:rPr>
            </w:pPr>
          </w:p>
        </w:tc>
        <w:tc>
          <w:tcPr>
            <w:tcW w:w="425" w:type="dxa"/>
            <w:noWrap w:val="0"/>
            <w:vAlign w:val="top"/>
          </w:tcPr>
          <w:p w14:paraId="32878A1B">
            <w:pPr>
              <w:rPr>
                <w:rFonts w:hint="eastAsia"/>
                <w:sz w:val="24"/>
              </w:rPr>
            </w:pPr>
          </w:p>
        </w:tc>
        <w:tc>
          <w:tcPr>
            <w:tcW w:w="426" w:type="dxa"/>
            <w:noWrap w:val="0"/>
            <w:vAlign w:val="top"/>
          </w:tcPr>
          <w:p w14:paraId="137332E4">
            <w:pPr>
              <w:rPr>
                <w:rFonts w:hint="eastAsia"/>
                <w:sz w:val="24"/>
              </w:rPr>
            </w:pPr>
          </w:p>
        </w:tc>
        <w:tc>
          <w:tcPr>
            <w:tcW w:w="425" w:type="dxa"/>
            <w:noWrap w:val="0"/>
            <w:vAlign w:val="top"/>
          </w:tcPr>
          <w:p w14:paraId="430A59F7">
            <w:pPr>
              <w:rPr>
                <w:rFonts w:hint="eastAsia"/>
                <w:sz w:val="24"/>
              </w:rPr>
            </w:pPr>
          </w:p>
        </w:tc>
        <w:tc>
          <w:tcPr>
            <w:tcW w:w="425" w:type="dxa"/>
            <w:noWrap w:val="0"/>
            <w:vAlign w:val="top"/>
          </w:tcPr>
          <w:p w14:paraId="11E46978">
            <w:pPr>
              <w:rPr>
                <w:rFonts w:hint="eastAsia"/>
                <w:sz w:val="24"/>
              </w:rPr>
            </w:pPr>
          </w:p>
        </w:tc>
        <w:tc>
          <w:tcPr>
            <w:tcW w:w="425" w:type="dxa"/>
            <w:noWrap w:val="0"/>
            <w:vAlign w:val="top"/>
          </w:tcPr>
          <w:p w14:paraId="3EBA1887">
            <w:pPr>
              <w:rPr>
                <w:rFonts w:hint="eastAsia"/>
                <w:sz w:val="24"/>
              </w:rPr>
            </w:pPr>
          </w:p>
        </w:tc>
        <w:tc>
          <w:tcPr>
            <w:tcW w:w="426" w:type="dxa"/>
            <w:noWrap w:val="0"/>
            <w:vAlign w:val="top"/>
          </w:tcPr>
          <w:p w14:paraId="6DA9ECEC">
            <w:pPr>
              <w:rPr>
                <w:rFonts w:hint="eastAsia"/>
                <w:sz w:val="24"/>
              </w:rPr>
            </w:pPr>
          </w:p>
        </w:tc>
        <w:tc>
          <w:tcPr>
            <w:tcW w:w="708" w:type="dxa"/>
            <w:noWrap w:val="0"/>
            <w:vAlign w:val="top"/>
          </w:tcPr>
          <w:p w14:paraId="44FDDC00">
            <w:pPr>
              <w:rPr>
                <w:rFonts w:hint="eastAsia"/>
                <w:sz w:val="24"/>
              </w:rPr>
            </w:pPr>
          </w:p>
        </w:tc>
        <w:tc>
          <w:tcPr>
            <w:tcW w:w="851" w:type="dxa"/>
            <w:noWrap w:val="0"/>
            <w:vAlign w:val="top"/>
          </w:tcPr>
          <w:p w14:paraId="23F3754C">
            <w:pPr>
              <w:rPr>
                <w:rFonts w:hint="eastAsia"/>
                <w:sz w:val="24"/>
              </w:rPr>
            </w:pPr>
          </w:p>
        </w:tc>
        <w:tc>
          <w:tcPr>
            <w:tcW w:w="425" w:type="dxa"/>
            <w:noWrap w:val="0"/>
            <w:vAlign w:val="top"/>
          </w:tcPr>
          <w:p w14:paraId="70818BA8">
            <w:pPr>
              <w:rPr>
                <w:rFonts w:hint="eastAsia"/>
                <w:sz w:val="24"/>
              </w:rPr>
            </w:pPr>
          </w:p>
        </w:tc>
        <w:tc>
          <w:tcPr>
            <w:tcW w:w="425" w:type="dxa"/>
            <w:noWrap w:val="0"/>
            <w:vAlign w:val="top"/>
          </w:tcPr>
          <w:p w14:paraId="6C6D56F3">
            <w:pPr>
              <w:rPr>
                <w:rFonts w:hint="eastAsia"/>
                <w:sz w:val="24"/>
              </w:rPr>
            </w:pPr>
          </w:p>
        </w:tc>
        <w:tc>
          <w:tcPr>
            <w:tcW w:w="426" w:type="dxa"/>
            <w:noWrap w:val="0"/>
            <w:vAlign w:val="top"/>
          </w:tcPr>
          <w:p w14:paraId="45E2F0B7">
            <w:pPr>
              <w:rPr>
                <w:rFonts w:hint="eastAsia"/>
                <w:sz w:val="24"/>
              </w:rPr>
            </w:pPr>
          </w:p>
        </w:tc>
        <w:tc>
          <w:tcPr>
            <w:tcW w:w="425" w:type="dxa"/>
            <w:noWrap w:val="0"/>
            <w:vAlign w:val="top"/>
          </w:tcPr>
          <w:p w14:paraId="12DA8A4C">
            <w:pPr>
              <w:rPr>
                <w:rFonts w:hint="eastAsia"/>
                <w:sz w:val="24"/>
              </w:rPr>
            </w:pPr>
          </w:p>
        </w:tc>
        <w:tc>
          <w:tcPr>
            <w:tcW w:w="425" w:type="dxa"/>
            <w:noWrap w:val="0"/>
            <w:vAlign w:val="top"/>
          </w:tcPr>
          <w:p w14:paraId="00AE5552">
            <w:pPr>
              <w:rPr>
                <w:rFonts w:hint="eastAsia"/>
                <w:sz w:val="24"/>
              </w:rPr>
            </w:pPr>
          </w:p>
        </w:tc>
        <w:tc>
          <w:tcPr>
            <w:tcW w:w="851" w:type="dxa"/>
            <w:noWrap w:val="0"/>
            <w:vAlign w:val="top"/>
          </w:tcPr>
          <w:p w14:paraId="23D6E167">
            <w:pPr>
              <w:rPr>
                <w:rFonts w:hint="eastAsia"/>
                <w:sz w:val="24"/>
              </w:rPr>
            </w:pPr>
          </w:p>
        </w:tc>
        <w:tc>
          <w:tcPr>
            <w:tcW w:w="425" w:type="dxa"/>
            <w:noWrap w:val="0"/>
            <w:vAlign w:val="top"/>
          </w:tcPr>
          <w:p w14:paraId="6879DAB4">
            <w:pPr>
              <w:rPr>
                <w:rFonts w:hint="eastAsia"/>
                <w:sz w:val="24"/>
              </w:rPr>
            </w:pPr>
          </w:p>
        </w:tc>
        <w:tc>
          <w:tcPr>
            <w:tcW w:w="567" w:type="dxa"/>
            <w:noWrap w:val="0"/>
            <w:vAlign w:val="top"/>
          </w:tcPr>
          <w:p w14:paraId="7803F317">
            <w:pPr>
              <w:rPr>
                <w:rFonts w:hint="eastAsia"/>
                <w:sz w:val="24"/>
              </w:rPr>
            </w:pPr>
          </w:p>
        </w:tc>
        <w:tc>
          <w:tcPr>
            <w:tcW w:w="850" w:type="dxa"/>
            <w:noWrap w:val="0"/>
            <w:vAlign w:val="top"/>
          </w:tcPr>
          <w:p w14:paraId="5A377E92">
            <w:pPr>
              <w:rPr>
                <w:rFonts w:hint="eastAsia"/>
                <w:sz w:val="24"/>
              </w:rPr>
            </w:pPr>
          </w:p>
        </w:tc>
        <w:tc>
          <w:tcPr>
            <w:tcW w:w="426" w:type="dxa"/>
            <w:noWrap w:val="0"/>
            <w:vAlign w:val="top"/>
          </w:tcPr>
          <w:p w14:paraId="5CF21340">
            <w:pPr>
              <w:rPr>
                <w:rFonts w:hint="eastAsia"/>
                <w:sz w:val="24"/>
              </w:rPr>
            </w:pPr>
          </w:p>
        </w:tc>
        <w:tc>
          <w:tcPr>
            <w:tcW w:w="425" w:type="dxa"/>
            <w:noWrap w:val="0"/>
            <w:vAlign w:val="top"/>
          </w:tcPr>
          <w:p w14:paraId="4F4BE887">
            <w:pPr>
              <w:rPr>
                <w:rFonts w:hint="eastAsia"/>
                <w:sz w:val="24"/>
              </w:rPr>
            </w:pPr>
          </w:p>
        </w:tc>
        <w:tc>
          <w:tcPr>
            <w:tcW w:w="425" w:type="dxa"/>
            <w:noWrap w:val="0"/>
            <w:vAlign w:val="top"/>
          </w:tcPr>
          <w:p w14:paraId="77FCC7C7">
            <w:pPr>
              <w:rPr>
                <w:rFonts w:hint="eastAsia"/>
                <w:sz w:val="24"/>
              </w:rPr>
            </w:pPr>
          </w:p>
        </w:tc>
        <w:tc>
          <w:tcPr>
            <w:tcW w:w="709" w:type="dxa"/>
            <w:noWrap w:val="0"/>
            <w:vAlign w:val="top"/>
          </w:tcPr>
          <w:p w14:paraId="422D1B7F">
            <w:pPr>
              <w:rPr>
                <w:rFonts w:hint="eastAsia"/>
                <w:sz w:val="24"/>
              </w:rPr>
            </w:pPr>
          </w:p>
        </w:tc>
        <w:tc>
          <w:tcPr>
            <w:tcW w:w="850" w:type="dxa"/>
            <w:noWrap w:val="0"/>
            <w:vAlign w:val="top"/>
          </w:tcPr>
          <w:p w14:paraId="42B67161">
            <w:pPr>
              <w:rPr>
                <w:rFonts w:hint="eastAsia"/>
                <w:sz w:val="24"/>
              </w:rPr>
            </w:pPr>
          </w:p>
        </w:tc>
        <w:tc>
          <w:tcPr>
            <w:tcW w:w="709" w:type="dxa"/>
            <w:noWrap w:val="0"/>
            <w:vAlign w:val="top"/>
          </w:tcPr>
          <w:p w14:paraId="21898FB1">
            <w:pPr>
              <w:rPr>
                <w:rFonts w:hint="eastAsia"/>
                <w:sz w:val="24"/>
              </w:rPr>
            </w:pPr>
          </w:p>
        </w:tc>
        <w:tc>
          <w:tcPr>
            <w:tcW w:w="567" w:type="dxa"/>
            <w:noWrap w:val="0"/>
            <w:vAlign w:val="top"/>
          </w:tcPr>
          <w:p w14:paraId="448304A4">
            <w:pPr>
              <w:rPr>
                <w:rFonts w:hint="eastAsia"/>
                <w:sz w:val="24"/>
              </w:rPr>
            </w:pPr>
          </w:p>
        </w:tc>
        <w:tc>
          <w:tcPr>
            <w:tcW w:w="567" w:type="dxa"/>
            <w:noWrap w:val="0"/>
            <w:vAlign w:val="top"/>
          </w:tcPr>
          <w:p w14:paraId="4EC05EC6">
            <w:pPr>
              <w:rPr>
                <w:rFonts w:hint="eastAsia"/>
                <w:sz w:val="24"/>
              </w:rPr>
            </w:pPr>
          </w:p>
        </w:tc>
      </w:tr>
      <w:tr w14:paraId="5D86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1E4AC63">
            <w:pPr>
              <w:rPr>
                <w:rFonts w:hint="eastAsia"/>
                <w:sz w:val="24"/>
              </w:rPr>
            </w:pPr>
          </w:p>
        </w:tc>
        <w:tc>
          <w:tcPr>
            <w:tcW w:w="567" w:type="dxa"/>
            <w:noWrap w:val="0"/>
            <w:vAlign w:val="top"/>
          </w:tcPr>
          <w:p w14:paraId="74122262">
            <w:pPr>
              <w:rPr>
                <w:rFonts w:hint="eastAsia"/>
                <w:sz w:val="24"/>
              </w:rPr>
            </w:pPr>
          </w:p>
        </w:tc>
        <w:tc>
          <w:tcPr>
            <w:tcW w:w="425" w:type="dxa"/>
            <w:noWrap w:val="0"/>
            <w:vAlign w:val="top"/>
          </w:tcPr>
          <w:p w14:paraId="0064AA00">
            <w:pPr>
              <w:rPr>
                <w:rFonts w:hint="eastAsia"/>
                <w:sz w:val="24"/>
              </w:rPr>
            </w:pPr>
          </w:p>
        </w:tc>
        <w:tc>
          <w:tcPr>
            <w:tcW w:w="425" w:type="dxa"/>
            <w:noWrap w:val="0"/>
            <w:vAlign w:val="top"/>
          </w:tcPr>
          <w:p w14:paraId="4F73C3D2">
            <w:pPr>
              <w:rPr>
                <w:rFonts w:hint="eastAsia"/>
                <w:sz w:val="24"/>
              </w:rPr>
            </w:pPr>
          </w:p>
        </w:tc>
        <w:tc>
          <w:tcPr>
            <w:tcW w:w="426" w:type="dxa"/>
            <w:noWrap w:val="0"/>
            <w:vAlign w:val="top"/>
          </w:tcPr>
          <w:p w14:paraId="16BA7121">
            <w:pPr>
              <w:rPr>
                <w:rFonts w:hint="eastAsia"/>
                <w:sz w:val="24"/>
              </w:rPr>
            </w:pPr>
          </w:p>
        </w:tc>
        <w:tc>
          <w:tcPr>
            <w:tcW w:w="425" w:type="dxa"/>
            <w:noWrap w:val="0"/>
            <w:vAlign w:val="top"/>
          </w:tcPr>
          <w:p w14:paraId="013877F4">
            <w:pPr>
              <w:rPr>
                <w:rFonts w:hint="eastAsia"/>
                <w:sz w:val="24"/>
              </w:rPr>
            </w:pPr>
          </w:p>
        </w:tc>
        <w:tc>
          <w:tcPr>
            <w:tcW w:w="425" w:type="dxa"/>
            <w:noWrap w:val="0"/>
            <w:vAlign w:val="top"/>
          </w:tcPr>
          <w:p w14:paraId="7F54E0F3">
            <w:pPr>
              <w:rPr>
                <w:rFonts w:hint="eastAsia"/>
                <w:sz w:val="24"/>
              </w:rPr>
            </w:pPr>
          </w:p>
        </w:tc>
        <w:tc>
          <w:tcPr>
            <w:tcW w:w="425" w:type="dxa"/>
            <w:noWrap w:val="0"/>
            <w:vAlign w:val="top"/>
          </w:tcPr>
          <w:p w14:paraId="15B6E038">
            <w:pPr>
              <w:rPr>
                <w:rFonts w:hint="eastAsia"/>
                <w:sz w:val="24"/>
              </w:rPr>
            </w:pPr>
          </w:p>
        </w:tc>
        <w:tc>
          <w:tcPr>
            <w:tcW w:w="426" w:type="dxa"/>
            <w:noWrap w:val="0"/>
            <w:vAlign w:val="top"/>
          </w:tcPr>
          <w:p w14:paraId="726994C4">
            <w:pPr>
              <w:rPr>
                <w:rFonts w:hint="eastAsia"/>
                <w:sz w:val="24"/>
              </w:rPr>
            </w:pPr>
          </w:p>
        </w:tc>
        <w:tc>
          <w:tcPr>
            <w:tcW w:w="425" w:type="dxa"/>
            <w:noWrap w:val="0"/>
            <w:vAlign w:val="top"/>
          </w:tcPr>
          <w:p w14:paraId="513B682F">
            <w:pPr>
              <w:rPr>
                <w:rFonts w:hint="eastAsia"/>
                <w:sz w:val="24"/>
              </w:rPr>
            </w:pPr>
          </w:p>
        </w:tc>
        <w:tc>
          <w:tcPr>
            <w:tcW w:w="425" w:type="dxa"/>
            <w:noWrap w:val="0"/>
            <w:vAlign w:val="top"/>
          </w:tcPr>
          <w:p w14:paraId="1D93A829">
            <w:pPr>
              <w:rPr>
                <w:rFonts w:hint="eastAsia"/>
                <w:sz w:val="24"/>
              </w:rPr>
            </w:pPr>
          </w:p>
        </w:tc>
        <w:tc>
          <w:tcPr>
            <w:tcW w:w="425" w:type="dxa"/>
            <w:noWrap w:val="0"/>
            <w:vAlign w:val="top"/>
          </w:tcPr>
          <w:p w14:paraId="1193F919">
            <w:pPr>
              <w:rPr>
                <w:rFonts w:hint="eastAsia"/>
                <w:sz w:val="24"/>
              </w:rPr>
            </w:pPr>
          </w:p>
        </w:tc>
        <w:tc>
          <w:tcPr>
            <w:tcW w:w="426" w:type="dxa"/>
            <w:noWrap w:val="0"/>
            <w:vAlign w:val="top"/>
          </w:tcPr>
          <w:p w14:paraId="3F81109B">
            <w:pPr>
              <w:rPr>
                <w:rFonts w:hint="eastAsia"/>
                <w:sz w:val="24"/>
              </w:rPr>
            </w:pPr>
          </w:p>
        </w:tc>
        <w:tc>
          <w:tcPr>
            <w:tcW w:w="425" w:type="dxa"/>
            <w:noWrap w:val="0"/>
            <w:vAlign w:val="top"/>
          </w:tcPr>
          <w:p w14:paraId="0748DDDD">
            <w:pPr>
              <w:rPr>
                <w:rFonts w:hint="eastAsia"/>
                <w:sz w:val="24"/>
              </w:rPr>
            </w:pPr>
          </w:p>
        </w:tc>
        <w:tc>
          <w:tcPr>
            <w:tcW w:w="425" w:type="dxa"/>
            <w:noWrap w:val="0"/>
            <w:vAlign w:val="top"/>
          </w:tcPr>
          <w:p w14:paraId="179EF016">
            <w:pPr>
              <w:rPr>
                <w:rFonts w:hint="eastAsia"/>
                <w:sz w:val="24"/>
              </w:rPr>
            </w:pPr>
          </w:p>
        </w:tc>
        <w:tc>
          <w:tcPr>
            <w:tcW w:w="851" w:type="dxa"/>
            <w:noWrap w:val="0"/>
            <w:vAlign w:val="top"/>
          </w:tcPr>
          <w:p w14:paraId="385073D3">
            <w:pPr>
              <w:rPr>
                <w:rFonts w:hint="eastAsia"/>
                <w:sz w:val="24"/>
              </w:rPr>
            </w:pPr>
          </w:p>
        </w:tc>
        <w:tc>
          <w:tcPr>
            <w:tcW w:w="850" w:type="dxa"/>
            <w:noWrap w:val="0"/>
            <w:vAlign w:val="top"/>
          </w:tcPr>
          <w:p w14:paraId="16843027">
            <w:pPr>
              <w:rPr>
                <w:rFonts w:hint="eastAsia"/>
                <w:sz w:val="24"/>
              </w:rPr>
            </w:pPr>
          </w:p>
        </w:tc>
        <w:tc>
          <w:tcPr>
            <w:tcW w:w="425" w:type="dxa"/>
            <w:noWrap w:val="0"/>
            <w:vAlign w:val="top"/>
          </w:tcPr>
          <w:p w14:paraId="09D48F2F">
            <w:pPr>
              <w:rPr>
                <w:rFonts w:hint="eastAsia"/>
                <w:sz w:val="24"/>
              </w:rPr>
            </w:pPr>
          </w:p>
        </w:tc>
        <w:tc>
          <w:tcPr>
            <w:tcW w:w="426" w:type="dxa"/>
            <w:noWrap w:val="0"/>
            <w:vAlign w:val="top"/>
          </w:tcPr>
          <w:p w14:paraId="37E86003">
            <w:pPr>
              <w:rPr>
                <w:rFonts w:hint="eastAsia"/>
                <w:sz w:val="24"/>
              </w:rPr>
            </w:pPr>
          </w:p>
        </w:tc>
        <w:tc>
          <w:tcPr>
            <w:tcW w:w="425" w:type="dxa"/>
            <w:noWrap w:val="0"/>
            <w:vAlign w:val="top"/>
          </w:tcPr>
          <w:p w14:paraId="25EDB2B3">
            <w:pPr>
              <w:rPr>
                <w:rFonts w:hint="eastAsia"/>
                <w:sz w:val="24"/>
              </w:rPr>
            </w:pPr>
          </w:p>
        </w:tc>
        <w:tc>
          <w:tcPr>
            <w:tcW w:w="425" w:type="dxa"/>
            <w:noWrap w:val="0"/>
            <w:vAlign w:val="top"/>
          </w:tcPr>
          <w:p w14:paraId="69652AE4">
            <w:pPr>
              <w:rPr>
                <w:rFonts w:hint="eastAsia"/>
                <w:sz w:val="24"/>
              </w:rPr>
            </w:pPr>
          </w:p>
        </w:tc>
        <w:tc>
          <w:tcPr>
            <w:tcW w:w="425" w:type="dxa"/>
            <w:noWrap w:val="0"/>
            <w:vAlign w:val="top"/>
          </w:tcPr>
          <w:p w14:paraId="7B40EDCB">
            <w:pPr>
              <w:rPr>
                <w:rFonts w:hint="eastAsia"/>
                <w:sz w:val="24"/>
              </w:rPr>
            </w:pPr>
          </w:p>
        </w:tc>
        <w:tc>
          <w:tcPr>
            <w:tcW w:w="426" w:type="dxa"/>
            <w:noWrap w:val="0"/>
            <w:vAlign w:val="top"/>
          </w:tcPr>
          <w:p w14:paraId="288B6C6A">
            <w:pPr>
              <w:rPr>
                <w:rFonts w:hint="eastAsia"/>
                <w:sz w:val="24"/>
              </w:rPr>
            </w:pPr>
          </w:p>
        </w:tc>
        <w:tc>
          <w:tcPr>
            <w:tcW w:w="708" w:type="dxa"/>
            <w:noWrap w:val="0"/>
            <w:vAlign w:val="top"/>
          </w:tcPr>
          <w:p w14:paraId="38A7787E">
            <w:pPr>
              <w:rPr>
                <w:rFonts w:hint="eastAsia"/>
                <w:sz w:val="24"/>
              </w:rPr>
            </w:pPr>
          </w:p>
        </w:tc>
        <w:tc>
          <w:tcPr>
            <w:tcW w:w="851" w:type="dxa"/>
            <w:noWrap w:val="0"/>
            <w:vAlign w:val="top"/>
          </w:tcPr>
          <w:p w14:paraId="052928C7">
            <w:pPr>
              <w:rPr>
                <w:rFonts w:hint="eastAsia"/>
                <w:sz w:val="24"/>
              </w:rPr>
            </w:pPr>
          </w:p>
        </w:tc>
        <w:tc>
          <w:tcPr>
            <w:tcW w:w="425" w:type="dxa"/>
            <w:noWrap w:val="0"/>
            <w:vAlign w:val="top"/>
          </w:tcPr>
          <w:p w14:paraId="730CD619">
            <w:pPr>
              <w:rPr>
                <w:rFonts w:hint="eastAsia"/>
                <w:sz w:val="24"/>
              </w:rPr>
            </w:pPr>
          </w:p>
        </w:tc>
        <w:tc>
          <w:tcPr>
            <w:tcW w:w="425" w:type="dxa"/>
            <w:noWrap w:val="0"/>
            <w:vAlign w:val="top"/>
          </w:tcPr>
          <w:p w14:paraId="6800FD98">
            <w:pPr>
              <w:rPr>
                <w:rFonts w:hint="eastAsia"/>
                <w:sz w:val="24"/>
              </w:rPr>
            </w:pPr>
          </w:p>
        </w:tc>
        <w:tc>
          <w:tcPr>
            <w:tcW w:w="426" w:type="dxa"/>
            <w:noWrap w:val="0"/>
            <w:vAlign w:val="top"/>
          </w:tcPr>
          <w:p w14:paraId="3BC91F1A">
            <w:pPr>
              <w:rPr>
                <w:rFonts w:hint="eastAsia"/>
                <w:sz w:val="24"/>
              </w:rPr>
            </w:pPr>
          </w:p>
        </w:tc>
        <w:tc>
          <w:tcPr>
            <w:tcW w:w="425" w:type="dxa"/>
            <w:noWrap w:val="0"/>
            <w:vAlign w:val="top"/>
          </w:tcPr>
          <w:p w14:paraId="28982575">
            <w:pPr>
              <w:rPr>
                <w:rFonts w:hint="eastAsia"/>
                <w:sz w:val="24"/>
              </w:rPr>
            </w:pPr>
          </w:p>
        </w:tc>
        <w:tc>
          <w:tcPr>
            <w:tcW w:w="425" w:type="dxa"/>
            <w:noWrap w:val="0"/>
            <w:vAlign w:val="top"/>
          </w:tcPr>
          <w:p w14:paraId="1EA1E7F0">
            <w:pPr>
              <w:rPr>
                <w:rFonts w:hint="eastAsia"/>
                <w:sz w:val="24"/>
              </w:rPr>
            </w:pPr>
          </w:p>
        </w:tc>
        <w:tc>
          <w:tcPr>
            <w:tcW w:w="851" w:type="dxa"/>
            <w:noWrap w:val="0"/>
            <w:vAlign w:val="top"/>
          </w:tcPr>
          <w:p w14:paraId="5672770E">
            <w:pPr>
              <w:rPr>
                <w:rFonts w:hint="eastAsia"/>
                <w:sz w:val="24"/>
              </w:rPr>
            </w:pPr>
          </w:p>
        </w:tc>
        <w:tc>
          <w:tcPr>
            <w:tcW w:w="425" w:type="dxa"/>
            <w:noWrap w:val="0"/>
            <w:vAlign w:val="top"/>
          </w:tcPr>
          <w:p w14:paraId="7A693EDC">
            <w:pPr>
              <w:rPr>
                <w:rFonts w:hint="eastAsia"/>
                <w:sz w:val="24"/>
              </w:rPr>
            </w:pPr>
          </w:p>
        </w:tc>
        <w:tc>
          <w:tcPr>
            <w:tcW w:w="567" w:type="dxa"/>
            <w:noWrap w:val="0"/>
            <w:vAlign w:val="top"/>
          </w:tcPr>
          <w:p w14:paraId="56EECBB4">
            <w:pPr>
              <w:rPr>
                <w:rFonts w:hint="eastAsia"/>
                <w:sz w:val="24"/>
              </w:rPr>
            </w:pPr>
          </w:p>
        </w:tc>
        <w:tc>
          <w:tcPr>
            <w:tcW w:w="850" w:type="dxa"/>
            <w:noWrap w:val="0"/>
            <w:vAlign w:val="top"/>
          </w:tcPr>
          <w:p w14:paraId="33E68D53">
            <w:pPr>
              <w:rPr>
                <w:rFonts w:hint="eastAsia"/>
                <w:sz w:val="24"/>
              </w:rPr>
            </w:pPr>
          </w:p>
        </w:tc>
        <w:tc>
          <w:tcPr>
            <w:tcW w:w="426" w:type="dxa"/>
            <w:noWrap w:val="0"/>
            <w:vAlign w:val="top"/>
          </w:tcPr>
          <w:p w14:paraId="45701A9A">
            <w:pPr>
              <w:rPr>
                <w:rFonts w:hint="eastAsia"/>
                <w:sz w:val="24"/>
              </w:rPr>
            </w:pPr>
          </w:p>
        </w:tc>
        <w:tc>
          <w:tcPr>
            <w:tcW w:w="425" w:type="dxa"/>
            <w:noWrap w:val="0"/>
            <w:vAlign w:val="top"/>
          </w:tcPr>
          <w:p w14:paraId="141FCE6E">
            <w:pPr>
              <w:rPr>
                <w:rFonts w:hint="eastAsia"/>
                <w:sz w:val="24"/>
              </w:rPr>
            </w:pPr>
          </w:p>
        </w:tc>
        <w:tc>
          <w:tcPr>
            <w:tcW w:w="425" w:type="dxa"/>
            <w:noWrap w:val="0"/>
            <w:vAlign w:val="top"/>
          </w:tcPr>
          <w:p w14:paraId="22F54B13">
            <w:pPr>
              <w:rPr>
                <w:rFonts w:hint="eastAsia"/>
                <w:sz w:val="24"/>
              </w:rPr>
            </w:pPr>
          </w:p>
        </w:tc>
        <w:tc>
          <w:tcPr>
            <w:tcW w:w="709" w:type="dxa"/>
            <w:noWrap w:val="0"/>
            <w:vAlign w:val="top"/>
          </w:tcPr>
          <w:p w14:paraId="33F1A43A">
            <w:pPr>
              <w:rPr>
                <w:rFonts w:hint="eastAsia"/>
                <w:sz w:val="24"/>
              </w:rPr>
            </w:pPr>
          </w:p>
        </w:tc>
        <w:tc>
          <w:tcPr>
            <w:tcW w:w="850" w:type="dxa"/>
            <w:noWrap w:val="0"/>
            <w:vAlign w:val="top"/>
          </w:tcPr>
          <w:p w14:paraId="1328B05B">
            <w:pPr>
              <w:rPr>
                <w:rFonts w:hint="eastAsia"/>
                <w:sz w:val="24"/>
              </w:rPr>
            </w:pPr>
          </w:p>
        </w:tc>
        <w:tc>
          <w:tcPr>
            <w:tcW w:w="709" w:type="dxa"/>
            <w:noWrap w:val="0"/>
            <w:vAlign w:val="top"/>
          </w:tcPr>
          <w:p w14:paraId="52DC4665">
            <w:pPr>
              <w:rPr>
                <w:rFonts w:hint="eastAsia"/>
                <w:sz w:val="24"/>
              </w:rPr>
            </w:pPr>
          </w:p>
        </w:tc>
        <w:tc>
          <w:tcPr>
            <w:tcW w:w="567" w:type="dxa"/>
            <w:noWrap w:val="0"/>
            <w:vAlign w:val="top"/>
          </w:tcPr>
          <w:p w14:paraId="4E7EE384">
            <w:pPr>
              <w:rPr>
                <w:rFonts w:hint="eastAsia"/>
                <w:sz w:val="24"/>
              </w:rPr>
            </w:pPr>
          </w:p>
        </w:tc>
        <w:tc>
          <w:tcPr>
            <w:tcW w:w="567" w:type="dxa"/>
            <w:noWrap w:val="0"/>
            <w:vAlign w:val="top"/>
          </w:tcPr>
          <w:p w14:paraId="08F3C8D4">
            <w:pPr>
              <w:rPr>
                <w:rFonts w:hint="eastAsia"/>
                <w:sz w:val="24"/>
              </w:rPr>
            </w:pPr>
          </w:p>
        </w:tc>
      </w:tr>
      <w:tr w14:paraId="0B07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1C2134A6">
            <w:pPr>
              <w:rPr>
                <w:rFonts w:hint="eastAsia"/>
                <w:sz w:val="24"/>
              </w:rPr>
            </w:pPr>
          </w:p>
        </w:tc>
        <w:tc>
          <w:tcPr>
            <w:tcW w:w="567" w:type="dxa"/>
            <w:noWrap w:val="0"/>
            <w:vAlign w:val="top"/>
          </w:tcPr>
          <w:p w14:paraId="109B576F">
            <w:pPr>
              <w:rPr>
                <w:rFonts w:hint="eastAsia"/>
                <w:sz w:val="24"/>
              </w:rPr>
            </w:pPr>
          </w:p>
        </w:tc>
        <w:tc>
          <w:tcPr>
            <w:tcW w:w="425" w:type="dxa"/>
            <w:noWrap w:val="0"/>
            <w:vAlign w:val="top"/>
          </w:tcPr>
          <w:p w14:paraId="7922970F">
            <w:pPr>
              <w:rPr>
                <w:rFonts w:hint="eastAsia"/>
                <w:sz w:val="24"/>
              </w:rPr>
            </w:pPr>
          </w:p>
        </w:tc>
        <w:tc>
          <w:tcPr>
            <w:tcW w:w="425" w:type="dxa"/>
            <w:noWrap w:val="0"/>
            <w:vAlign w:val="top"/>
          </w:tcPr>
          <w:p w14:paraId="6354B8A3">
            <w:pPr>
              <w:rPr>
                <w:rFonts w:hint="eastAsia"/>
                <w:sz w:val="24"/>
              </w:rPr>
            </w:pPr>
          </w:p>
        </w:tc>
        <w:tc>
          <w:tcPr>
            <w:tcW w:w="426" w:type="dxa"/>
            <w:noWrap w:val="0"/>
            <w:vAlign w:val="top"/>
          </w:tcPr>
          <w:p w14:paraId="381DF04D">
            <w:pPr>
              <w:rPr>
                <w:rFonts w:hint="eastAsia"/>
                <w:sz w:val="24"/>
              </w:rPr>
            </w:pPr>
          </w:p>
        </w:tc>
        <w:tc>
          <w:tcPr>
            <w:tcW w:w="425" w:type="dxa"/>
            <w:noWrap w:val="0"/>
            <w:vAlign w:val="top"/>
          </w:tcPr>
          <w:p w14:paraId="39918E07">
            <w:pPr>
              <w:rPr>
                <w:rFonts w:hint="eastAsia"/>
                <w:sz w:val="24"/>
              </w:rPr>
            </w:pPr>
          </w:p>
        </w:tc>
        <w:tc>
          <w:tcPr>
            <w:tcW w:w="425" w:type="dxa"/>
            <w:noWrap w:val="0"/>
            <w:vAlign w:val="top"/>
          </w:tcPr>
          <w:p w14:paraId="31D64231">
            <w:pPr>
              <w:rPr>
                <w:rFonts w:hint="eastAsia"/>
                <w:sz w:val="24"/>
              </w:rPr>
            </w:pPr>
          </w:p>
        </w:tc>
        <w:tc>
          <w:tcPr>
            <w:tcW w:w="425" w:type="dxa"/>
            <w:noWrap w:val="0"/>
            <w:vAlign w:val="top"/>
          </w:tcPr>
          <w:p w14:paraId="7A6C0309">
            <w:pPr>
              <w:rPr>
                <w:rFonts w:hint="eastAsia"/>
                <w:sz w:val="24"/>
              </w:rPr>
            </w:pPr>
          </w:p>
        </w:tc>
        <w:tc>
          <w:tcPr>
            <w:tcW w:w="426" w:type="dxa"/>
            <w:noWrap w:val="0"/>
            <w:vAlign w:val="top"/>
          </w:tcPr>
          <w:p w14:paraId="7C991923">
            <w:pPr>
              <w:rPr>
                <w:rFonts w:hint="eastAsia"/>
                <w:sz w:val="24"/>
              </w:rPr>
            </w:pPr>
          </w:p>
        </w:tc>
        <w:tc>
          <w:tcPr>
            <w:tcW w:w="425" w:type="dxa"/>
            <w:noWrap w:val="0"/>
            <w:vAlign w:val="top"/>
          </w:tcPr>
          <w:p w14:paraId="655F7220">
            <w:pPr>
              <w:rPr>
                <w:rFonts w:hint="eastAsia"/>
                <w:sz w:val="24"/>
              </w:rPr>
            </w:pPr>
          </w:p>
        </w:tc>
        <w:tc>
          <w:tcPr>
            <w:tcW w:w="425" w:type="dxa"/>
            <w:noWrap w:val="0"/>
            <w:vAlign w:val="top"/>
          </w:tcPr>
          <w:p w14:paraId="453AA93E">
            <w:pPr>
              <w:rPr>
                <w:rFonts w:hint="eastAsia"/>
                <w:sz w:val="24"/>
              </w:rPr>
            </w:pPr>
          </w:p>
        </w:tc>
        <w:tc>
          <w:tcPr>
            <w:tcW w:w="425" w:type="dxa"/>
            <w:noWrap w:val="0"/>
            <w:vAlign w:val="top"/>
          </w:tcPr>
          <w:p w14:paraId="0DC6F441">
            <w:pPr>
              <w:rPr>
                <w:rFonts w:hint="eastAsia"/>
                <w:sz w:val="24"/>
              </w:rPr>
            </w:pPr>
          </w:p>
        </w:tc>
        <w:tc>
          <w:tcPr>
            <w:tcW w:w="426" w:type="dxa"/>
            <w:noWrap w:val="0"/>
            <w:vAlign w:val="top"/>
          </w:tcPr>
          <w:p w14:paraId="52AC378E">
            <w:pPr>
              <w:rPr>
                <w:rFonts w:hint="eastAsia"/>
                <w:sz w:val="24"/>
              </w:rPr>
            </w:pPr>
          </w:p>
        </w:tc>
        <w:tc>
          <w:tcPr>
            <w:tcW w:w="425" w:type="dxa"/>
            <w:noWrap w:val="0"/>
            <w:vAlign w:val="top"/>
          </w:tcPr>
          <w:p w14:paraId="42110163">
            <w:pPr>
              <w:rPr>
                <w:rFonts w:hint="eastAsia"/>
                <w:sz w:val="24"/>
              </w:rPr>
            </w:pPr>
          </w:p>
        </w:tc>
        <w:tc>
          <w:tcPr>
            <w:tcW w:w="425" w:type="dxa"/>
            <w:noWrap w:val="0"/>
            <w:vAlign w:val="top"/>
          </w:tcPr>
          <w:p w14:paraId="75D559A7">
            <w:pPr>
              <w:rPr>
                <w:rFonts w:hint="eastAsia"/>
                <w:sz w:val="24"/>
              </w:rPr>
            </w:pPr>
          </w:p>
        </w:tc>
        <w:tc>
          <w:tcPr>
            <w:tcW w:w="851" w:type="dxa"/>
            <w:noWrap w:val="0"/>
            <w:vAlign w:val="top"/>
          </w:tcPr>
          <w:p w14:paraId="444BF1D1">
            <w:pPr>
              <w:rPr>
                <w:rFonts w:hint="eastAsia"/>
                <w:sz w:val="24"/>
              </w:rPr>
            </w:pPr>
          </w:p>
        </w:tc>
        <w:tc>
          <w:tcPr>
            <w:tcW w:w="850" w:type="dxa"/>
            <w:noWrap w:val="0"/>
            <w:vAlign w:val="top"/>
          </w:tcPr>
          <w:p w14:paraId="01784687">
            <w:pPr>
              <w:rPr>
                <w:rFonts w:hint="eastAsia"/>
                <w:sz w:val="24"/>
              </w:rPr>
            </w:pPr>
          </w:p>
        </w:tc>
        <w:tc>
          <w:tcPr>
            <w:tcW w:w="425" w:type="dxa"/>
            <w:noWrap w:val="0"/>
            <w:vAlign w:val="top"/>
          </w:tcPr>
          <w:p w14:paraId="5FCE14E8">
            <w:pPr>
              <w:rPr>
                <w:rFonts w:hint="eastAsia"/>
                <w:sz w:val="24"/>
              </w:rPr>
            </w:pPr>
          </w:p>
        </w:tc>
        <w:tc>
          <w:tcPr>
            <w:tcW w:w="426" w:type="dxa"/>
            <w:noWrap w:val="0"/>
            <w:vAlign w:val="top"/>
          </w:tcPr>
          <w:p w14:paraId="1F33C094">
            <w:pPr>
              <w:rPr>
                <w:rFonts w:hint="eastAsia"/>
                <w:sz w:val="24"/>
              </w:rPr>
            </w:pPr>
          </w:p>
        </w:tc>
        <w:tc>
          <w:tcPr>
            <w:tcW w:w="425" w:type="dxa"/>
            <w:noWrap w:val="0"/>
            <w:vAlign w:val="top"/>
          </w:tcPr>
          <w:p w14:paraId="573A1A22">
            <w:pPr>
              <w:rPr>
                <w:rFonts w:hint="eastAsia"/>
                <w:sz w:val="24"/>
              </w:rPr>
            </w:pPr>
          </w:p>
        </w:tc>
        <w:tc>
          <w:tcPr>
            <w:tcW w:w="425" w:type="dxa"/>
            <w:noWrap w:val="0"/>
            <w:vAlign w:val="top"/>
          </w:tcPr>
          <w:p w14:paraId="20019EB0">
            <w:pPr>
              <w:rPr>
                <w:rFonts w:hint="eastAsia"/>
                <w:sz w:val="24"/>
              </w:rPr>
            </w:pPr>
          </w:p>
        </w:tc>
        <w:tc>
          <w:tcPr>
            <w:tcW w:w="425" w:type="dxa"/>
            <w:noWrap w:val="0"/>
            <w:vAlign w:val="top"/>
          </w:tcPr>
          <w:p w14:paraId="5B2A99D2">
            <w:pPr>
              <w:rPr>
                <w:rFonts w:hint="eastAsia"/>
                <w:sz w:val="24"/>
              </w:rPr>
            </w:pPr>
          </w:p>
        </w:tc>
        <w:tc>
          <w:tcPr>
            <w:tcW w:w="426" w:type="dxa"/>
            <w:noWrap w:val="0"/>
            <w:vAlign w:val="top"/>
          </w:tcPr>
          <w:p w14:paraId="462EB2FC">
            <w:pPr>
              <w:rPr>
                <w:rFonts w:hint="eastAsia"/>
                <w:sz w:val="24"/>
              </w:rPr>
            </w:pPr>
          </w:p>
        </w:tc>
        <w:tc>
          <w:tcPr>
            <w:tcW w:w="708" w:type="dxa"/>
            <w:noWrap w:val="0"/>
            <w:vAlign w:val="top"/>
          </w:tcPr>
          <w:p w14:paraId="3A6E0CAE">
            <w:pPr>
              <w:rPr>
                <w:rFonts w:hint="eastAsia"/>
                <w:sz w:val="24"/>
              </w:rPr>
            </w:pPr>
          </w:p>
        </w:tc>
        <w:tc>
          <w:tcPr>
            <w:tcW w:w="851" w:type="dxa"/>
            <w:noWrap w:val="0"/>
            <w:vAlign w:val="top"/>
          </w:tcPr>
          <w:p w14:paraId="5340BD6A">
            <w:pPr>
              <w:rPr>
                <w:rFonts w:hint="eastAsia"/>
                <w:sz w:val="24"/>
              </w:rPr>
            </w:pPr>
          </w:p>
        </w:tc>
        <w:tc>
          <w:tcPr>
            <w:tcW w:w="425" w:type="dxa"/>
            <w:noWrap w:val="0"/>
            <w:vAlign w:val="top"/>
          </w:tcPr>
          <w:p w14:paraId="717F0570">
            <w:pPr>
              <w:rPr>
                <w:rFonts w:hint="eastAsia"/>
                <w:sz w:val="24"/>
              </w:rPr>
            </w:pPr>
          </w:p>
        </w:tc>
        <w:tc>
          <w:tcPr>
            <w:tcW w:w="425" w:type="dxa"/>
            <w:noWrap w:val="0"/>
            <w:vAlign w:val="top"/>
          </w:tcPr>
          <w:p w14:paraId="3316A324">
            <w:pPr>
              <w:rPr>
                <w:rFonts w:hint="eastAsia"/>
                <w:sz w:val="24"/>
              </w:rPr>
            </w:pPr>
          </w:p>
        </w:tc>
        <w:tc>
          <w:tcPr>
            <w:tcW w:w="426" w:type="dxa"/>
            <w:noWrap w:val="0"/>
            <w:vAlign w:val="top"/>
          </w:tcPr>
          <w:p w14:paraId="77FE3AAB">
            <w:pPr>
              <w:rPr>
                <w:rFonts w:hint="eastAsia"/>
                <w:sz w:val="24"/>
              </w:rPr>
            </w:pPr>
          </w:p>
        </w:tc>
        <w:tc>
          <w:tcPr>
            <w:tcW w:w="425" w:type="dxa"/>
            <w:noWrap w:val="0"/>
            <w:vAlign w:val="top"/>
          </w:tcPr>
          <w:p w14:paraId="65992BDF">
            <w:pPr>
              <w:rPr>
                <w:rFonts w:hint="eastAsia"/>
                <w:sz w:val="24"/>
              </w:rPr>
            </w:pPr>
          </w:p>
        </w:tc>
        <w:tc>
          <w:tcPr>
            <w:tcW w:w="425" w:type="dxa"/>
            <w:noWrap w:val="0"/>
            <w:vAlign w:val="top"/>
          </w:tcPr>
          <w:p w14:paraId="0D441E6E">
            <w:pPr>
              <w:rPr>
                <w:rFonts w:hint="eastAsia"/>
                <w:sz w:val="24"/>
              </w:rPr>
            </w:pPr>
          </w:p>
        </w:tc>
        <w:tc>
          <w:tcPr>
            <w:tcW w:w="851" w:type="dxa"/>
            <w:noWrap w:val="0"/>
            <w:vAlign w:val="top"/>
          </w:tcPr>
          <w:p w14:paraId="43E50F4F">
            <w:pPr>
              <w:rPr>
                <w:rFonts w:hint="eastAsia"/>
                <w:sz w:val="24"/>
              </w:rPr>
            </w:pPr>
          </w:p>
        </w:tc>
        <w:tc>
          <w:tcPr>
            <w:tcW w:w="425" w:type="dxa"/>
            <w:noWrap w:val="0"/>
            <w:vAlign w:val="top"/>
          </w:tcPr>
          <w:p w14:paraId="6A9A6345">
            <w:pPr>
              <w:rPr>
                <w:rFonts w:hint="eastAsia"/>
                <w:sz w:val="24"/>
              </w:rPr>
            </w:pPr>
          </w:p>
        </w:tc>
        <w:tc>
          <w:tcPr>
            <w:tcW w:w="567" w:type="dxa"/>
            <w:noWrap w:val="0"/>
            <w:vAlign w:val="top"/>
          </w:tcPr>
          <w:p w14:paraId="7D11572E">
            <w:pPr>
              <w:rPr>
                <w:rFonts w:hint="eastAsia"/>
                <w:sz w:val="24"/>
              </w:rPr>
            </w:pPr>
          </w:p>
        </w:tc>
        <w:tc>
          <w:tcPr>
            <w:tcW w:w="850" w:type="dxa"/>
            <w:noWrap w:val="0"/>
            <w:vAlign w:val="top"/>
          </w:tcPr>
          <w:p w14:paraId="27681219">
            <w:pPr>
              <w:rPr>
                <w:rFonts w:hint="eastAsia"/>
                <w:sz w:val="24"/>
              </w:rPr>
            </w:pPr>
          </w:p>
        </w:tc>
        <w:tc>
          <w:tcPr>
            <w:tcW w:w="426" w:type="dxa"/>
            <w:noWrap w:val="0"/>
            <w:vAlign w:val="top"/>
          </w:tcPr>
          <w:p w14:paraId="0D3900B8">
            <w:pPr>
              <w:rPr>
                <w:rFonts w:hint="eastAsia"/>
                <w:sz w:val="24"/>
              </w:rPr>
            </w:pPr>
          </w:p>
        </w:tc>
        <w:tc>
          <w:tcPr>
            <w:tcW w:w="425" w:type="dxa"/>
            <w:noWrap w:val="0"/>
            <w:vAlign w:val="top"/>
          </w:tcPr>
          <w:p w14:paraId="259829B9">
            <w:pPr>
              <w:rPr>
                <w:rFonts w:hint="eastAsia"/>
                <w:sz w:val="24"/>
              </w:rPr>
            </w:pPr>
          </w:p>
        </w:tc>
        <w:tc>
          <w:tcPr>
            <w:tcW w:w="425" w:type="dxa"/>
            <w:noWrap w:val="0"/>
            <w:vAlign w:val="top"/>
          </w:tcPr>
          <w:p w14:paraId="22EBD39E">
            <w:pPr>
              <w:rPr>
                <w:rFonts w:hint="eastAsia"/>
                <w:sz w:val="24"/>
              </w:rPr>
            </w:pPr>
          </w:p>
        </w:tc>
        <w:tc>
          <w:tcPr>
            <w:tcW w:w="709" w:type="dxa"/>
            <w:noWrap w:val="0"/>
            <w:vAlign w:val="top"/>
          </w:tcPr>
          <w:p w14:paraId="1839D7C9">
            <w:pPr>
              <w:rPr>
                <w:rFonts w:hint="eastAsia"/>
                <w:sz w:val="24"/>
              </w:rPr>
            </w:pPr>
          </w:p>
        </w:tc>
        <w:tc>
          <w:tcPr>
            <w:tcW w:w="850" w:type="dxa"/>
            <w:noWrap w:val="0"/>
            <w:vAlign w:val="top"/>
          </w:tcPr>
          <w:p w14:paraId="19AB1E0B">
            <w:pPr>
              <w:rPr>
                <w:rFonts w:hint="eastAsia"/>
                <w:sz w:val="24"/>
              </w:rPr>
            </w:pPr>
          </w:p>
        </w:tc>
        <w:tc>
          <w:tcPr>
            <w:tcW w:w="709" w:type="dxa"/>
            <w:noWrap w:val="0"/>
            <w:vAlign w:val="top"/>
          </w:tcPr>
          <w:p w14:paraId="6B0677A9">
            <w:pPr>
              <w:rPr>
                <w:rFonts w:hint="eastAsia"/>
                <w:sz w:val="24"/>
              </w:rPr>
            </w:pPr>
          </w:p>
        </w:tc>
        <w:tc>
          <w:tcPr>
            <w:tcW w:w="567" w:type="dxa"/>
            <w:noWrap w:val="0"/>
            <w:vAlign w:val="top"/>
          </w:tcPr>
          <w:p w14:paraId="16F6511F">
            <w:pPr>
              <w:rPr>
                <w:rFonts w:hint="eastAsia"/>
                <w:sz w:val="24"/>
              </w:rPr>
            </w:pPr>
          </w:p>
        </w:tc>
        <w:tc>
          <w:tcPr>
            <w:tcW w:w="567" w:type="dxa"/>
            <w:noWrap w:val="0"/>
            <w:vAlign w:val="top"/>
          </w:tcPr>
          <w:p w14:paraId="76A8A98D">
            <w:pPr>
              <w:rPr>
                <w:rFonts w:hint="eastAsia"/>
                <w:sz w:val="24"/>
              </w:rPr>
            </w:pPr>
          </w:p>
        </w:tc>
      </w:tr>
      <w:tr w14:paraId="5F53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64F109C">
            <w:pPr>
              <w:rPr>
                <w:rFonts w:hint="eastAsia"/>
                <w:sz w:val="24"/>
              </w:rPr>
            </w:pPr>
          </w:p>
        </w:tc>
        <w:tc>
          <w:tcPr>
            <w:tcW w:w="567" w:type="dxa"/>
            <w:noWrap w:val="0"/>
            <w:vAlign w:val="top"/>
          </w:tcPr>
          <w:p w14:paraId="07A55763">
            <w:pPr>
              <w:rPr>
                <w:rFonts w:hint="eastAsia"/>
                <w:sz w:val="24"/>
              </w:rPr>
            </w:pPr>
          </w:p>
        </w:tc>
        <w:tc>
          <w:tcPr>
            <w:tcW w:w="425" w:type="dxa"/>
            <w:noWrap w:val="0"/>
            <w:vAlign w:val="top"/>
          </w:tcPr>
          <w:p w14:paraId="2344CADA">
            <w:pPr>
              <w:rPr>
                <w:rFonts w:hint="eastAsia"/>
                <w:sz w:val="24"/>
              </w:rPr>
            </w:pPr>
          </w:p>
        </w:tc>
        <w:tc>
          <w:tcPr>
            <w:tcW w:w="425" w:type="dxa"/>
            <w:noWrap w:val="0"/>
            <w:vAlign w:val="top"/>
          </w:tcPr>
          <w:p w14:paraId="3185A6E0">
            <w:pPr>
              <w:rPr>
                <w:rFonts w:hint="eastAsia"/>
                <w:sz w:val="24"/>
              </w:rPr>
            </w:pPr>
          </w:p>
        </w:tc>
        <w:tc>
          <w:tcPr>
            <w:tcW w:w="426" w:type="dxa"/>
            <w:noWrap w:val="0"/>
            <w:vAlign w:val="top"/>
          </w:tcPr>
          <w:p w14:paraId="74D88715">
            <w:pPr>
              <w:rPr>
                <w:rFonts w:hint="eastAsia"/>
                <w:sz w:val="24"/>
              </w:rPr>
            </w:pPr>
          </w:p>
        </w:tc>
        <w:tc>
          <w:tcPr>
            <w:tcW w:w="425" w:type="dxa"/>
            <w:noWrap w:val="0"/>
            <w:vAlign w:val="top"/>
          </w:tcPr>
          <w:p w14:paraId="722622AF">
            <w:pPr>
              <w:rPr>
                <w:rFonts w:hint="eastAsia"/>
                <w:sz w:val="24"/>
              </w:rPr>
            </w:pPr>
          </w:p>
        </w:tc>
        <w:tc>
          <w:tcPr>
            <w:tcW w:w="425" w:type="dxa"/>
            <w:noWrap w:val="0"/>
            <w:vAlign w:val="top"/>
          </w:tcPr>
          <w:p w14:paraId="6B68F040">
            <w:pPr>
              <w:rPr>
                <w:rFonts w:hint="eastAsia"/>
                <w:sz w:val="24"/>
              </w:rPr>
            </w:pPr>
          </w:p>
        </w:tc>
        <w:tc>
          <w:tcPr>
            <w:tcW w:w="425" w:type="dxa"/>
            <w:noWrap w:val="0"/>
            <w:vAlign w:val="top"/>
          </w:tcPr>
          <w:p w14:paraId="363E9130">
            <w:pPr>
              <w:rPr>
                <w:rFonts w:hint="eastAsia"/>
                <w:sz w:val="24"/>
              </w:rPr>
            </w:pPr>
          </w:p>
        </w:tc>
        <w:tc>
          <w:tcPr>
            <w:tcW w:w="426" w:type="dxa"/>
            <w:noWrap w:val="0"/>
            <w:vAlign w:val="top"/>
          </w:tcPr>
          <w:p w14:paraId="61180F42">
            <w:pPr>
              <w:rPr>
                <w:rFonts w:hint="eastAsia"/>
                <w:sz w:val="24"/>
              </w:rPr>
            </w:pPr>
          </w:p>
        </w:tc>
        <w:tc>
          <w:tcPr>
            <w:tcW w:w="425" w:type="dxa"/>
            <w:noWrap w:val="0"/>
            <w:vAlign w:val="top"/>
          </w:tcPr>
          <w:p w14:paraId="43182708">
            <w:pPr>
              <w:rPr>
                <w:rFonts w:hint="eastAsia"/>
                <w:sz w:val="24"/>
              </w:rPr>
            </w:pPr>
          </w:p>
        </w:tc>
        <w:tc>
          <w:tcPr>
            <w:tcW w:w="425" w:type="dxa"/>
            <w:noWrap w:val="0"/>
            <w:vAlign w:val="top"/>
          </w:tcPr>
          <w:p w14:paraId="5D40E057">
            <w:pPr>
              <w:rPr>
                <w:rFonts w:hint="eastAsia"/>
                <w:sz w:val="24"/>
              </w:rPr>
            </w:pPr>
          </w:p>
        </w:tc>
        <w:tc>
          <w:tcPr>
            <w:tcW w:w="425" w:type="dxa"/>
            <w:noWrap w:val="0"/>
            <w:vAlign w:val="top"/>
          </w:tcPr>
          <w:p w14:paraId="2B11739C">
            <w:pPr>
              <w:rPr>
                <w:rFonts w:hint="eastAsia"/>
                <w:sz w:val="24"/>
              </w:rPr>
            </w:pPr>
          </w:p>
        </w:tc>
        <w:tc>
          <w:tcPr>
            <w:tcW w:w="426" w:type="dxa"/>
            <w:noWrap w:val="0"/>
            <w:vAlign w:val="top"/>
          </w:tcPr>
          <w:p w14:paraId="3473AA1F">
            <w:pPr>
              <w:rPr>
                <w:rFonts w:hint="eastAsia"/>
                <w:sz w:val="24"/>
              </w:rPr>
            </w:pPr>
          </w:p>
        </w:tc>
        <w:tc>
          <w:tcPr>
            <w:tcW w:w="425" w:type="dxa"/>
            <w:noWrap w:val="0"/>
            <w:vAlign w:val="top"/>
          </w:tcPr>
          <w:p w14:paraId="7331919A">
            <w:pPr>
              <w:rPr>
                <w:rFonts w:hint="eastAsia"/>
                <w:sz w:val="24"/>
              </w:rPr>
            </w:pPr>
          </w:p>
        </w:tc>
        <w:tc>
          <w:tcPr>
            <w:tcW w:w="425" w:type="dxa"/>
            <w:noWrap w:val="0"/>
            <w:vAlign w:val="top"/>
          </w:tcPr>
          <w:p w14:paraId="39F80019">
            <w:pPr>
              <w:rPr>
                <w:rFonts w:hint="eastAsia"/>
                <w:sz w:val="24"/>
              </w:rPr>
            </w:pPr>
          </w:p>
        </w:tc>
        <w:tc>
          <w:tcPr>
            <w:tcW w:w="851" w:type="dxa"/>
            <w:noWrap w:val="0"/>
            <w:vAlign w:val="top"/>
          </w:tcPr>
          <w:p w14:paraId="2823CD1D">
            <w:pPr>
              <w:rPr>
                <w:rFonts w:hint="eastAsia"/>
                <w:sz w:val="24"/>
              </w:rPr>
            </w:pPr>
          </w:p>
        </w:tc>
        <w:tc>
          <w:tcPr>
            <w:tcW w:w="850" w:type="dxa"/>
            <w:noWrap w:val="0"/>
            <w:vAlign w:val="top"/>
          </w:tcPr>
          <w:p w14:paraId="4933B586">
            <w:pPr>
              <w:rPr>
                <w:rFonts w:hint="eastAsia"/>
                <w:sz w:val="24"/>
              </w:rPr>
            </w:pPr>
          </w:p>
        </w:tc>
        <w:tc>
          <w:tcPr>
            <w:tcW w:w="425" w:type="dxa"/>
            <w:noWrap w:val="0"/>
            <w:vAlign w:val="top"/>
          </w:tcPr>
          <w:p w14:paraId="0F8CF0CA">
            <w:pPr>
              <w:rPr>
                <w:rFonts w:hint="eastAsia"/>
                <w:sz w:val="24"/>
              </w:rPr>
            </w:pPr>
          </w:p>
        </w:tc>
        <w:tc>
          <w:tcPr>
            <w:tcW w:w="426" w:type="dxa"/>
            <w:noWrap w:val="0"/>
            <w:vAlign w:val="top"/>
          </w:tcPr>
          <w:p w14:paraId="72CBC4FF">
            <w:pPr>
              <w:rPr>
                <w:rFonts w:hint="eastAsia"/>
                <w:sz w:val="24"/>
              </w:rPr>
            </w:pPr>
          </w:p>
        </w:tc>
        <w:tc>
          <w:tcPr>
            <w:tcW w:w="425" w:type="dxa"/>
            <w:noWrap w:val="0"/>
            <w:vAlign w:val="top"/>
          </w:tcPr>
          <w:p w14:paraId="25BBDC79">
            <w:pPr>
              <w:rPr>
                <w:rFonts w:hint="eastAsia"/>
                <w:sz w:val="24"/>
              </w:rPr>
            </w:pPr>
          </w:p>
        </w:tc>
        <w:tc>
          <w:tcPr>
            <w:tcW w:w="425" w:type="dxa"/>
            <w:noWrap w:val="0"/>
            <w:vAlign w:val="top"/>
          </w:tcPr>
          <w:p w14:paraId="03331741">
            <w:pPr>
              <w:rPr>
                <w:rFonts w:hint="eastAsia"/>
                <w:sz w:val="24"/>
              </w:rPr>
            </w:pPr>
          </w:p>
        </w:tc>
        <w:tc>
          <w:tcPr>
            <w:tcW w:w="425" w:type="dxa"/>
            <w:noWrap w:val="0"/>
            <w:vAlign w:val="top"/>
          </w:tcPr>
          <w:p w14:paraId="5A0706E2">
            <w:pPr>
              <w:rPr>
                <w:rFonts w:hint="eastAsia"/>
                <w:sz w:val="24"/>
              </w:rPr>
            </w:pPr>
          </w:p>
        </w:tc>
        <w:tc>
          <w:tcPr>
            <w:tcW w:w="426" w:type="dxa"/>
            <w:noWrap w:val="0"/>
            <w:vAlign w:val="top"/>
          </w:tcPr>
          <w:p w14:paraId="5134ADBD">
            <w:pPr>
              <w:rPr>
                <w:rFonts w:hint="eastAsia"/>
                <w:sz w:val="24"/>
              </w:rPr>
            </w:pPr>
          </w:p>
        </w:tc>
        <w:tc>
          <w:tcPr>
            <w:tcW w:w="708" w:type="dxa"/>
            <w:noWrap w:val="0"/>
            <w:vAlign w:val="top"/>
          </w:tcPr>
          <w:p w14:paraId="277A9577">
            <w:pPr>
              <w:rPr>
                <w:rFonts w:hint="eastAsia"/>
                <w:sz w:val="24"/>
              </w:rPr>
            </w:pPr>
          </w:p>
        </w:tc>
        <w:tc>
          <w:tcPr>
            <w:tcW w:w="851" w:type="dxa"/>
            <w:noWrap w:val="0"/>
            <w:vAlign w:val="top"/>
          </w:tcPr>
          <w:p w14:paraId="7691ABCC">
            <w:pPr>
              <w:rPr>
                <w:rFonts w:hint="eastAsia"/>
                <w:sz w:val="24"/>
              </w:rPr>
            </w:pPr>
          </w:p>
        </w:tc>
        <w:tc>
          <w:tcPr>
            <w:tcW w:w="425" w:type="dxa"/>
            <w:noWrap w:val="0"/>
            <w:vAlign w:val="top"/>
          </w:tcPr>
          <w:p w14:paraId="727805C4">
            <w:pPr>
              <w:rPr>
                <w:rFonts w:hint="eastAsia"/>
                <w:sz w:val="24"/>
              </w:rPr>
            </w:pPr>
          </w:p>
        </w:tc>
        <w:tc>
          <w:tcPr>
            <w:tcW w:w="425" w:type="dxa"/>
            <w:noWrap w:val="0"/>
            <w:vAlign w:val="top"/>
          </w:tcPr>
          <w:p w14:paraId="1901B35B">
            <w:pPr>
              <w:rPr>
                <w:rFonts w:hint="eastAsia"/>
                <w:sz w:val="24"/>
              </w:rPr>
            </w:pPr>
          </w:p>
        </w:tc>
        <w:tc>
          <w:tcPr>
            <w:tcW w:w="426" w:type="dxa"/>
            <w:noWrap w:val="0"/>
            <w:vAlign w:val="top"/>
          </w:tcPr>
          <w:p w14:paraId="03C43979">
            <w:pPr>
              <w:rPr>
                <w:rFonts w:hint="eastAsia"/>
                <w:sz w:val="24"/>
              </w:rPr>
            </w:pPr>
          </w:p>
        </w:tc>
        <w:tc>
          <w:tcPr>
            <w:tcW w:w="425" w:type="dxa"/>
            <w:noWrap w:val="0"/>
            <w:vAlign w:val="top"/>
          </w:tcPr>
          <w:p w14:paraId="3349A685">
            <w:pPr>
              <w:rPr>
                <w:rFonts w:hint="eastAsia"/>
                <w:sz w:val="24"/>
              </w:rPr>
            </w:pPr>
          </w:p>
        </w:tc>
        <w:tc>
          <w:tcPr>
            <w:tcW w:w="425" w:type="dxa"/>
            <w:noWrap w:val="0"/>
            <w:vAlign w:val="top"/>
          </w:tcPr>
          <w:p w14:paraId="1100EF51">
            <w:pPr>
              <w:rPr>
                <w:rFonts w:hint="eastAsia"/>
                <w:sz w:val="24"/>
              </w:rPr>
            </w:pPr>
          </w:p>
        </w:tc>
        <w:tc>
          <w:tcPr>
            <w:tcW w:w="851" w:type="dxa"/>
            <w:noWrap w:val="0"/>
            <w:vAlign w:val="top"/>
          </w:tcPr>
          <w:p w14:paraId="670D804C">
            <w:pPr>
              <w:rPr>
                <w:rFonts w:hint="eastAsia"/>
                <w:sz w:val="24"/>
              </w:rPr>
            </w:pPr>
          </w:p>
        </w:tc>
        <w:tc>
          <w:tcPr>
            <w:tcW w:w="425" w:type="dxa"/>
            <w:noWrap w:val="0"/>
            <w:vAlign w:val="top"/>
          </w:tcPr>
          <w:p w14:paraId="7D14E9AF">
            <w:pPr>
              <w:rPr>
                <w:rFonts w:hint="eastAsia"/>
                <w:sz w:val="24"/>
              </w:rPr>
            </w:pPr>
          </w:p>
        </w:tc>
        <w:tc>
          <w:tcPr>
            <w:tcW w:w="567" w:type="dxa"/>
            <w:noWrap w:val="0"/>
            <w:vAlign w:val="top"/>
          </w:tcPr>
          <w:p w14:paraId="02735D9F">
            <w:pPr>
              <w:rPr>
                <w:rFonts w:hint="eastAsia"/>
                <w:sz w:val="24"/>
              </w:rPr>
            </w:pPr>
          </w:p>
        </w:tc>
        <w:tc>
          <w:tcPr>
            <w:tcW w:w="850" w:type="dxa"/>
            <w:noWrap w:val="0"/>
            <w:vAlign w:val="top"/>
          </w:tcPr>
          <w:p w14:paraId="3C0174DE">
            <w:pPr>
              <w:rPr>
                <w:rFonts w:hint="eastAsia"/>
                <w:sz w:val="24"/>
              </w:rPr>
            </w:pPr>
          </w:p>
        </w:tc>
        <w:tc>
          <w:tcPr>
            <w:tcW w:w="426" w:type="dxa"/>
            <w:noWrap w:val="0"/>
            <w:vAlign w:val="top"/>
          </w:tcPr>
          <w:p w14:paraId="2FD8EACA">
            <w:pPr>
              <w:rPr>
                <w:rFonts w:hint="eastAsia"/>
                <w:sz w:val="24"/>
              </w:rPr>
            </w:pPr>
          </w:p>
        </w:tc>
        <w:tc>
          <w:tcPr>
            <w:tcW w:w="425" w:type="dxa"/>
            <w:noWrap w:val="0"/>
            <w:vAlign w:val="top"/>
          </w:tcPr>
          <w:p w14:paraId="04FD82F2">
            <w:pPr>
              <w:rPr>
                <w:rFonts w:hint="eastAsia"/>
                <w:sz w:val="24"/>
              </w:rPr>
            </w:pPr>
          </w:p>
        </w:tc>
        <w:tc>
          <w:tcPr>
            <w:tcW w:w="425" w:type="dxa"/>
            <w:noWrap w:val="0"/>
            <w:vAlign w:val="top"/>
          </w:tcPr>
          <w:p w14:paraId="69356B76">
            <w:pPr>
              <w:rPr>
                <w:rFonts w:hint="eastAsia"/>
                <w:sz w:val="24"/>
              </w:rPr>
            </w:pPr>
          </w:p>
        </w:tc>
        <w:tc>
          <w:tcPr>
            <w:tcW w:w="709" w:type="dxa"/>
            <w:noWrap w:val="0"/>
            <w:vAlign w:val="top"/>
          </w:tcPr>
          <w:p w14:paraId="45D5D911">
            <w:pPr>
              <w:rPr>
                <w:rFonts w:hint="eastAsia"/>
                <w:sz w:val="24"/>
              </w:rPr>
            </w:pPr>
          </w:p>
        </w:tc>
        <w:tc>
          <w:tcPr>
            <w:tcW w:w="850" w:type="dxa"/>
            <w:noWrap w:val="0"/>
            <w:vAlign w:val="top"/>
          </w:tcPr>
          <w:p w14:paraId="0574CB87">
            <w:pPr>
              <w:rPr>
                <w:rFonts w:hint="eastAsia"/>
                <w:sz w:val="24"/>
              </w:rPr>
            </w:pPr>
          </w:p>
        </w:tc>
        <w:tc>
          <w:tcPr>
            <w:tcW w:w="709" w:type="dxa"/>
            <w:noWrap w:val="0"/>
            <w:vAlign w:val="top"/>
          </w:tcPr>
          <w:p w14:paraId="1BE57C81">
            <w:pPr>
              <w:rPr>
                <w:rFonts w:hint="eastAsia"/>
                <w:sz w:val="24"/>
              </w:rPr>
            </w:pPr>
          </w:p>
        </w:tc>
        <w:tc>
          <w:tcPr>
            <w:tcW w:w="567" w:type="dxa"/>
            <w:noWrap w:val="0"/>
            <w:vAlign w:val="top"/>
          </w:tcPr>
          <w:p w14:paraId="0D26D8F5">
            <w:pPr>
              <w:rPr>
                <w:rFonts w:hint="eastAsia"/>
                <w:sz w:val="24"/>
              </w:rPr>
            </w:pPr>
          </w:p>
        </w:tc>
        <w:tc>
          <w:tcPr>
            <w:tcW w:w="567" w:type="dxa"/>
            <w:noWrap w:val="0"/>
            <w:vAlign w:val="top"/>
          </w:tcPr>
          <w:p w14:paraId="008874DB">
            <w:pPr>
              <w:rPr>
                <w:rFonts w:hint="eastAsia"/>
                <w:sz w:val="24"/>
              </w:rPr>
            </w:pPr>
          </w:p>
        </w:tc>
      </w:tr>
      <w:tr w14:paraId="2FD5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671DA3C">
            <w:pPr>
              <w:rPr>
                <w:rFonts w:hint="eastAsia"/>
                <w:sz w:val="24"/>
              </w:rPr>
            </w:pPr>
          </w:p>
        </w:tc>
        <w:tc>
          <w:tcPr>
            <w:tcW w:w="567" w:type="dxa"/>
            <w:noWrap w:val="0"/>
            <w:vAlign w:val="top"/>
          </w:tcPr>
          <w:p w14:paraId="1755BF2D">
            <w:pPr>
              <w:rPr>
                <w:rFonts w:hint="eastAsia"/>
                <w:sz w:val="24"/>
              </w:rPr>
            </w:pPr>
          </w:p>
        </w:tc>
        <w:tc>
          <w:tcPr>
            <w:tcW w:w="425" w:type="dxa"/>
            <w:noWrap w:val="0"/>
            <w:vAlign w:val="top"/>
          </w:tcPr>
          <w:p w14:paraId="57C238C6">
            <w:pPr>
              <w:rPr>
                <w:rFonts w:hint="eastAsia"/>
                <w:sz w:val="24"/>
              </w:rPr>
            </w:pPr>
          </w:p>
        </w:tc>
        <w:tc>
          <w:tcPr>
            <w:tcW w:w="425" w:type="dxa"/>
            <w:noWrap w:val="0"/>
            <w:vAlign w:val="top"/>
          </w:tcPr>
          <w:p w14:paraId="46522B4A">
            <w:pPr>
              <w:rPr>
                <w:rFonts w:hint="eastAsia"/>
                <w:sz w:val="24"/>
              </w:rPr>
            </w:pPr>
          </w:p>
        </w:tc>
        <w:tc>
          <w:tcPr>
            <w:tcW w:w="426" w:type="dxa"/>
            <w:noWrap w:val="0"/>
            <w:vAlign w:val="top"/>
          </w:tcPr>
          <w:p w14:paraId="05F7E156">
            <w:pPr>
              <w:rPr>
                <w:rFonts w:hint="eastAsia"/>
                <w:sz w:val="24"/>
              </w:rPr>
            </w:pPr>
          </w:p>
        </w:tc>
        <w:tc>
          <w:tcPr>
            <w:tcW w:w="425" w:type="dxa"/>
            <w:noWrap w:val="0"/>
            <w:vAlign w:val="top"/>
          </w:tcPr>
          <w:p w14:paraId="3BDA489D">
            <w:pPr>
              <w:rPr>
                <w:rFonts w:hint="eastAsia"/>
                <w:sz w:val="24"/>
              </w:rPr>
            </w:pPr>
          </w:p>
        </w:tc>
        <w:tc>
          <w:tcPr>
            <w:tcW w:w="425" w:type="dxa"/>
            <w:noWrap w:val="0"/>
            <w:vAlign w:val="top"/>
          </w:tcPr>
          <w:p w14:paraId="4E340456">
            <w:pPr>
              <w:rPr>
                <w:rFonts w:hint="eastAsia"/>
                <w:sz w:val="24"/>
              </w:rPr>
            </w:pPr>
          </w:p>
        </w:tc>
        <w:tc>
          <w:tcPr>
            <w:tcW w:w="425" w:type="dxa"/>
            <w:noWrap w:val="0"/>
            <w:vAlign w:val="top"/>
          </w:tcPr>
          <w:p w14:paraId="7D664326">
            <w:pPr>
              <w:rPr>
                <w:rFonts w:hint="eastAsia"/>
                <w:sz w:val="24"/>
              </w:rPr>
            </w:pPr>
          </w:p>
        </w:tc>
        <w:tc>
          <w:tcPr>
            <w:tcW w:w="426" w:type="dxa"/>
            <w:noWrap w:val="0"/>
            <w:vAlign w:val="top"/>
          </w:tcPr>
          <w:p w14:paraId="09159391">
            <w:pPr>
              <w:rPr>
                <w:rFonts w:hint="eastAsia"/>
                <w:sz w:val="24"/>
              </w:rPr>
            </w:pPr>
          </w:p>
        </w:tc>
        <w:tc>
          <w:tcPr>
            <w:tcW w:w="425" w:type="dxa"/>
            <w:noWrap w:val="0"/>
            <w:vAlign w:val="top"/>
          </w:tcPr>
          <w:p w14:paraId="23F6D6BD">
            <w:pPr>
              <w:rPr>
                <w:rFonts w:hint="eastAsia"/>
                <w:sz w:val="24"/>
              </w:rPr>
            </w:pPr>
          </w:p>
        </w:tc>
        <w:tc>
          <w:tcPr>
            <w:tcW w:w="425" w:type="dxa"/>
            <w:noWrap w:val="0"/>
            <w:vAlign w:val="top"/>
          </w:tcPr>
          <w:p w14:paraId="5AFC7A15">
            <w:pPr>
              <w:rPr>
                <w:rFonts w:hint="eastAsia"/>
                <w:sz w:val="24"/>
              </w:rPr>
            </w:pPr>
          </w:p>
        </w:tc>
        <w:tc>
          <w:tcPr>
            <w:tcW w:w="425" w:type="dxa"/>
            <w:noWrap w:val="0"/>
            <w:vAlign w:val="top"/>
          </w:tcPr>
          <w:p w14:paraId="407ACDEC">
            <w:pPr>
              <w:rPr>
                <w:rFonts w:hint="eastAsia"/>
                <w:sz w:val="24"/>
              </w:rPr>
            </w:pPr>
          </w:p>
        </w:tc>
        <w:tc>
          <w:tcPr>
            <w:tcW w:w="426" w:type="dxa"/>
            <w:noWrap w:val="0"/>
            <w:vAlign w:val="top"/>
          </w:tcPr>
          <w:p w14:paraId="4C29C741">
            <w:pPr>
              <w:rPr>
                <w:rFonts w:hint="eastAsia"/>
                <w:sz w:val="24"/>
              </w:rPr>
            </w:pPr>
          </w:p>
        </w:tc>
        <w:tc>
          <w:tcPr>
            <w:tcW w:w="425" w:type="dxa"/>
            <w:noWrap w:val="0"/>
            <w:vAlign w:val="top"/>
          </w:tcPr>
          <w:p w14:paraId="705B84EE">
            <w:pPr>
              <w:rPr>
                <w:rFonts w:hint="eastAsia"/>
                <w:sz w:val="24"/>
              </w:rPr>
            </w:pPr>
          </w:p>
        </w:tc>
        <w:tc>
          <w:tcPr>
            <w:tcW w:w="425" w:type="dxa"/>
            <w:noWrap w:val="0"/>
            <w:vAlign w:val="top"/>
          </w:tcPr>
          <w:p w14:paraId="2C5FD1B6">
            <w:pPr>
              <w:rPr>
                <w:rFonts w:hint="eastAsia"/>
                <w:sz w:val="24"/>
              </w:rPr>
            </w:pPr>
          </w:p>
        </w:tc>
        <w:tc>
          <w:tcPr>
            <w:tcW w:w="851" w:type="dxa"/>
            <w:noWrap w:val="0"/>
            <w:vAlign w:val="top"/>
          </w:tcPr>
          <w:p w14:paraId="35C3258C">
            <w:pPr>
              <w:rPr>
                <w:rFonts w:hint="eastAsia"/>
                <w:sz w:val="24"/>
              </w:rPr>
            </w:pPr>
          </w:p>
        </w:tc>
        <w:tc>
          <w:tcPr>
            <w:tcW w:w="850" w:type="dxa"/>
            <w:noWrap w:val="0"/>
            <w:vAlign w:val="top"/>
          </w:tcPr>
          <w:p w14:paraId="774B365D">
            <w:pPr>
              <w:rPr>
                <w:rFonts w:hint="eastAsia"/>
                <w:sz w:val="24"/>
              </w:rPr>
            </w:pPr>
          </w:p>
        </w:tc>
        <w:tc>
          <w:tcPr>
            <w:tcW w:w="425" w:type="dxa"/>
            <w:noWrap w:val="0"/>
            <w:vAlign w:val="top"/>
          </w:tcPr>
          <w:p w14:paraId="198CA50F">
            <w:pPr>
              <w:rPr>
                <w:rFonts w:hint="eastAsia"/>
                <w:sz w:val="24"/>
              </w:rPr>
            </w:pPr>
          </w:p>
        </w:tc>
        <w:tc>
          <w:tcPr>
            <w:tcW w:w="426" w:type="dxa"/>
            <w:noWrap w:val="0"/>
            <w:vAlign w:val="top"/>
          </w:tcPr>
          <w:p w14:paraId="7AAC9190">
            <w:pPr>
              <w:rPr>
                <w:rFonts w:hint="eastAsia"/>
                <w:sz w:val="24"/>
              </w:rPr>
            </w:pPr>
          </w:p>
        </w:tc>
        <w:tc>
          <w:tcPr>
            <w:tcW w:w="425" w:type="dxa"/>
            <w:noWrap w:val="0"/>
            <w:vAlign w:val="top"/>
          </w:tcPr>
          <w:p w14:paraId="4966B63C">
            <w:pPr>
              <w:rPr>
                <w:rFonts w:hint="eastAsia"/>
                <w:sz w:val="24"/>
              </w:rPr>
            </w:pPr>
          </w:p>
        </w:tc>
        <w:tc>
          <w:tcPr>
            <w:tcW w:w="425" w:type="dxa"/>
            <w:noWrap w:val="0"/>
            <w:vAlign w:val="top"/>
          </w:tcPr>
          <w:p w14:paraId="3B0145A5">
            <w:pPr>
              <w:rPr>
                <w:rFonts w:hint="eastAsia"/>
                <w:sz w:val="24"/>
              </w:rPr>
            </w:pPr>
          </w:p>
        </w:tc>
        <w:tc>
          <w:tcPr>
            <w:tcW w:w="425" w:type="dxa"/>
            <w:noWrap w:val="0"/>
            <w:vAlign w:val="top"/>
          </w:tcPr>
          <w:p w14:paraId="46E26992">
            <w:pPr>
              <w:rPr>
                <w:rFonts w:hint="eastAsia"/>
                <w:sz w:val="24"/>
              </w:rPr>
            </w:pPr>
          </w:p>
        </w:tc>
        <w:tc>
          <w:tcPr>
            <w:tcW w:w="426" w:type="dxa"/>
            <w:noWrap w:val="0"/>
            <w:vAlign w:val="top"/>
          </w:tcPr>
          <w:p w14:paraId="416C5A6C">
            <w:pPr>
              <w:rPr>
                <w:rFonts w:hint="eastAsia"/>
                <w:sz w:val="24"/>
              </w:rPr>
            </w:pPr>
          </w:p>
        </w:tc>
        <w:tc>
          <w:tcPr>
            <w:tcW w:w="708" w:type="dxa"/>
            <w:noWrap w:val="0"/>
            <w:vAlign w:val="top"/>
          </w:tcPr>
          <w:p w14:paraId="58BBC334">
            <w:pPr>
              <w:rPr>
                <w:rFonts w:hint="eastAsia"/>
                <w:sz w:val="24"/>
              </w:rPr>
            </w:pPr>
          </w:p>
        </w:tc>
        <w:tc>
          <w:tcPr>
            <w:tcW w:w="851" w:type="dxa"/>
            <w:noWrap w:val="0"/>
            <w:vAlign w:val="top"/>
          </w:tcPr>
          <w:p w14:paraId="6B968585">
            <w:pPr>
              <w:rPr>
                <w:rFonts w:hint="eastAsia"/>
                <w:sz w:val="24"/>
              </w:rPr>
            </w:pPr>
          </w:p>
        </w:tc>
        <w:tc>
          <w:tcPr>
            <w:tcW w:w="425" w:type="dxa"/>
            <w:noWrap w:val="0"/>
            <w:vAlign w:val="top"/>
          </w:tcPr>
          <w:p w14:paraId="44C601C2">
            <w:pPr>
              <w:rPr>
                <w:rFonts w:hint="eastAsia"/>
                <w:sz w:val="24"/>
              </w:rPr>
            </w:pPr>
          </w:p>
        </w:tc>
        <w:tc>
          <w:tcPr>
            <w:tcW w:w="425" w:type="dxa"/>
            <w:noWrap w:val="0"/>
            <w:vAlign w:val="top"/>
          </w:tcPr>
          <w:p w14:paraId="215E77E9">
            <w:pPr>
              <w:rPr>
                <w:rFonts w:hint="eastAsia"/>
                <w:sz w:val="24"/>
              </w:rPr>
            </w:pPr>
          </w:p>
        </w:tc>
        <w:tc>
          <w:tcPr>
            <w:tcW w:w="426" w:type="dxa"/>
            <w:noWrap w:val="0"/>
            <w:vAlign w:val="top"/>
          </w:tcPr>
          <w:p w14:paraId="38D573D4">
            <w:pPr>
              <w:rPr>
                <w:rFonts w:hint="eastAsia"/>
                <w:sz w:val="24"/>
              </w:rPr>
            </w:pPr>
          </w:p>
        </w:tc>
        <w:tc>
          <w:tcPr>
            <w:tcW w:w="425" w:type="dxa"/>
            <w:noWrap w:val="0"/>
            <w:vAlign w:val="top"/>
          </w:tcPr>
          <w:p w14:paraId="60D39187">
            <w:pPr>
              <w:rPr>
                <w:rFonts w:hint="eastAsia"/>
                <w:sz w:val="24"/>
              </w:rPr>
            </w:pPr>
          </w:p>
        </w:tc>
        <w:tc>
          <w:tcPr>
            <w:tcW w:w="425" w:type="dxa"/>
            <w:noWrap w:val="0"/>
            <w:vAlign w:val="top"/>
          </w:tcPr>
          <w:p w14:paraId="361009DB">
            <w:pPr>
              <w:rPr>
                <w:rFonts w:hint="eastAsia"/>
                <w:sz w:val="24"/>
              </w:rPr>
            </w:pPr>
          </w:p>
        </w:tc>
        <w:tc>
          <w:tcPr>
            <w:tcW w:w="851" w:type="dxa"/>
            <w:noWrap w:val="0"/>
            <w:vAlign w:val="top"/>
          </w:tcPr>
          <w:p w14:paraId="3956CAFF">
            <w:pPr>
              <w:rPr>
                <w:rFonts w:hint="eastAsia"/>
                <w:sz w:val="24"/>
              </w:rPr>
            </w:pPr>
          </w:p>
        </w:tc>
        <w:tc>
          <w:tcPr>
            <w:tcW w:w="425" w:type="dxa"/>
            <w:noWrap w:val="0"/>
            <w:vAlign w:val="top"/>
          </w:tcPr>
          <w:p w14:paraId="6AF72726">
            <w:pPr>
              <w:rPr>
                <w:rFonts w:hint="eastAsia"/>
                <w:sz w:val="24"/>
              </w:rPr>
            </w:pPr>
          </w:p>
        </w:tc>
        <w:tc>
          <w:tcPr>
            <w:tcW w:w="567" w:type="dxa"/>
            <w:noWrap w:val="0"/>
            <w:vAlign w:val="top"/>
          </w:tcPr>
          <w:p w14:paraId="67FE6D76">
            <w:pPr>
              <w:rPr>
                <w:rFonts w:hint="eastAsia"/>
                <w:sz w:val="24"/>
              </w:rPr>
            </w:pPr>
          </w:p>
        </w:tc>
        <w:tc>
          <w:tcPr>
            <w:tcW w:w="850" w:type="dxa"/>
            <w:noWrap w:val="0"/>
            <w:vAlign w:val="top"/>
          </w:tcPr>
          <w:p w14:paraId="63612707">
            <w:pPr>
              <w:rPr>
                <w:rFonts w:hint="eastAsia"/>
                <w:sz w:val="24"/>
              </w:rPr>
            </w:pPr>
          </w:p>
        </w:tc>
        <w:tc>
          <w:tcPr>
            <w:tcW w:w="426" w:type="dxa"/>
            <w:noWrap w:val="0"/>
            <w:vAlign w:val="top"/>
          </w:tcPr>
          <w:p w14:paraId="165BA98C">
            <w:pPr>
              <w:rPr>
                <w:rFonts w:hint="eastAsia"/>
                <w:sz w:val="24"/>
              </w:rPr>
            </w:pPr>
          </w:p>
        </w:tc>
        <w:tc>
          <w:tcPr>
            <w:tcW w:w="425" w:type="dxa"/>
            <w:noWrap w:val="0"/>
            <w:vAlign w:val="top"/>
          </w:tcPr>
          <w:p w14:paraId="3DABE983">
            <w:pPr>
              <w:rPr>
                <w:rFonts w:hint="eastAsia"/>
                <w:sz w:val="24"/>
              </w:rPr>
            </w:pPr>
          </w:p>
        </w:tc>
        <w:tc>
          <w:tcPr>
            <w:tcW w:w="425" w:type="dxa"/>
            <w:noWrap w:val="0"/>
            <w:vAlign w:val="top"/>
          </w:tcPr>
          <w:p w14:paraId="2C08C347">
            <w:pPr>
              <w:rPr>
                <w:rFonts w:hint="eastAsia"/>
                <w:sz w:val="24"/>
              </w:rPr>
            </w:pPr>
          </w:p>
        </w:tc>
        <w:tc>
          <w:tcPr>
            <w:tcW w:w="709" w:type="dxa"/>
            <w:noWrap w:val="0"/>
            <w:vAlign w:val="top"/>
          </w:tcPr>
          <w:p w14:paraId="188A2ACC">
            <w:pPr>
              <w:rPr>
                <w:rFonts w:hint="eastAsia"/>
                <w:sz w:val="24"/>
              </w:rPr>
            </w:pPr>
          </w:p>
        </w:tc>
        <w:tc>
          <w:tcPr>
            <w:tcW w:w="850" w:type="dxa"/>
            <w:noWrap w:val="0"/>
            <w:vAlign w:val="top"/>
          </w:tcPr>
          <w:p w14:paraId="1DEAEC96">
            <w:pPr>
              <w:rPr>
                <w:rFonts w:hint="eastAsia"/>
                <w:sz w:val="24"/>
              </w:rPr>
            </w:pPr>
          </w:p>
        </w:tc>
        <w:tc>
          <w:tcPr>
            <w:tcW w:w="709" w:type="dxa"/>
            <w:noWrap w:val="0"/>
            <w:vAlign w:val="top"/>
          </w:tcPr>
          <w:p w14:paraId="35973110">
            <w:pPr>
              <w:rPr>
                <w:rFonts w:hint="eastAsia"/>
                <w:sz w:val="24"/>
              </w:rPr>
            </w:pPr>
          </w:p>
        </w:tc>
        <w:tc>
          <w:tcPr>
            <w:tcW w:w="567" w:type="dxa"/>
            <w:noWrap w:val="0"/>
            <w:vAlign w:val="top"/>
          </w:tcPr>
          <w:p w14:paraId="10CA7911">
            <w:pPr>
              <w:rPr>
                <w:rFonts w:hint="eastAsia"/>
                <w:sz w:val="24"/>
              </w:rPr>
            </w:pPr>
          </w:p>
        </w:tc>
        <w:tc>
          <w:tcPr>
            <w:tcW w:w="567" w:type="dxa"/>
            <w:noWrap w:val="0"/>
            <w:vAlign w:val="top"/>
          </w:tcPr>
          <w:p w14:paraId="1423BDF2">
            <w:pPr>
              <w:rPr>
                <w:rFonts w:hint="eastAsia"/>
                <w:sz w:val="24"/>
              </w:rPr>
            </w:pPr>
          </w:p>
        </w:tc>
      </w:tr>
      <w:tr w14:paraId="627C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B198D42">
            <w:pPr>
              <w:rPr>
                <w:rFonts w:hint="eastAsia"/>
                <w:sz w:val="24"/>
              </w:rPr>
            </w:pPr>
          </w:p>
        </w:tc>
        <w:tc>
          <w:tcPr>
            <w:tcW w:w="567" w:type="dxa"/>
            <w:noWrap w:val="0"/>
            <w:vAlign w:val="top"/>
          </w:tcPr>
          <w:p w14:paraId="37D8402B">
            <w:pPr>
              <w:rPr>
                <w:rFonts w:hint="eastAsia"/>
                <w:sz w:val="24"/>
              </w:rPr>
            </w:pPr>
          </w:p>
        </w:tc>
        <w:tc>
          <w:tcPr>
            <w:tcW w:w="425" w:type="dxa"/>
            <w:noWrap w:val="0"/>
            <w:vAlign w:val="top"/>
          </w:tcPr>
          <w:p w14:paraId="37310A7E">
            <w:pPr>
              <w:rPr>
                <w:rFonts w:hint="eastAsia"/>
                <w:sz w:val="24"/>
              </w:rPr>
            </w:pPr>
          </w:p>
        </w:tc>
        <w:tc>
          <w:tcPr>
            <w:tcW w:w="425" w:type="dxa"/>
            <w:noWrap w:val="0"/>
            <w:vAlign w:val="top"/>
          </w:tcPr>
          <w:p w14:paraId="3C783FE0">
            <w:pPr>
              <w:rPr>
                <w:rFonts w:hint="eastAsia"/>
                <w:sz w:val="24"/>
              </w:rPr>
            </w:pPr>
          </w:p>
        </w:tc>
        <w:tc>
          <w:tcPr>
            <w:tcW w:w="426" w:type="dxa"/>
            <w:noWrap w:val="0"/>
            <w:vAlign w:val="top"/>
          </w:tcPr>
          <w:p w14:paraId="16E94C68">
            <w:pPr>
              <w:rPr>
                <w:rFonts w:hint="eastAsia"/>
                <w:sz w:val="24"/>
              </w:rPr>
            </w:pPr>
          </w:p>
        </w:tc>
        <w:tc>
          <w:tcPr>
            <w:tcW w:w="425" w:type="dxa"/>
            <w:noWrap w:val="0"/>
            <w:vAlign w:val="top"/>
          </w:tcPr>
          <w:p w14:paraId="4FD0FCE8">
            <w:pPr>
              <w:rPr>
                <w:rFonts w:hint="eastAsia"/>
                <w:sz w:val="24"/>
              </w:rPr>
            </w:pPr>
          </w:p>
        </w:tc>
        <w:tc>
          <w:tcPr>
            <w:tcW w:w="425" w:type="dxa"/>
            <w:noWrap w:val="0"/>
            <w:vAlign w:val="top"/>
          </w:tcPr>
          <w:p w14:paraId="0020002A">
            <w:pPr>
              <w:rPr>
                <w:rFonts w:hint="eastAsia"/>
                <w:sz w:val="24"/>
              </w:rPr>
            </w:pPr>
          </w:p>
        </w:tc>
        <w:tc>
          <w:tcPr>
            <w:tcW w:w="425" w:type="dxa"/>
            <w:noWrap w:val="0"/>
            <w:vAlign w:val="top"/>
          </w:tcPr>
          <w:p w14:paraId="5AB30C0E">
            <w:pPr>
              <w:rPr>
                <w:rFonts w:hint="eastAsia"/>
                <w:sz w:val="24"/>
              </w:rPr>
            </w:pPr>
          </w:p>
        </w:tc>
        <w:tc>
          <w:tcPr>
            <w:tcW w:w="426" w:type="dxa"/>
            <w:noWrap w:val="0"/>
            <w:vAlign w:val="top"/>
          </w:tcPr>
          <w:p w14:paraId="69F4DEBD">
            <w:pPr>
              <w:rPr>
                <w:rFonts w:hint="eastAsia"/>
                <w:sz w:val="24"/>
              </w:rPr>
            </w:pPr>
          </w:p>
        </w:tc>
        <w:tc>
          <w:tcPr>
            <w:tcW w:w="425" w:type="dxa"/>
            <w:noWrap w:val="0"/>
            <w:vAlign w:val="top"/>
          </w:tcPr>
          <w:p w14:paraId="19C25B51">
            <w:pPr>
              <w:rPr>
                <w:rFonts w:hint="eastAsia"/>
                <w:sz w:val="24"/>
              </w:rPr>
            </w:pPr>
          </w:p>
        </w:tc>
        <w:tc>
          <w:tcPr>
            <w:tcW w:w="425" w:type="dxa"/>
            <w:noWrap w:val="0"/>
            <w:vAlign w:val="top"/>
          </w:tcPr>
          <w:p w14:paraId="25E2D1DF">
            <w:pPr>
              <w:rPr>
                <w:rFonts w:hint="eastAsia"/>
                <w:sz w:val="24"/>
              </w:rPr>
            </w:pPr>
          </w:p>
        </w:tc>
        <w:tc>
          <w:tcPr>
            <w:tcW w:w="425" w:type="dxa"/>
            <w:noWrap w:val="0"/>
            <w:vAlign w:val="top"/>
          </w:tcPr>
          <w:p w14:paraId="67E0ED42">
            <w:pPr>
              <w:rPr>
                <w:rFonts w:hint="eastAsia"/>
                <w:sz w:val="24"/>
              </w:rPr>
            </w:pPr>
          </w:p>
        </w:tc>
        <w:tc>
          <w:tcPr>
            <w:tcW w:w="426" w:type="dxa"/>
            <w:noWrap w:val="0"/>
            <w:vAlign w:val="top"/>
          </w:tcPr>
          <w:p w14:paraId="0B7DB973">
            <w:pPr>
              <w:rPr>
                <w:rFonts w:hint="eastAsia"/>
                <w:sz w:val="24"/>
              </w:rPr>
            </w:pPr>
          </w:p>
        </w:tc>
        <w:tc>
          <w:tcPr>
            <w:tcW w:w="425" w:type="dxa"/>
            <w:noWrap w:val="0"/>
            <w:vAlign w:val="top"/>
          </w:tcPr>
          <w:p w14:paraId="39752D5D">
            <w:pPr>
              <w:rPr>
                <w:rFonts w:hint="eastAsia"/>
                <w:sz w:val="24"/>
              </w:rPr>
            </w:pPr>
          </w:p>
        </w:tc>
        <w:tc>
          <w:tcPr>
            <w:tcW w:w="425" w:type="dxa"/>
            <w:noWrap w:val="0"/>
            <w:vAlign w:val="top"/>
          </w:tcPr>
          <w:p w14:paraId="09E97EEB">
            <w:pPr>
              <w:rPr>
                <w:rFonts w:hint="eastAsia"/>
                <w:sz w:val="24"/>
              </w:rPr>
            </w:pPr>
          </w:p>
        </w:tc>
        <w:tc>
          <w:tcPr>
            <w:tcW w:w="851" w:type="dxa"/>
            <w:noWrap w:val="0"/>
            <w:vAlign w:val="top"/>
          </w:tcPr>
          <w:p w14:paraId="3A15EBC7">
            <w:pPr>
              <w:rPr>
                <w:rFonts w:hint="eastAsia"/>
                <w:sz w:val="24"/>
              </w:rPr>
            </w:pPr>
          </w:p>
        </w:tc>
        <w:tc>
          <w:tcPr>
            <w:tcW w:w="850" w:type="dxa"/>
            <w:noWrap w:val="0"/>
            <w:vAlign w:val="top"/>
          </w:tcPr>
          <w:p w14:paraId="6D623227">
            <w:pPr>
              <w:rPr>
                <w:rFonts w:hint="eastAsia"/>
                <w:sz w:val="24"/>
              </w:rPr>
            </w:pPr>
          </w:p>
        </w:tc>
        <w:tc>
          <w:tcPr>
            <w:tcW w:w="425" w:type="dxa"/>
            <w:noWrap w:val="0"/>
            <w:vAlign w:val="top"/>
          </w:tcPr>
          <w:p w14:paraId="7D615B8C">
            <w:pPr>
              <w:rPr>
                <w:rFonts w:hint="eastAsia"/>
                <w:sz w:val="24"/>
              </w:rPr>
            </w:pPr>
          </w:p>
        </w:tc>
        <w:tc>
          <w:tcPr>
            <w:tcW w:w="426" w:type="dxa"/>
            <w:noWrap w:val="0"/>
            <w:vAlign w:val="top"/>
          </w:tcPr>
          <w:p w14:paraId="3FFAF4CB">
            <w:pPr>
              <w:rPr>
                <w:rFonts w:hint="eastAsia"/>
                <w:sz w:val="24"/>
              </w:rPr>
            </w:pPr>
          </w:p>
        </w:tc>
        <w:tc>
          <w:tcPr>
            <w:tcW w:w="425" w:type="dxa"/>
            <w:noWrap w:val="0"/>
            <w:vAlign w:val="top"/>
          </w:tcPr>
          <w:p w14:paraId="364F60D7">
            <w:pPr>
              <w:rPr>
                <w:rFonts w:hint="eastAsia"/>
                <w:sz w:val="24"/>
              </w:rPr>
            </w:pPr>
          </w:p>
        </w:tc>
        <w:tc>
          <w:tcPr>
            <w:tcW w:w="425" w:type="dxa"/>
            <w:noWrap w:val="0"/>
            <w:vAlign w:val="top"/>
          </w:tcPr>
          <w:p w14:paraId="3A82E765">
            <w:pPr>
              <w:rPr>
                <w:rFonts w:hint="eastAsia"/>
                <w:sz w:val="24"/>
              </w:rPr>
            </w:pPr>
          </w:p>
        </w:tc>
        <w:tc>
          <w:tcPr>
            <w:tcW w:w="425" w:type="dxa"/>
            <w:noWrap w:val="0"/>
            <w:vAlign w:val="top"/>
          </w:tcPr>
          <w:p w14:paraId="6313A4A0">
            <w:pPr>
              <w:rPr>
                <w:rFonts w:hint="eastAsia"/>
                <w:sz w:val="24"/>
              </w:rPr>
            </w:pPr>
          </w:p>
        </w:tc>
        <w:tc>
          <w:tcPr>
            <w:tcW w:w="426" w:type="dxa"/>
            <w:noWrap w:val="0"/>
            <w:vAlign w:val="top"/>
          </w:tcPr>
          <w:p w14:paraId="31CE446E">
            <w:pPr>
              <w:rPr>
                <w:rFonts w:hint="eastAsia"/>
                <w:sz w:val="24"/>
              </w:rPr>
            </w:pPr>
          </w:p>
        </w:tc>
        <w:tc>
          <w:tcPr>
            <w:tcW w:w="708" w:type="dxa"/>
            <w:noWrap w:val="0"/>
            <w:vAlign w:val="top"/>
          </w:tcPr>
          <w:p w14:paraId="132B7A18">
            <w:pPr>
              <w:rPr>
                <w:rFonts w:hint="eastAsia"/>
                <w:sz w:val="24"/>
              </w:rPr>
            </w:pPr>
          </w:p>
        </w:tc>
        <w:tc>
          <w:tcPr>
            <w:tcW w:w="851" w:type="dxa"/>
            <w:noWrap w:val="0"/>
            <w:vAlign w:val="top"/>
          </w:tcPr>
          <w:p w14:paraId="4055700A">
            <w:pPr>
              <w:rPr>
                <w:rFonts w:hint="eastAsia"/>
                <w:sz w:val="24"/>
              </w:rPr>
            </w:pPr>
          </w:p>
        </w:tc>
        <w:tc>
          <w:tcPr>
            <w:tcW w:w="425" w:type="dxa"/>
            <w:noWrap w:val="0"/>
            <w:vAlign w:val="top"/>
          </w:tcPr>
          <w:p w14:paraId="61BFB6BD">
            <w:pPr>
              <w:rPr>
                <w:rFonts w:hint="eastAsia"/>
                <w:sz w:val="24"/>
              </w:rPr>
            </w:pPr>
          </w:p>
        </w:tc>
        <w:tc>
          <w:tcPr>
            <w:tcW w:w="425" w:type="dxa"/>
            <w:noWrap w:val="0"/>
            <w:vAlign w:val="top"/>
          </w:tcPr>
          <w:p w14:paraId="756A0051">
            <w:pPr>
              <w:rPr>
                <w:rFonts w:hint="eastAsia"/>
                <w:sz w:val="24"/>
              </w:rPr>
            </w:pPr>
          </w:p>
        </w:tc>
        <w:tc>
          <w:tcPr>
            <w:tcW w:w="426" w:type="dxa"/>
            <w:noWrap w:val="0"/>
            <w:vAlign w:val="top"/>
          </w:tcPr>
          <w:p w14:paraId="1F660101">
            <w:pPr>
              <w:rPr>
                <w:rFonts w:hint="eastAsia"/>
                <w:sz w:val="24"/>
              </w:rPr>
            </w:pPr>
          </w:p>
        </w:tc>
        <w:tc>
          <w:tcPr>
            <w:tcW w:w="425" w:type="dxa"/>
            <w:noWrap w:val="0"/>
            <w:vAlign w:val="top"/>
          </w:tcPr>
          <w:p w14:paraId="389A7B16">
            <w:pPr>
              <w:rPr>
                <w:rFonts w:hint="eastAsia"/>
                <w:sz w:val="24"/>
              </w:rPr>
            </w:pPr>
          </w:p>
        </w:tc>
        <w:tc>
          <w:tcPr>
            <w:tcW w:w="425" w:type="dxa"/>
            <w:noWrap w:val="0"/>
            <w:vAlign w:val="top"/>
          </w:tcPr>
          <w:p w14:paraId="70B66C00">
            <w:pPr>
              <w:rPr>
                <w:rFonts w:hint="eastAsia"/>
                <w:sz w:val="24"/>
              </w:rPr>
            </w:pPr>
          </w:p>
        </w:tc>
        <w:tc>
          <w:tcPr>
            <w:tcW w:w="851" w:type="dxa"/>
            <w:noWrap w:val="0"/>
            <w:vAlign w:val="top"/>
          </w:tcPr>
          <w:p w14:paraId="6D9A46F0">
            <w:pPr>
              <w:rPr>
                <w:rFonts w:hint="eastAsia"/>
                <w:sz w:val="24"/>
              </w:rPr>
            </w:pPr>
          </w:p>
        </w:tc>
        <w:tc>
          <w:tcPr>
            <w:tcW w:w="425" w:type="dxa"/>
            <w:noWrap w:val="0"/>
            <w:vAlign w:val="top"/>
          </w:tcPr>
          <w:p w14:paraId="486AC61C">
            <w:pPr>
              <w:rPr>
                <w:rFonts w:hint="eastAsia"/>
                <w:sz w:val="24"/>
              </w:rPr>
            </w:pPr>
          </w:p>
        </w:tc>
        <w:tc>
          <w:tcPr>
            <w:tcW w:w="567" w:type="dxa"/>
            <w:noWrap w:val="0"/>
            <w:vAlign w:val="top"/>
          </w:tcPr>
          <w:p w14:paraId="53BB612F">
            <w:pPr>
              <w:rPr>
                <w:rFonts w:hint="eastAsia"/>
                <w:sz w:val="24"/>
              </w:rPr>
            </w:pPr>
          </w:p>
        </w:tc>
        <w:tc>
          <w:tcPr>
            <w:tcW w:w="850" w:type="dxa"/>
            <w:noWrap w:val="0"/>
            <w:vAlign w:val="top"/>
          </w:tcPr>
          <w:p w14:paraId="34CA8F4D">
            <w:pPr>
              <w:rPr>
                <w:rFonts w:hint="eastAsia"/>
                <w:sz w:val="24"/>
              </w:rPr>
            </w:pPr>
          </w:p>
        </w:tc>
        <w:tc>
          <w:tcPr>
            <w:tcW w:w="426" w:type="dxa"/>
            <w:noWrap w:val="0"/>
            <w:vAlign w:val="top"/>
          </w:tcPr>
          <w:p w14:paraId="4D511688">
            <w:pPr>
              <w:rPr>
                <w:rFonts w:hint="eastAsia"/>
                <w:sz w:val="24"/>
              </w:rPr>
            </w:pPr>
          </w:p>
        </w:tc>
        <w:tc>
          <w:tcPr>
            <w:tcW w:w="425" w:type="dxa"/>
            <w:noWrap w:val="0"/>
            <w:vAlign w:val="top"/>
          </w:tcPr>
          <w:p w14:paraId="3EB33D6A">
            <w:pPr>
              <w:rPr>
                <w:rFonts w:hint="eastAsia"/>
                <w:sz w:val="24"/>
              </w:rPr>
            </w:pPr>
          </w:p>
        </w:tc>
        <w:tc>
          <w:tcPr>
            <w:tcW w:w="425" w:type="dxa"/>
            <w:noWrap w:val="0"/>
            <w:vAlign w:val="top"/>
          </w:tcPr>
          <w:p w14:paraId="5DC0E748">
            <w:pPr>
              <w:rPr>
                <w:rFonts w:hint="eastAsia"/>
                <w:sz w:val="24"/>
              </w:rPr>
            </w:pPr>
          </w:p>
        </w:tc>
        <w:tc>
          <w:tcPr>
            <w:tcW w:w="709" w:type="dxa"/>
            <w:noWrap w:val="0"/>
            <w:vAlign w:val="top"/>
          </w:tcPr>
          <w:p w14:paraId="6581C01C">
            <w:pPr>
              <w:rPr>
                <w:rFonts w:hint="eastAsia"/>
                <w:sz w:val="24"/>
              </w:rPr>
            </w:pPr>
          </w:p>
        </w:tc>
        <w:tc>
          <w:tcPr>
            <w:tcW w:w="850" w:type="dxa"/>
            <w:noWrap w:val="0"/>
            <w:vAlign w:val="top"/>
          </w:tcPr>
          <w:p w14:paraId="5980EB45">
            <w:pPr>
              <w:rPr>
                <w:rFonts w:hint="eastAsia"/>
                <w:sz w:val="24"/>
              </w:rPr>
            </w:pPr>
          </w:p>
        </w:tc>
        <w:tc>
          <w:tcPr>
            <w:tcW w:w="709" w:type="dxa"/>
            <w:noWrap w:val="0"/>
            <w:vAlign w:val="top"/>
          </w:tcPr>
          <w:p w14:paraId="5ECB0F57">
            <w:pPr>
              <w:rPr>
                <w:rFonts w:hint="eastAsia"/>
                <w:sz w:val="24"/>
              </w:rPr>
            </w:pPr>
          </w:p>
        </w:tc>
        <w:tc>
          <w:tcPr>
            <w:tcW w:w="567" w:type="dxa"/>
            <w:noWrap w:val="0"/>
            <w:vAlign w:val="top"/>
          </w:tcPr>
          <w:p w14:paraId="230444BB">
            <w:pPr>
              <w:rPr>
                <w:rFonts w:hint="eastAsia"/>
                <w:sz w:val="24"/>
              </w:rPr>
            </w:pPr>
          </w:p>
        </w:tc>
        <w:tc>
          <w:tcPr>
            <w:tcW w:w="567" w:type="dxa"/>
            <w:noWrap w:val="0"/>
            <w:vAlign w:val="top"/>
          </w:tcPr>
          <w:p w14:paraId="5FE7CEA9">
            <w:pPr>
              <w:rPr>
                <w:rFonts w:hint="eastAsia"/>
                <w:sz w:val="24"/>
              </w:rPr>
            </w:pPr>
          </w:p>
        </w:tc>
      </w:tr>
      <w:tr w14:paraId="73FA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6D63577">
            <w:pPr>
              <w:rPr>
                <w:rFonts w:hint="eastAsia"/>
                <w:sz w:val="24"/>
              </w:rPr>
            </w:pPr>
          </w:p>
        </w:tc>
        <w:tc>
          <w:tcPr>
            <w:tcW w:w="567" w:type="dxa"/>
            <w:noWrap w:val="0"/>
            <w:vAlign w:val="top"/>
          </w:tcPr>
          <w:p w14:paraId="05A63C70">
            <w:pPr>
              <w:rPr>
                <w:rFonts w:hint="eastAsia"/>
                <w:sz w:val="24"/>
              </w:rPr>
            </w:pPr>
          </w:p>
        </w:tc>
        <w:tc>
          <w:tcPr>
            <w:tcW w:w="425" w:type="dxa"/>
            <w:noWrap w:val="0"/>
            <w:vAlign w:val="top"/>
          </w:tcPr>
          <w:p w14:paraId="1FA5E8CB">
            <w:pPr>
              <w:rPr>
                <w:rFonts w:hint="eastAsia"/>
                <w:sz w:val="24"/>
              </w:rPr>
            </w:pPr>
          </w:p>
        </w:tc>
        <w:tc>
          <w:tcPr>
            <w:tcW w:w="425" w:type="dxa"/>
            <w:noWrap w:val="0"/>
            <w:vAlign w:val="top"/>
          </w:tcPr>
          <w:p w14:paraId="5C225596">
            <w:pPr>
              <w:rPr>
                <w:rFonts w:hint="eastAsia"/>
                <w:sz w:val="24"/>
              </w:rPr>
            </w:pPr>
          </w:p>
        </w:tc>
        <w:tc>
          <w:tcPr>
            <w:tcW w:w="426" w:type="dxa"/>
            <w:noWrap w:val="0"/>
            <w:vAlign w:val="top"/>
          </w:tcPr>
          <w:p w14:paraId="38A517A4">
            <w:pPr>
              <w:rPr>
                <w:rFonts w:hint="eastAsia"/>
                <w:sz w:val="24"/>
              </w:rPr>
            </w:pPr>
          </w:p>
        </w:tc>
        <w:tc>
          <w:tcPr>
            <w:tcW w:w="425" w:type="dxa"/>
            <w:noWrap w:val="0"/>
            <w:vAlign w:val="top"/>
          </w:tcPr>
          <w:p w14:paraId="53B4D03C">
            <w:pPr>
              <w:rPr>
                <w:rFonts w:hint="eastAsia"/>
                <w:sz w:val="24"/>
              </w:rPr>
            </w:pPr>
          </w:p>
        </w:tc>
        <w:tc>
          <w:tcPr>
            <w:tcW w:w="425" w:type="dxa"/>
            <w:noWrap w:val="0"/>
            <w:vAlign w:val="top"/>
          </w:tcPr>
          <w:p w14:paraId="5A4FF787">
            <w:pPr>
              <w:rPr>
                <w:rFonts w:hint="eastAsia"/>
                <w:sz w:val="24"/>
              </w:rPr>
            </w:pPr>
          </w:p>
        </w:tc>
        <w:tc>
          <w:tcPr>
            <w:tcW w:w="425" w:type="dxa"/>
            <w:noWrap w:val="0"/>
            <w:vAlign w:val="top"/>
          </w:tcPr>
          <w:p w14:paraId="4B3B8DF1">
            <w:pPr>
              <w:rPr>
                <w:rFonts w:hint="eastAsia"/>
                <w:sz w:val="24"/>
              </w:rPr>
            </w:pPr>
          </w:p>
        </w:tc>
        <w:tc>
          <w:tcPr>
            <w:tcW w:w="426" w:type="dxa"/>
            <w:noWrap w:val="0"/>
            <w:vAlign w:val="top"/>
          </w:tcPr>
          <w:p w14:paraId="4A263743">
            <w:pPr>
              <w:rPr>
                <w:rFonts w:hint="eastAsia"/>
                <w:sz w:val="24"/>
              </w:rPr>
            </w:pPr>
          </w:p>
        </w:tc>
        <w:tc>
          <w:tcPr>
            <w:tcW w:w="425" w:type="dxa"/>
            <w:noWrap w:val="0"/>
            <w:vAlign w:val="top"/>
          </w:tcPr>
          <w:p w14:paraId="29788C09">
            <w:pPr>
              <w:rPr>
                <w:rFonts w:hint="eastAsia"/>
                <w:sz w:val="24"/>
              </w:rPr>
            </w:pPr>
          </w:p>
        </w:tc>
        <w:tc>
          <w:tcPr>
            <w:tcW w:w="425" w:type="dxa"/>
            <w:noWrap w:val="0"/>
            <w:vAlign w:val="top"/>
          </w:tcPr>
          <w:p w14:paraId="1155E55D">
            <w:pPr>
              <w:rPr>
                <w:rFonts w:hint="eastAsia"/>
                <w:sz w:val="24"/>
              </w:rPr>
            </w:pPr>
          </w:p>
        </w:tc>
        <w:tc>
          <w:tcPr>
            <w:tcW w:w="425" w:type="dxa"/>
            <w:noWrap w:val="0"/>
            <w:vAlign w:val="top"/>
          </w:tcPr>
          <w:p w14:paraId="32031AA6">
            <w:pPr>
              <w:rPr>
                <w:rFonts w:hint="eastAsia"/>
                <w:sz w:val="24"/>
              </w:rPr>
            </w:pPr>
          </w:p>
        </w:tc>
        <w:tc>
          <w:tcPr>
            <w:tcW w:w="426" w:type="dxa"/>
            <w:noWrap w:val="0"/>
            <w:vAlign w:val="top"/>
          </w:tcPr>
          <w:p w14:paraId="6FD55488">
            <w:pPr>
              <w:rPr>
                <w:rFonts w:hint="eastAsia"/>
                <w:sz w:val="24"/>
              </w:rPr>
            </w:pPr>
          </w:p>
        </w:tc>
        <w:tc>
          <w:tcPr>
            <w:tcW w:w="425" w:type="dxa"/>
            <w:noWrap w:val="0"/>
            <w:vAlign w:val="top"/>
          </w:tcPr>
          <w:p w14:paraId="6489B16F">
            <w:pPr>
              <w:rPr>
                <w:rFonts w:hint="eastAsia"/>
                <w:sz w:val="24"/>
              </w:rPr>
            </w:pPr>
          </w:p>
        </w:tc>
        <w:tc>
          <w:tcPr>
            <w:tcW w:w="425" w:type="dxa"/>
            <w:noWrap w:val="0"/>
            <w:vAlign w:val="top"/>
          </w:tcPr>
          <w:p w14:paraId="418A83EE">
            <w:pPr>
              <w:rPr>
                <w:rFonts w:hint="eastAsia"/>
                <w:sz w:val="24"/>
              </w:rPr>
            </w:pPr>
          </w:p>
        </w:tc>
        <w:tc>
          <w:tcPr>
            <w:tcW w:w="851" w:type="dxa"/>
            <w:noWrap w:val="0"/>
            <w:vAlign w:val="top"/>
          </w:tcPr>
          <w:p w14:paraId="4F807A52">
            <w:pPr>
              <w:rPr>
                <w:rFonts w:hint="eastAsia"/>
                <w:sz w:val="24"/>
              </w:rPr>
            </w:pPr>
          </w:p>
        </w:tc>
        <w:tc>
          <w:tcPr>
            <w:tcW w:w="850" w:type="dxa"/>
            <w:noWrap w:val="0"/>
            <w:vAlign w:val="top"/>
          </w:tcPr>
          <w:p w14:paraId="548202F9">
            <w:pPr>
              <w:rPr>
                <w:rFonts w:hint="eastAsia"/>
                <w:sz w:val="24"/>
              </w:rPr>
            </w:pPr>
          </w:p>
        </w:tc>
        <w:tc>
          <w:tcPr>
            <w:tcW w:w="425" w:type="dxa"/>
            <w:noWrap w:val="0"/>
            <w:vAlign w:val="top"/>
          </w:tcPr>
          <w:p w14:paraId="6C8AC181">
            <w:pPr>
              <w:rPr>
                <w:rFonts w:hint="eastAsia"/>
                <w:sz w:val="24"/>
              </w:rPr>
            </w:pPr>
          </w:p>
        </w:tc>
        <w:tc>
          <w:tcPr>
            <w:tcW w:w="426" w:type="dxa"/>
            <w:noWrap w:val="0"/>
            <w:vAlign w:val="top"/>
          </w:tcPr>
          <w:p w14:paraId="4DBE804A">
            <w:pPr>
              <w:rPr>
                <w:rFonts w:hint="eastAsia"/>
                <w:sz w:val="24"/>
              </w:rPr>
            </w:pPr>
          </w:p>
        </w:tc>
        <w:tc>
          <w:tcPr>
            <w:tcW w:w="425" w:type="dxa"/>
            <w:noWrap w:val="0"/>
            <w:vAlign w:val="top"/>
          </w:tcPr>
          <w:p w14:paraId="7850E8BA">
            <w:pPr>
              <w:rPr>
                <w:rFonts w:hint="eastAsia"/>
                <w:sz w:val="24"/>
              </w:rPr>
            </w:pPr>
          </w:p>
        </w:tc>
        <w:tc>
          <w:tcPr>
            <w:tcW w:w="425" w:type="dxa"/>
            <w:noWrap w:val="0"/>
            <w:vAlign w:val="top"/>
          </w:tcPr>
          <w:p w14:paraId="2BB522EC">
            <w:pPr>
              <w:rPr>
                <w:rFonts w:hint="eastAsia"/>
                <w:sz w:val="24"/>
              </w:rPr>
            </w:pPr>
          </w:p>
        </w:tc>
        <w:tc>
          <w:tcPr>
            <w:tcW w:w="425" w:type="dxa"/>
            <w:noWrap w:val="0"/>
            <w:vAlign w:val="top"/>
          </w:tcPr>
          <w:p w14:paraId="2A806B74">
            <w:pPr>
              <w:rPr>
                <w:rFonts w:hint="eastAsia"/>
                <w:sz w:val="24"/>
              </w:rPr>
            </w:pPr>
          </w:p>
        </w:tc>
        <w:tc>
          <w:tcPr>
            <w:tcW w:w="426" w:type="dxa"/>
            <w:noWrap w:val="0"/>
            <w:vAlign w:val="top"/>
          </w:tcPr>
          <w:p w14:paraId="5F194682">
            <w:pPr>
              <w:rPr>
                <w:rFonts w:hint="eastAsia"/>
                <w:sz w:val="24"/>
              </w:rPr>
            </w:pPr>
          </w:p>
        </w:tc>
        <w:tc>
          <w:tcPr>
            <w:tcW w:w="708" w:type="dxa"/>
            <w:noWrap w:val="0"/>
            <w:vAlign w:val="top"/>
          </w:tcPr>
          <w:p w14:paraId="3285B2B1">
            <w:pPr>
              <w:rPr>
                <w:rFonts w:hint="eastAsia"/>
                <w:sz w:val="24"/>
              </w:rPr>
            </w:pPr>
          </w:p>
        </w:tc>
        <w:tc>
          <w:tcPr>
            <w:tcW w:w="851" w:type="dxa"/>
            <w:noWrap w:val="0"/>
            <w:vAlign w:val="top"/>
          </w:tcPr>
          <w:p w14:paraId="3F05F462">
            <w:pPr>
              <w:rPr>
                <w:rFonts w:hint="eastAsia"/>
                <w:sz w:val="24"/>
              </w:rPr>
            </w:pPr>
          </w:p>
        </w:tc>
        <w:tc>
          <w:tcPr>
            <w:tcW w:w="425" w:type="dxa"/>
            <w:noWrap w:val="0"/>
            <w:vAlign w:val="top"/>
          </w:tcPr>
          <w:p w14:paraId="5E30BD9E">
            <w:pPr>
              <w:rPr>
                <w:rFonts w:hint="eastAsia"/>
                <w:sz w:val="24"/>
              </w:rPr>
            </w:pPr>
          </w:p>
        </w:tc>
        <w:tc>
          <w:tcPr>
            <w:tcW w:w="425" w:type="dxa"/>
            <w:noWrap w:val="0"/>
            <w:vAlign w:val="top"/>
          </w:tcPr>
          <w:p w14:paraId="055B8E59">
            <w:pPr>
              <w:rPr>
                <w:rFonts w:hint="eastAsia"/>
                <w:sz w:val="24"/>
              </w:rPr>
            </w:pPr>
          </w:p>
        </w:tc>
        <w:tc>
          <w:tcPr>
            <w:tcW w:w="426" w:type="dxa"/>
            <w:noWrap w:val="0"/>
            <w:vAlign w:val="top"/>
          </w:tcPr>
          <w:p w14:paraId="5832D0FD">
            <w:pPr>
              <w:rPr>
                <w:rFonts w:hint="eastAsia"/>
                <w:sz w:val="24"/>
              </w:rPr>
            </w:pPr>
          </w:p>
        </w:tc>
        <w:tc>
          <w:tcPr>
            <w:tcW w:w="425" w:type="dxa"/>
            <w:noWrap w:val="0"/>
            <w:vAlign w:val="top"/>
          </w:tcPr>
          <w:p w14:paraId="7F666EB5">
            <w:pPr>
              <w:rPr>
                <w:rFonts w:hint="eastAsia"/>
                <w:sz w:val="24"/>
              </w:rPr>
            </w:pPr>
          </w:p>
        </w:tc>
        <w:tc>
          <w:tcPr>
            <w:tcW w:w="425" w:type="dxa"/>
            <w:noWrap w:val="0"/>
            <w:vAlign w:val="top"/>
          </w:tcPr>
          <w:p w14:paraId="26F4E758">
            <w:pPr>
              <w:rPr>
                <w:rFonts w:hint="eastAsia"/>
                <w:sz w:val="24"/>
              </w:rPr>
            </w:pPr>
          </w:p>
        </w:tc>
        <w:tc>
          <w:tcPr>
            <w:tcW w:w="851" w:type="dxa"/>
            <w:noWrap w:val="0"/>
            <w:vAlign w:val="top"/>
          </w:tcPr>
          <w:p w14:paraId="40893097">
            <w:pPr>
              <w:rPr>
                <w:rFonts w:hint="eastAsia"/>
                <w:sz w:val="24"/>
              </w:rPr>
            </w:pPr>
          </w:p>
        </w:tc>
        <w:tc>
          <w:tcPr>
            <w:tcW w:w="425" w:type="dxa"/>
            <w:noWrap w:val="0"/>
            <w:vAlign w:val="top"/>
          </w:tcPr>
          <w:p w14:paraId="0A16C087">
            <w:pPr>
              <w:rPr>
                <w:rFonts w:hint="eastAsia"/>
                <w:sz w:val="24"/>
              </w:rPr>
            </w:pPr>
          </w:p>
        </w:tc>
        <w:tc>
          <w:tcPr>
            <w:tcW w:w="567" w:type="dxa"/>
            <w:noWrap w:val="0"/>
            <w:vAlign w:val="top"/>
          </w:tcPr>
          <w:p w14:paraId="05034D67">
            <w:pPr>
              <w:rPr>
                <w:rFonts w:hint="eastAsia"/>
                <w:sz w:val="24"/>
              </w:rPr>
            </w:pPr>
          </w:p>
        </w:tc>
        <w:tc>
          <w:tcPr>
            <w:tcW w:w="850" w:type="dxa"/>
            <w:noWrap w:val="0"/>
            <w:vAlign w:val="top"/>
          </w:tcPr>
          <w:p w14:paraId="2A14D401">
            <w:pPr>
              <w:rPr>
                <w:rFonts w:hint="eastAsia"/>
                <w:sz w:val="24"/>
              </w:rPr>
            </w:pPr>
          </w:p>
        </w:tc>
        <w:tc>
          <w:tcPr>
            <w:tcW w:w="426" w:type="dxa"/>
            <w:noWrap w:val="0"/>
            <w:vAlign w:val="top"/>
          </w:tcPr>
          <w:p w14:paraId="5669DEAC">
            <w:pPr>
              <w:rPr>
                <w:rFonts w:hint="eastAsia"/>
                <w:sz w:val="24"/>
              </w:rPr>
            </w:pPr>
          </w:p>
        </w:tc>
        <w:tc>
          <w:tcPr>
            <w:tcW w:w="425" w:type="dxa"/>
            <w:noWrap w:val="0"/>
            <w:vAlign w:val="top"/>
          </w:tcPr>
          <w:p w14:paraId="2F05C6AD">
            <w:pPr>
              <w:rPr>
                <w:rFonts w:hint="eastAsia"/>
                <w:sz w:val="24"/>
              </w:rPr>
            </w:pPr>
          </w:p>
        </w:tc>
        <w:tc>
          <w:tcPr>
            <w:tcW w:w="425" w:type="dxa"/>
            <w:noWrap w:val="0"/>
            <w:vAlign w:val="top"/>
          </w:tcPr>
          <w:p w14:paraId="5957033D">
            <w:pPr>
              <w:rPr>
                <w:rFonts w:hint="eastAsia"/>
                <w:sz w:val="24"/>
              </w:rPr>
            </w:pPr>
          </w:p>
        </w:tc>
        <w:tc>
          <w:tcPr>
            <w:tcW w:w="709" w:type="dxa"/>
            <w:noWrap w:val="0"/>
            <w:vAlign w:val="top"/>
          </w:tcPr>
          <w:p w14:paraId="5AC83250">
            <w:pPr>
              <w:rPr>
                <w:rFonts w:hint="eastAsia"/>
                <w:sz w:val="24"/>
              </w:rPr>
            </w:pPr>
          </w:p>
        </w:tc>
        <w:tc>
          <w:tcPr>
            <w:tcW w:w="850" w:type="dxa"/>
            <w:noWrap w:val="0"/>
            <w:vAlign w:val="top"/>
          </w:tcPr>
          <w:p w14:paraId="06E61784">
            <w:pPr>
              <w:rPr>
                <w:rFonts w:hint="eastAsia"/>
                <w:sz w:val="24"/>
              </w:rPr>
            </w:pPr>
          </w:p>
        </w:tc>
        <w:tc>
          <w:tcPr>
            <w:tcW w:w="709" w:type="dxa"/>
            <w:noWrap w:val="0"/>
            <w:vAlign w:val="top"/>
          </w:tcPr>
          <w:p w14:paraId="202E1D12">
            <w:pPr>
              <w:rPr>
                <w:rFonts w:hint="eastAsia"/>
                <w:sz w:val="24"/>
              </w:rPr>
            </w:pPr>
          </w:p>
        </w:tc>
        <w:tc>
          <w:tcPr>
            <w:tcW w:w="567" w:type="dxa"/>
            <w:noWrap w:val="0"/>
            <w:vAlign w:val="top"/>
          </w:tcPr>
          <w:p w14:paraId="3406FC6E">
            <w:pPr>
              <w:rPr>
                <w:rFonts w:hint="eastAsia"/>
                <w:sz w:val="24"/>
              </w:rPr>
            </w:pPr>
          </w:p>
        </w:tc>
        <w:tc>
          <w:tcPr>
            <w:tcW w:w="567" w:type="dxa"/>
            <w:noWrap w:val="0"/>
            <w:vAlign w:val="top"/>
          </w:tcPr>
          <w:p w14:paraId="255C299C">
            <w:pPr>
              <w:rPr>
                <w:rFonts w:hint="eastAsia"/>
                <w:sz w:val="24"/>
              </w:rPr>
            </w:pPr>
          </w:p>
        </w:tc>
      </w:tr>
      <w:tr w14:paraId="1E7E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EEE4F52">
            <w:pPr>
              <w:rPr>
                <w:rFonts w:hint="eastAsia"/>
                <w:sz w:val="24"/>
              </w:rPr>
            </w:pPr>
          </w:p>
        </w:tc>
        <w:tc>
          <w:tcPr>
            <w:tcW w:w="567" w:type="dxa"/>
            <w:noWrap w:val="0"/>
            <w:vAlign w:val="top"/>
          </w:tcPr>
          <w:p w14:paraId="34BEE6F2">
            <w:pPr>
              <w:rPr>
                <w:rFonts w:hint="eastAsia"/>
                <w:sz w:val="24"/>
              </w:rPr>
            </w:pPr>
          </w:p>
        </w:tc>
        <w:tc>
          <w:tcPr>
            <w:tcW w:w="425" w:type="dxa"/>
            <w:noWrap w:val="0"/>
            <w:vAlign w:val="top"/>
          </w:tcPr>
          <w:p w14:paraId="0A90919E">
            <w:pPr>
              <w:rPr>
                <w:rFonts w:hint="eastAsia"/>
                <w:sz w:val="24"/>
              </w:rPr>
            </w:pPr>
          </w:p>
        </w:tc>
        <w:tc>
          <w:tcPr>
            <w:tcW w:w="425" w:type="dxa"/>
            <w:noWrap w:val="0"/>
            <w:vAlign w:val="top"/>
          </w:tcPr>
          <w:p w14:paraId="645F0E0A">
            <w:pPr>
              <w:rPr>
                <w:rFonts w:hint="eastAsia"/>
                <w:sz w:val="24"/>
              </w:rPr>
            </w:pPr>
          </w:p>
        </w:tc>
        <w:tc>
          <w:tcPr>
            <w:tcW w:w="426" w:type="dxa"/>
            <w:noWrap w:val="0"/>
            <w:vAlign w:val="top"/>
          </w:tcPr>
          <w:p w14:paraId="6585C7E4">
            <w:pPr>
              <w:rPr>
                <w:rFonts w:hint="eastAsia"/>
                <w:sz w:val="24"/>
              </w:rPr>
            </w:pPr>
          </w:p>
        </w:tc>
        <w:tc>
          <w:tcPr>
            <w:tcW w:w="425" w:type="dxa"/>
            <w:noWrap w:val="0"/>
            <w:vAlign w:val="top"/>
          </w:tcPr>
          <w:p w14:paraId="3C1C652D">
            <w:pPr>
              <w:rPr>
                <w:rFonts w:hint="eastAsia"/>
                <w:sz w:val="24"/>
              </w:rPr>
            </w:pPr>
          </w:p>
        </w:tc>
        <w:tc>
          <w:tcPr>
            <w:tcW w:w="425" w:type="dxa"/>
            <w:noWrap w:val="0"/>
            <w:vAlign w:val="top"/>
          </w:tcPr>
          <w:p w14:paraId="66BBCB95">
            <w:pPr>
              <w:rPr>
                <w:rFonts w:hint="eastAsia"/>
                <w:sz w:val="24"/>
              </w:rPr>
            </w:pPr>
          </w:p>
        </w:tc>
        <w:tc>
          <w:tcPr>
            <w:tcW w:w="425" w:type="dxa"/>
            <w:noWrap w:val="0"/>
            <w:vAlign w:val="top"/>
          </w:tcPr>
          <w:p w14:paraId="63E3184B">
            <w:pPr>
              <w:rPr>
                <w:rFonts w:hint="eastAsia"/>
                <w:sz w:val="24"/>
              </w:rPr>
            </w:pPr>
          </w:p>
        </w:tc>
        <w:tc>
          <w:tcPr>
            <w:tcW w:w="426" w:type="dxa"/>
            <w:noWrap w:val="0"/>
            <w:vAlign w:val="top"/>
          </w:tcPr>
          <w:p w14:paraId="151F3115">
            <w:pPr>
              <w:rPr>
                <w:rFonts w:hint="eastAsia"/>
                <w:sz w:val="24"/>
              </w:rPr>
            </w:pPr>
          </w:p>
        </w:tc>
        <w:tc>
          <w:tcPr>
            <w:tcW w:w="425" w:type="dxa"/>
            <w:noWrap w:val="0"/>
            <w:vAlign w:val="top"/>
          </w:tcPr>
          <w:p w14:paraId="1EDBF167">
            <w:pPr>
              <w:rPr>
                <w:rFonts w:hint="eastAsia"/>
                <w:sz w:val="24"/>
              </w:rPr>
            </w:pPr>
          </w:p>
        </w:tc>
        <w:tc>
          <w:tcPr>
            <w:tcW w:w="425" w:type="dxa"/>
            <w:noWrap w:val="0"/>
            <w:vAlign w:val="top"/>
          </w:tcPr>
          <w:p w14:paraId="523470C6">
            <w:pPr>
              <w:rPr>
                <w:rFonts w:hint="eastAsia"/>
                <w:sz w:val="24"/>
              </w:rPr>
            </w:pPr>
          </w:p>
        </w:tc>
        <w:tc>
          <w:tcPr>
            <w:tcW w:w="425" w:type="dxa"/>
            <w:noWrap w:val="0"/>
            <w:vAlign w:val="top"/>
          </w:tcPr>
          <w:p w14:paraId="09751B0C">
            <w:pPr>
              <w:rPr>
                <w:rFonts w:hint="eastAsia"/>
                <w:sz w:val="24"/>
              </w:rPr>
            </w:pPr>
          </w:p>
        </w:tc>
        <w:tc>
          <w:tcPr>
            <w:tcW w:w="426" w:type="dxa"/>
            <w:noWrap w:val="0"/>
            <w:vAlign w:val="top"/>
          </w:tcPr>
          <w:p w14:paraId="40861CA0">
            <w:pPr>
              <w:rPr>
                <w:rFonts w:hint="eastAsia"/>
                <w:sz w:val="24"/>
              </w:rPr>
            </w:pPr>
          </w:p>
        </w:tc>
        <w:tc>
          <w:tcPr>
            <w:tcW w:w="425" w:type="dxa"/>
            <w:noWrap w:val="0"/>
            <w:vAlign w:val="top"/>
          </w:tcPr>
          <w:p w14:paraId="23D5A4C7">
            <w:pPr>
              <w:rPr>
                <w:rFonts w:hint="eastAsia"/>
                <w:sz w:val="24"/>
              </w:rPr>
            </w:pPr>
          </w:p>
        </w:tc>
        <w:tc>
          <w:tcPr>
            <w:tcW w:w="425" w:type="dxa"/>
            <w:noWrap w:val="0"/>
            <w:vAlign w:val="top"/>
          </w:tcPr>
          <w:p w14:paraId="52B123E9">
            <w:pPr>
              <w:rPr>
                <w:rFonts w:hint="eastAsia"/>
                <w:sz w:val="24"/>
              </w:rPr>
            </w:pPr>
          </w:p>
        </w:tc>
        <w:tc>
          <w:tcPr>
            <w:tcW w:w="851" w:type="dxa"/>
            <w:noWrap w:val="0"/>
            <w:vAlign w:val="top"/>
          </w:tcPr>
          <w:p w14:paraId="23BDE200">
            <w:pPr>
              <w:rPr>
                <w:rFonts w:hint="eastAsia"/>
                <w:sz w:val="24"/>
              </w:rPr>
            </w:pPr>
          </w:p>
        </w:tc>
        <w:tc>
          <w:tcPr>
            <w:tcW w:w="850" w:type="dxa"/>
            <w:noWrap w:val="0"/>
            <w:vAlign w:val="top"/>
          </w:tcPr>
          <w:p w14:paraId="2F234002">
            <w:pPr>
              <w:rPr>
                <w:rFonts w:hint="eastAsia"/>
                <w:sz w:val="24"/>
              </w:rPr>
            </w:pPr>
          </w:p>
        </w:tc>
        <w:tc>
          <w:tcPr>
            <w:tcW w:w="425" w:type="dxa"/>
            <w:noWrap w:val="0"/>
            <w:vAlign w:val="top"/>
          </w:tcPr>
          <w:p w14:paraId="79BE2ECF">
            <w:pPr>
              <w:rPr>
                <w:rFonts w:hint="eastAsia"/>
                <w:sz w:val="24"/>
              </w:rPr>
            </w:pPr>
          </w:p>
        </w:tc>
        <w:tc>
          <w:tcPr>
            <w:tcW w:w="426" w:type="dxa"/>
            <w:noWrap w:val="0"/>
            <w:vAlign w:val="top"/>
          </w:tcPr>
          <w:p w14:paraId="1C5FBB8F">
            <w:pPr>
              <w:rPr>
                <w:rFonts w:hint="eastAsia"/>
                <w:sz w:val="24"/>
              </w:rPr>
            </w:pPr>
          </w:p>
        </w:tc>
        <w:tc>
          <w:tcPr>
            <w:tcW w:w="425" w:type="dxa"/>
            <w:noWrap w:val="0"/>
            <w:vAlign w:val="top"/>
          </w:tcPr>
          <w:p w14:paraId="31C22DCB">
            <w:pPr>
              <w:rPr>
                <w:rFonts w:hint="eastAsia"/>
                <w:sz w:val="24"/>
              </w:rPr>
            </w:pPr>
          </w:p>
        </w:tc>
        <w:tc>
          <w:tcPr>
            <w:tcW w:w="425" w:type="dxa"/>
            <w:noWrap w:val="0"/>
            <w:vAlign w:val="top"/>
          </w:tcPr>
          <w:p w14:paraId="6D592280">
            <w:pPr>
              <w:rPr>
                <w:rFonts w:hint="eastAsia"/>
                <w:sz w:val="24"/>
              </w:rPr>
            </w:pPr>
          </w:p>
        </w:tc>
        <w:tc>
          <w:tcPr>
            <w:tcW w:w="425" w:type="dxa"/>
            <w:noWrap w:val="0"/>
            <w:vAlign w:val="top"/>
          </w:tcPr>
          <w:p w14:paraId="5B6E7BB1">
            <w:pPr>
              <w:rPr>
                <w:rFonts w:hint="eastAsia"/>
                <w:sz w:val="24"/>
              </w:rPr>
            </w:pPr>
          </w:p>
        </w:tc>
        <w:tc>
          <w:tcPr>
            <w:tcW w:w="426" w:type="dxa"/>
            <w:noWrap w:val="0"/>
            <w:vAlign w:val="top"/>
          </w:tcPr>
          <w:p w14:paraId="2BEAF261">
            <w:pPr>
              <w:rPr>
                <w:rFonts w:hint="eastAsia"/>
                <w:sz w:val="24"/>
              </w:rPr>
            </w:pPr>
          </w:p>
        </w:tc>
        <w:tc>
          <w:tcPr>
            <w:tcW w:w="708" w:type="dxa"/>
            <w:noWrap w:val="0"/>
            <w:vAlign w:val="top"/>
          </w:tcPr>
          <w:p w14:paraId="78B4FD3A">
            <w:pPr>
              <w:rPr>
                <w:rFonts w:hint="eastAsia"/>
                <w:sz w:val="24"/>
              </w:rPr>
            </w:pPr>
          </w:p>
        </w:tc>
        <w:tc>
          <w:tcPr>
            <w:tcW w:w="851" w:type="dxa"/>
            <w:noWrap w:val="0"/>
            <w:vAlign w:val="top"/>
          </w:tcPr>
          <w:p w14:paraId="3F78295C">
            <w:pPr>
              <w:rPr>
                <w:rFonts w:hint="eastAsia"/>
                <w:sz w:val="24"/>
              </w:rPr>
            </w:pPr>
          </w:p>
        </w:tc>
        <w:tc>
          <w:tcPr>
            <w:tcW w:w="425" w:type="dxa"/>
            <w:noWrap w:val="0"/>
            <w:vAlign w:val="top"/>
          </w:tcPr>
          <w:p w14:paraId="6435E803">
            <w:pPr>
              <w:rPr>
                <w:rFonts w:hint="eastAsia"/>
                <w:sz w:val="24"/>
              </w:rPr>
            </w:pPr>
          </w:p>
        </w:tc>
        <w:tc>
          <w:tcPr>
            <w:tcW w:w="425" w:type="dxa"/>
            <w:noWrap w:val="0"/>
            <w:vAlign w:val="top"/>
          </w:tcPr>
          <w:p w14:paraId="3EFC6373">
            <w:pPr>
              <w:rPr>
                <w:rFonts w:hint="eastAsia"/>
                <w:sz w:val="24"/>
              </w:rPr>
            </w:pPr>
          </w:p>
        </w:tc>
        <w:tc>
          <w:tcPr>
            <w:tcW w:w="426" w:type="dxa"/>
            <w:noWrap w:val="0"/>
            <w:vAlign w:val="top"/>
          </w:tcPr>
          <w:p w14:paraId="08AAB0F8">
            <w:pPr>
              <w:rPr>
                <w:rFonts w:hint="eastAsia"/>
                <w:sz w:val="24"/>
              </w:rPr>
            </w:pPr>
          </w:p>
        </w:tc>
        <w:tc>
          <w:tcPr>
            <w:tcW w:w="425" w:type="dxa"/>
            <w:noWrap w:val="0"/>
            <w:vAlign w:val="top"/>
          </w:tcPr>
          <w:p w14:paraId="752E06D8">
            <w:pPr>
              <w:rPr>
                <w:rFonts w:hint="eastAsia"/>
                <w:sz w:val="24"/>
              </w:rPr>
            </w:pPr>
          </w:p>
        </w:tc>
        <w:tc>
          <w:tcPr>
            <w:tcW w:w="425" w:type="dxa"/>
            <w:noWrap w:val="0"/>
            <w:vAlign w:val="top"/>
          </w:tcPr>
          <w:p w14:paraId="68723897">
            <w:pPr>
              <w:rPr>
                <w:rFonts w:hint="eastAsia"/>
                <w:sz w:val="24"/>
              </w:rPr>
            </w:pPr>
          </w:p>
        </w:tc>
        <w:tc>
          <w:tcPr>
            <w:tcW w:w="851" w:type="dxa"/>
            <w:noWrap w:val="0"/>
            <w:vAlign w:val="top"/>
          </w:tcPr>
          <w:p w14:paraId="255CAC6F">
            <w:pPr>
              <w:rPr>
                <w:rFonts w:hint="eastAsia"/>
                <w:sz w:val="24"/>
              </w:rPr>
            </w:pPr>
          </w:p>
        </w:tc>
        <w:tc>
          <w:tcPr>
            <w:tcW w:w="425" w:type="dxa"/>
            <w:noWrap w:val="0"/>
            <w:vAlign w:val="top"/>
          </w:tcPr>
          <w:p w14:paraId="6BBF0AA8">
            <w:pPr>
              <w:rPr>
                <w:rFonts w:hint="eastAsia"/>
                <w:sz w:val="24"/>
              </w:rPr>
            </w:pPr>
          </w:p>
        </w:tc>
        <w:tc>
          <w:tcPr>
            <w:tcW w:w="567" w:type="dxa"/>
            <w:noWrap w:val="0"/>
            <w:vAlign w:val="top"/>
          </w:tcPr>
          <w:p w14:paraId="6BCBF543">
            <w:pPr>
              <w:rPr>
                <w:rFonts w:hint="eastAsia"/>
                <w:sz w:val="24"/>
              </w:rPr>
            </w:pPr>
          </w:p>
        </w:tc>
        <w:tc>
          <w:tcPr>
            <w:tcW w:w="850" w:type="dxa"/>
            <w:noWrap w:val="0"/>
            <w:vAlign w:val="top"/>
          </w:tcPr>
          <w:p w14:paraId="509DAA07">
            <w:pPr>
              <w:rPr>
                <w:rFonts w:hint="eastAsia"/>
                <w:sz w:val="24"/>
              </w:rPr>
            </w:pPr>
          </w:p>
        </w:tc>
        <w:tc>
          <w:tcPr>
            <w:tcW w:w="426" w:type="dxa"/>
            <w:noWrap w:val="0"/>
            <w:vAlign w:val="top"/>
          </w:tcPr>
          <w:p w14:paraId="33242E10">
            <w:pPr>
              <w:rPr>
                <w:rFonts w:hint="eastAsia"/>
                <w:sz w:val="24"/>
              </w:rPr>
            </w:pPr>
          </w:p>
        </w:tc>
        <w:tc>
          <w:tcPr>
            <w:tcW w:w="425" w:type="dxa"/>
            <w:noWrap w:val="0"/>
            <w:vAlign w:val="top"/>
          </w:tcPr>
          <w:p w14:paraId="08B65EF4">
            <w:pPr>
              <w:rPr>
                <w:rFonts w:hint="eastAsia"/>
                <w:sz w:val="24"/>
              </w:rPr>
            </w:pPr>
          </w:p>
        </w:tc>
        <w:tc>
          <w:tcPr>
            <w:tcW w:w="425" w:type="dxa"/>
            <w:noWrap w:val="0"/>
            <w:vAlign w:val="top"/>
          </w:tcPr>
          <w:p w14:paraId="2D48C45E">
            <w:pPr>
              <w:rPr>
                <w:rFonts w:hint="eastAsia"/>
                <w:sz w:val="24"/>
              </w:rPr>
            </w:pPr>
          </w:p>
        </w:tc>
        <w:tc>
          <w:tcPr>
            <w:tcW w:w="709" w:type="dxa"/>
            <w:noWrap w:val="0"/>
            <w:vAlign w:val="top"/>
          </w:tcPr>
          <w:p w14:paraId="72C9DDCF">
            <w:pPr>
              <w:rPr>
                <w:rFonts w:hint="eastAsia"/>
                <w:sz w:val="24"/>
              </w:rPr>
            </w:pPr>
          </w:p>
        </w:tc>
        <w:tc>
          <w:tcPr>
            <w:tcW w:w="850" w:type="dxa"/>
            <w:noWrap w:val="0"/>
            <w:vAlign w:val="top"/>
          </w:tcPr>
          <w:p w14:paraId="25653A1A">
            <w:pPr>
              <w:rPr>
                <w:rFonts w:hint="eastAsia"/>
                <w:sz w:val="24"/>
              </w:rPr>
            </w:pPr>
          </w:p>
        </w:tc>
        <w:tc>
          <w:tcPr>
            <w:tcW w:w="709" w:type="dxa"/>
            <w:noWrap w:val="0"/>
            <w:vAlign w:val="top"/>
          </w:tcPr>
          <w:p w14:paraId="0913DC33">
            <w:pPr>
              <w:rPr>
                <w:rFonts w:hint="eastAsia"/>
                <w:sz w:val="24"/>
              </w:rPr>
            </w:pPr>
          </w:p>
        </w:tc>
        <w:tc>
          <w:tcPr>
            <w:tcW w:w="567" w:type="dxa"/>
            <w:noWrap w:val="0"/>
            <w:vAlign w:val="top"/>
          </w:tcPr>
          <w:p w14:paraId="267CFF1E">
            <w:pPr>
              <w:rPr>
                <w:rFonts w:hint="eastAsia"/>
                <w:sz w:val="24"/>
              </w:rPr>
            </w:pPr>
          </w:p>
        </w:tc>
        <w:tc>
          <w:tcPr>
            <w:tcW w:w="567" w:type="dxa"/>
            <w:noWrap w:val="0"/>
            <w:vAlign w:val="top"/>
          </w:tcPr>
          <w:p w14:paraId="673064B4">
            <w:pPr>
              <w:rPr>
                <w:rFonts w:hint="eastAsia"/>
                <w:sz w:val="24"/>
              </w:rPr>
            </w:pPr>
          </w:p>
        </w:tc>
      </w:tr>
      <w:tr w14:paraId="7EE9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1AA85B6">
            <w:pPr>
              <w:rPr>
                <w:rFonts w:hint="eastAsia"/>
                <w:sz w:val="24"/>
              </w:rPr>
            </w:pPr>
          </w:p>
        </w:tc>
        <w:tc>
          <w:tcPr>
            <w:tcW w:w="567" w:type="dxa"/>
            <w:noWrap w:val="0"/>
            <w:vAlign w:val="top"/>
          </w:tcPr>
          <w:p w14:paraId="48CE2AA6">
            <w:pPr>
              <w:rPr>
                <w:rFonts w:hint="eastAsia"/>
                <w:sz w:val="24"/>
              </w:rPr>
            </w:pPr>
          </w:p>
        </w:tc>
        <w:tc>
          <w:tcPr>
            <w:tcW w:w="425" w:type="dxa"/>
            <w:noWrap w:val="0"/>
            <w:vAlign w:val="top"/>
          </w:tcPr>
          <w:p w14:paraId="364F2583">
            <w:pPr>
              <w:rPr>
                <w:rFonts w:hint="eastAsia"/>
                <w:sz w:val="24"/>
              </w:rPr>
            </w:pPr>
          </w:p>
        </w:tc>
        <w:tc>
          <w:tcPr>
            <w:tcW w:w="425" w:type="dxa"/>
            <w:noWrap w:val="0"/>
            <w:vAlign w:val="top"/>
          </w:tcPr>
          <w:p w14:paraId="2B5986D3">
            <w:pPr>
              <w:rPr>
                <w:rFonts w:hint="eastAsia"/>
                <w:sz w:val="24"/>
              </w:rPr>
            </w:pPr>
          </w:p>
        </w:tc>
        <w:tc>
          <w:tcPr>
            <w:tcW w:w="426" w:type="dxa"/>
            <w:noWrap w:val="0"/>
            <w:vAlign w:val="top"/>
          </w:tcPr>
          <w:p w14:paraId="6979EBFE">
            <w:pPr>
              <w:rPr>
                <w:rFonts w:hint="eastAsia"/>
                <w:sz w:val="24"/>
              </w:rPr>
            </w:pPr>
          </w:p>
        </w:tc>
        <w:tc>
          <w:tcPr>
            <w:tcW w:w="425" w:type="dxa"/>
            <w:noWrap w:val="0"/>
            <w:vAlign w:val="top"/>
          </w:tcPr>
          <w:p w14:paraId="0F4130EE">
            <w:pPr>
              <w:rPr>
                <w:rFonts w:hint="eastAsia"/>
                <w:sz w:val="24"/>
              </w:rPr>
            </w:pPr>
          </w:p>
        </w:tc>
        <w:tc>
          <w:tcPr>
            <w:tcW w:w="425" w:type="dxa"/>
            <w:noWrap w:val="0"/>
            <w:vAlign w:val="top"/>
          </w:tcPr>
          <w:p w14:paraId="086C23C1">
            <w:pPr>
              <w:rPr>
                <w:rFonts w:hint="eastAsia"/>
                <w:sz w:val="24"/>
              </w:rPr>
            </w:pPr>
          </w:p>
        </w:tc>
        <w:tc>
          <w:tcPr>
            <w:tcW w:w="425" w:type="dxa"/>
            <w:noWrap w:val="0"/>
            <w:vAlign w:val="top"/>
          </w:tcPr>
          <w:p w14:paraId="5B21C49F">
            <w:pPr>
              <w:rPr>
                <w:rFonts w:hint="eastAsia"/>
                <w:sz w:val="24"/>
              </w:rPr>
            </w:pPr>
          </w:p>
        </w:tc>
        <w:tc>
          <w:tcPr>
            <w:tcW w:w="426" w:type="dxa"/>
            <w:noWrap w:val="0"/>
            <w:vAlign w:val="top"/>
          </w:tcPr>
          <w:p w14:paraId="47D08A24">
            <w:pPr>
              <w:rPr>
                <w:rFonts w:hint="eastAsia"/>
                <w:sz w:val="24"/>
              </w:rPr>
            </w:pPr>
          </w:p>
        </w:tc>
        <w:tc>
          <w:tcPr>
            <w:tcW w:w="425" w:type="dxa"/>
            <w:noWrap w:val="0"/>
            <w:vAlign w:val="top"/>
          </w:tcPr>
          <w:p w14:paraId="6DE03A3B">
            <w:pPr>
              <w:rPr>
                <w:rFonts w:hint="eastAsia"/>
                <w:sz w:val="24"/>
              </w:rPr>
            </w:pPr>
          </w:p>
        </w:tc>
        <w:tc>
          <w:tcPr>
            <w:tcW w:w="425" w:type="dxa"/>
            <w:noWrap w:val="0"/>
            <w:vAlign w:val="top"/>
          </w:tcPr>
          <w:p w14:paraId="0A32E17D">
            <w:pPr>
              <w:rPr>
                <w:rFonts w:hint="eastAsia"/>
                <w:sz w:val="24"/>
              </w:rPr>
            </w:pPr>
          </w:p>
        </w:tc>
        <w:tc>
          <w:tcPr>
            <w:tcW w:w="425" w:type="dxa"/>
            <w:noWrap w:val="0"/>
            <w:vAlign w:val="top"/>
          </w:tcPr>
          <w:p w14:paraId="44C83995">
            <w:pPr>
              <w:rPr>
                <w:rFonts w:hint="eastAsia"/>
                <w:sz w:val="24"/>
              </w:rPr>
            </w:pPr>
          </w:p>
        </w:tc>
        <w:tc>
          <w:tcPr>
            <w:tcW w:w="426" w:type="dxa"/>
            <w:noWrap w:val="0"/>
            <w:vAlign w:val="top"/>
          </w:tcPr>
          <w:p w14:paraId="70C3F542">
            <w:pPr>
              <w:rPr>
                <w:rFonts w:hint="eastAsia"/>
                <w:sz w:val="24"/>
              </w:rPr>
            </w:pPr>
          </w:p>
        </w:tc>
        <w:tc>
          <w:tcPr>
            <w:tcW w:w="425" w:type="dxa"/>
            <w:noWrap w:val="0"/>
            <w:vAlign w:val="top"/>
          </w:tcPr>
          <w:p w14:paraId="653F5E4A">
            <w:pPr>
              <w:rPr>
                <w:rFonts w:hint="eastAsia"/>
                <w:sz w:val="24"/>
              </w:rPr>
            </w:pPr>
          </w:p>
        </w:tc>
        <w:tc>
          <w:tcPr>
            <w:tcW w:w="425" w:type="dxa"/>
            <w:noWrap w:val="0"/>
            <w:vAlign w:val="top"/>
          </w:tcPr>
          <w:p w14:paraId="1E765B0B">
            <w:pPr>
              <w:rPr>
                <w:rFonts w:hint="eastAsia"/>
                <w:sz w:val="24"/>
              </w:rPr>
            </w:pPr>
          </w:p>
        </w:tc>
        <w:tc>
          <w:tcPr>
            <w:tcW w:w="851" w:type="dxa"/>
            <w:noWrap w:val="0"/>
            <w:vAlign w:val="top"/>
          </w:tcPr>
          <w:p w14:paraId="6AE6C7A8">
            <w:pPr>
              <w:rPr>
                <w:rFonts w:hint="eastAsia"/>
                <w:sz w:val="24"/>
              </w:rPr>
            </w:pPr>
          </w:p>
        </w:tc>
        <w:tc>
          <w:tcPr>
            <w:tcW w:w="850" w:type="dxa"/>
            <w:noWrap w:val="0"/>
            <w:vAlign w:val="top"/>
          </w:tcPr>
          <w:p w14:paraId="4AE24FBC">
            <w:pPr>
              <w:rPr>
                <w:rFonts w:hint="eastAsia"/>
                <w:sz w:val="24"/>
              </w:rPr>
            </w:pPr>
          </w:p>
        </w:tc>
        <w:tc>
          <w:tcPr>
            <w:tcW w:w="425" w:type="dxa"/>
            <w:noWrap w:val="0"/>
            <w:vAlign w:val="top"/>
          </w:tcPr>
          <w:p w14:paraId="4CCD01B2">
            <w:pPr>
              <w:rPr>
                <w:rFonts w:hint="eastAsia"/>
                <w:sz w:val="24"/>
              </w:rPr>
            </w:pPr>
          </w:p>
        </w:tc>
        <w:tc>
          <w:tcPr>
            <w:tcW w:w="426" w:type="dxa"/>
            <w:noWrap w:val="0"/>
            <w:vAlign w:val="top"/>
          </w:tcPr>
          <w:p w14:paraId="0686BD92">
            <w:pPr>
              <w:rPr>
                <w:rFonts w:hint="eastAsia"/>
                <w:sz w:val="24"/>
              </w:rPr>
            </w:pPr>
          </w:p>
        </w:tc>
        <w:tc>
          <w:tcPr>
            <w:tcW w:w="425" w:type="dxa"/>
            <w:noWrap w:val="0"/>
            <w:vAlign w:val="top"/>
          </w:tcPr>
          <w:p w14:paraId="3E11E918">
            <w:pPr>
              <w:rPr>
                <w:rFonts w:hint="eastAsia"/>
                <w:sz w:val="24"/>
              </w:rPr>
            </w:pPr>
          </w:p>
        </w:tc>
        <w:tc>
          <w:tcPr>
            <w:tcW w:w="425" w:type="dxa"/>
            <w:noWrap w:val="0"/>
            <w:vAlign w:val="top"/>
          </w:tcPr>
          <w:p w14:paraId="6D0261BC">
            <w:pPr>
              <w:rPr>
                <w:rFonts w:hint="eastAsia"/>
                <w:sz w:val="24"/>
              </w:rPr>
            </w:pPr>
          </w:p>
        </w:tc>
        <w:tc>
          <w:tcPr>
            <w:tcW w:w="425" w:type="dxa"/>
            <w:noWrap w:val="0"/>
            <w:vAlign w:val="top"/>
          </w:tcPr>
          <w:p w14:paraId="36AFC644">
            <w:pPr>
              <w:rPr>
                <w:rFonts w:hint="eastAsia"/>
                <w:sz w:val="24"/>
              </w:rPr>
            </w:pPr>
          </w:p>
        </w:tc>
        <w:tc>
          <w:tcPr>
            <w:tcW w:w="426" w:type="dxa"/>
            <w:noWrap w:val="0"/>
            <w:vAlign w:val="top"/>
          </w:tcPr>
          <w:p w14:paraId="60B15D0D">
            <w:pPr>
              <w:rPr>
                <w:rFonts w:hint="eastAsia"/>
                <w:sz w:val="24"/>
              </w:rPr>
            </w:pPr>
          </w:p>
        </w:tc>
        <w:tc>
          <w:tcPr>
            <w:tcW w:w="708" w:type="dxa"/>
            <w:noWrap w:val="0"/>
            <w:vAlign w:val="top"/>
          </w:tcPr>
          <w:p w14:paraId="3C351AEF">
            <w:pPr>
              <w:rPr>
                <w:rFonts w:hint="eastAsia"/>
                <w:sz w:val="24"/>
              </w:rPr>
            </w:pPr>
          </w:p>
        </w:tc>
        <w:tc>
          <w:tcPr>
            <w:tcW w:w="851" w:type="dxa"/>
            <w:noWrap w:val="0"/>
            <w:vAlign w:val="top"/>
          </w:tcPr>
          <w:p w14:paraId="30459308">
            <w:pPr>
              <w:rPr>
                <w:rFonts w:hint="eastAsia"/>
                <w:sz w:val="24"/>
              </w:rPr>
            </w:pPr>
          </w:p>
        </w:tc>
        <w:tc>
          <w:tcPr>
            <w:tcW w:w="425" w:type="dxa"/>
            <w:noWrap w:val="0"/>
            <w:vAlign w:val="top"/>
          </w:tcPr>
          <w:p w14:paraId="57187556">
            <w:pPr>
              <w:rPr>
                <w:rFonts w:hint="eastAsia"/>
                <w:sz w:val="24"/>
              </w:rPr>
            </w:pPr>
          </w:p>
        </w:tc>
        <w:tc>
          <w:tcPr>
            <w:tcW w:w="425" w:type="dxa"/>
            <w:noWrap w:val="0"/>
            <w:vAlign w:val="top"/>
          </w:tcPr>
          <w:p w14:paraId="5FC1A809">
            <w:pPr>
              <w:rPr>
                <w:rFonts w:hint="eastAsia"/>
                <w:sz w:val="24"/>
              </w:rPr>
            </w:pPr>
          </w:p>
        </w:tc>
        <w:tc>
          <w:tcPr>
            <w:tcW w:w="426" w:type="dxa"/>
            <w:noWrap w:val="0"/>
            <w:vAlign w:val="top"/>
          </w:tcPr>
          <w:p w14:paraId="58C596A9">
            <w:pPr>
              <w:rPr>
                <w:rFonts w:hint="eastAsia"/>
                <w:sz w:val="24"/>
              </w:rPr>
            </w:pPr>
          </w:p>
        </w:tc>
        <w:tc>
          <w:tcPr>
            <w:tcW w:w="425" w:type="dxa"/>
            <w:noWrap w:val="0"/>
            <w:vAlign w:val="top"/>
          </w:tcPr>
          <w:p w14:paraId="3063B601">
            <w:pPr>
              <w:rPr>
                <w:rFonts w:hint="eastAsia"/>
                <w:sz w:val="24"/>
              </w:rPr>
            </w:pPr>
          </w:p>
        </w:tc>
        <w:tc>
          <w:tcPr>
            <w:tcW w:w="425" w:type="dxa"/>
            <w:noWrap w:val="0"/>
            <w:vAlign w:val="top"/>
          </w:tcPr>
          <w:p w14:paraId="768CAFB2">
            <w:pPr>
              <w:rPr>
                <w:rFonts w:hint="eastAsia"/>
                <w:sz w:val="24"/>
              </w:rPr>
            </w:pPr>
          </w:p>
        </w:tc>
        <w:tc>
          <w:tcPr>
            <w:tcW w:w="851" w:type="dxa"/>
            <w:noWrap w:val="0"/>
            <w:vAlign w:val="top"/>
          </w:tcPr>
          <w:p w14:paraId="0DC7103F">
            <w:pPr>
              <w:rPr>
                <w:rFonts w:hint="eastAsia"/>
                <w:sz w:val="24"/>
              </w:rPr>
            </w:pPr>
          </w:p>
        </w:tc>
        <w:tc>
          <w:tcPr>
            <w:tcW w:w="425" w:type="dxa"/>
            <w:noWrap w:val="0"/>
            <w:vAlign w:val="top"/>
          </w:tcPr>
          <w:p w14:paraId="10D3C165">
            <w:pPr>
              <w:rPr>
                <w:rFonts w:hint="eastAsia"/>
                <w:sz w:val="24"/>
              </w:rPr>
            </w:pPr>
          </w:p>
        </w:tc>
        <w:tc>
          <w:tcPr>
            <w:tcW w:w="567" w:type="dxa"/>
            <w:noWrap w:val="0"/>
            <w:vAlign w:val="top"/>
          </w:tcPr>
          <w:p w14:paraId="6B6F3748">
            <w:pPr>
              <w:rPr>
                <w:rFonts w:hint="eastAsia"/>
                <w:sz w:val="24"/>
              </w:rPr>
            </w:pPr>
          </w:p>
        </w:tc>
        <w:tc>
          <w:tcPr>
            <w:tcW w:w="850" w:type="dxa"/>
            <w:noWrap w:val="0"/>
            <w:vAlign w:val="top"/>
          </w:tcPr>
          <w:p w14:paraId="2D615C7A">
            <w:pPr>
              <w:rPr>
                <w:rFonts w:hint="eastAsia"/>
                <w:sz w:val="24"/>
              </w:rPr>
            </w:pPr>
          </w:p>
        </w:tc>
        <w:tc>
          <w:tcPr>
            <w:tcW w:w="426" w:type="dxa"/>
            <w:noWrap w:val="0"/>
            <w:vAlign w:val="top"/>
          </w:tcPr>
          <w:p w14:paraId="51675D38">
            <w:pPr>
              <w:rPr>
                <w:rFonts w:hint="eastAsia"/>
                <w:sz w:val="24"/>
              </w:rPr>
            </w:pPr>
          </w:p>
        </w:tc>
        <w:tc>
          <w:tcPr>
            <w:tcW w:w="425" w:type="dxa"/>
            <w:noWrap w:val="0"/>
            <w:vAlign w:val="top"/>
          </w:tcPr>
          <w:p w14:paraId="29444A95">
            <w:pPr>
              <w:rPr>
                <w:rFonts w:hint="eastAsia"/>
                <w:sz w:val="24"/>
              </w:rPr>
            </w:pPr>
          </w:p>
        </w:tc>
        <w:tc>
          <w:tcPr>
            <w:tcW w:w="425" w:type="dxa"/>
            <w:noWrap w:val="0"/>
            <w:vAlign w:val="top"/>
          </w:tcPr>
          <w:p w14:paraId="7078608D">
            <w:pPr>
              <w:rPr>
                <w:rFonts w:hint="eastAsia"/>
                <w:sz w:val="24"/>
              </w:rPr>
            </w:pPr>
          </w:p>
        </w:tc>
        <w:tc>
          <w:tcPr>
            <w:tcW w:w="709" w:type="dxa"/>
            <w:noWrap w:val="0"/>
            <w:vAlign w:val="top"/>
          </w:tcPr>
          <w:p w14:paraId="76B6A7CA">
            <w:pPr>
              <w:rPr>
                <w:rFonts w:hint="eastAsia"/>
                <w:sz w:val="24"/>
              </w:rPr>
            </w:pPr>
          </w:p>
        </w:tc>
        <w:tc>
          <w:tcPr>
            <w:tcW w:w="850" w:type="dxa"/>
            <w:noWrap w:val="0"/>
            <w:vAlign w:val="top"/>
          </w:tcPr>
          <w:p w14:paraId="1A9764D1">
            <w:pPr>
              <w:rPr>
                <w:rFonts w:hint="eastAsia"/>
                <w:sz w:val="24"/>
              </w:rPr>
            </w:pPr>
          </w:p>
        </w:tc>
        <w:tc>
          <w:tcPr>
            <w:tcW w:w="709" w:type="dxa"/>
            <w:noWrap w:val="0"/>
            <w:vAlign w:val="top"/>
          </w:tcPr>
          <w:p w14:paraId="7F8A72AC">
            <w:pPr>
              <w:rPr>
                <w:rFonts w:hint="eastAsia"/>
                <w:sz w:val="24"/>
              </w:rPr>
            </w:pPr>
          </w:p>
        </w:tc>
        <w:tc>
          <w:tcPr>
            <w:tcW w:w="567" w:type="dxa"/>
            <w:noWrap w:val="0"/>
            <w:vAlign w:val="top"/>
          </w:tcPr>
          <w:p w14:paraId="08E971B0">
            <w:pPr>
              <w:rPr>
                <w:rFonts w:hint="eastAsia"/>
                <w:sz w:val="24"/>
              </w:rPr>
            </w:pPr>
          </w:p>
        </w:tc>
        <w:tc>
          <w:tcPr>
            <w:tcW w:w="567" w:type="dxa"/>
            <w:noWrap w:val="0"/>
            <w:vAlign w:val="top"/>
          </w:tcPr>
          <w:p w14:paraId="00585AE1">
            <w:pPr>
              <w:rPr>
                <w:rFonts w:hint="eastAsia"/>
                <w:sz w:val="24"/>
              </w:rPr>
            </w:pPr>
          </w:p>
        </w:tc>
      </w:tr>
      <w:tr w14:paraId="608D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9E82502">
            <w:pPr>
              <w:rPr>
                <w:rFonts w:hint="eastAsia"/>
                <w:sz w:val="24"/>
              </w:rPr>
            </w:pPr>
          </w:p>
        </w:tc>
        <w:tc>
          <w:tcPr>
            <w:tcW w:w="567" w:type="dxa"/>
            <w:noWrap w:val="0"/>
            <w:vAlign w:val="top"/>
          </w:tcPr>
          <w:p w14:paraId="2C3C73AA">
            <w:pPr>
              <w:rPr>
                <w:rFonts w:hint="eastAsia"/>
                <w:sz w:val="24"/>
              </w:rPr>
            </w:pPr>
          </w:p>
        </w:tc>
        <w:tc>
          <w:tcPr>
            <w:tcW w:w="425" w:type="dxa"/>
            <w:noWrap w:val="0"/>
            <w:vAlign w:val="top"/>
          </w:tcPr>
          <w:p w14:paraId="2C011C36">
            <w:pPr>
              <w:rPr>
                <w:rFonts w:hint="eastAsia"/>
                <w:sz w:val="24"/>
              </w:rPr>
            </w:pPr>
          </w:p>
        </w:tc>
        <w:tc>
          <w:tcPr>
            <w:tcW w:w="425" w:type="dxa"/>
            <w:noWrap w:val="0"/>
            <w:vAlign w:val="top"/>
          </w:tcPr>
          <w:p w14:paraId="4EF3B12E">
            <w:pPr>
              <w:rPr>
                <w:rFonts w:hint="eastAsia"/>
                <w:sz w:val="24"/>
              </w:rPr>
            </w:pPr>
          </w:p>
        </w:tc>
        <w:tc>
          <w:tcPr>
            <w:tcW w:w="426" w:type="dxa"/>
            <w:noWrap w:val="0"/>
            <w:vAlign w:val="top"/>
          </w:tcPr>
          <w:p w14:paraId="31AAEC7A">
            <w:pPr>
              <w:rPr>
                <w:rFonts w:hint="eastAsia"/>
                <w:sz w:val="24"/>
              </w:rPr>
            </w:pPr>
          </w:p>
        </w:tc>
        <w:tc>
          <w:tcPr>
            <w:tcW w:w="425" w:type="dxa"/>
            <w:noWrap w:val="0"/>
            <w:vAlign w:val="top"/>
          </w:tcPr>
          <w:p w14:paraId="6DF61E47">
            <w:pPr>
              <w:rPr>
                <w:rFonts w:hint="eastAsia"/>
                <w:sz w:val="24"/>
              </w:rPr>
            </w:pPr>
          </w:p>
        </w:tc>
        <w:tc>
          <w:tcPr>
            <w:tcW w:w="425" w:type="dxa"/>
            <w:noWrap w:val="0"/>
            <w:vAlign w:val="top"/>
          </w:tcPr>
          <w:p w14:paraId="28706EAD">
            <w:pPr>
              <w:rPr>
                <w:rFonts w:hint="eastAsia"/>
                <w:sz w:val="24"/>
              </w:rPr>
            </w:pPr>
          </w:p>
        </w:tc>
        <w:tc>
          <w:tcPr>
            <w:tcW w:w="425" w:type="dxa"/>
            <w:noWrap w:val="0"/>
            <w:vAlign w:val="top"/>
          </w:tcPr>
          <w:p w14:paraId="41CE0501">
            <w:pPr>
              <w:rPr>
                <w:rFonts w:hint="eastAsia"/>
                <w:sz w:val="24"/>
              </w:rPr>
            </w:pPr>
          </w:p>
        </w:tc>
        <w:tc>
          <w:tcPr>
            <w:tcW w:w="426" w:type="dxa"/>
            <w:noWrap w:val="0"/>
            <w:vAlign w:val="top"/>
          </w:tcPr>
          <w:p w14:paraId="44D50E72">
            <w:pPr>
              <w:rPr>
                <w:rFonts w:hint="eastAsia"/>
                <w:sz w:val="24"/>
              </w:rPr>
            </w:pPr>
          </w:p>
        </w:tc>
        <w:tc>
          <w:tcPr>
            <w:tcW w:w="425" w:type="dxa"/>
            <w:noWrap w:val="0"/>
            <w:vAlign w:val="top"/>
          </w:tcPr>
          <w:p w14:paraId="3AAEB99E">
            <w:pPr>
              <w:rPr>
                <w:rFonts w:hint="eastAsia"/>
                <w:sz w:val="24"/>
              </w:rPr>
            </w:pPr>
          </w:p>
        </w:tc>
        <w:tc>
          <w:tcPr>
            <w:tcW w:w="425" w:type="dxa"/>
            <w:noWrap w:val="0"/>
            <w:vAlign w:val="top"/>
          </w:tcPr>
          <w:p w14:paraId="28DF23C6">
            <w:pPr>
              <w:rPr>
                <w:rFonts w:hint="eastAsia"/>
                <w:sz w:val="24"/>
              </w:rPr>
            </w:pPr>
          </w:p>
        </w:tc>
        <w:tc>
          <w:tcPr>
            <w:tcW w:w="425" w:type="dxa"/>
            <w:noWrap w:val="0"/>
            <w:vAlign w:val="top"/>
          </w:tcPr>
          <w:p w14:paraId="3BDD2916">
            <w:pPr>
              <w:rPr>
                <w:rFonts w:hint="eastAsia"/>
                <w:sz w:val="24"/>
              </w:rPr>
            </w:pPr>
          </w:p>
        </w:tc>
        <w:tc>
          <w:tcPr>
            <w:tcW w:w="426" w:type="dxa"/>
            <w:noWrap w:val="0"/>
            <w:vAlign w:val="top"/>
          </w:tcPr>
          <w:p w14:paraId="44FF832A">
            <w:pPr>
              <w:rPr>
                <w:rFonts w:hint="eastAsia"/>
                <w:sz w:val="24"/>
              </w:rPr>
            </w:pPr>
          </w:p>
        </w:tc>
        <w:tc>
          <w:tcPr>
            <w:tcW w:w="425" w:type="dxa"/>
            <w:noWrap w:val="0"/>
            <w:vAlign w:val="top"/>
          </w:tcPr>
          <w:p w14:paraId="493134F7">
            <w:pPr>
              <w:rPr>
                <w:rFonts w:hint="eastAsia"/>
                <w:sz w:val="24"/>
              </w:rPr>
            </w:pPr>
          </w:p>
        </w:tc>
        <w:tc>
          <w:tcPr>
            <w:tcW w:w="425" w:type="dxa"/>
            <w:noWrap w:val="0"/>
            <w:vAlign w:val="top"/>
          </w:tcPr>
          <w:p w14:paraId="4CA45611">
            <w:pPr>
              <w:rPr>
                <w:rFonts w:hint="eastAsia"/>
                <w:sz w:val="24"/>
              </w:rPr>
            </w:pPr>
          </w:p>
        </w:tc>
        <w:tc>
          <w:tcPr>
            <w:tcW w:w="851" w:type="dxa"/>
            <w:noWrap w:val="0"/>
            <w:vAlign w:val="top"/>
          </w:tcPr>
          <w:p w14:paraId="4ADEF516">
            <w:pPr>
              <w:rPr>
                <w:rFonts w:hint="eastAsia"/>
                <w:sz w:val="24"/>
              </w:rPr>
            </w:pPr>
          </w:p>
        </w:tc>
        <w:tc>
          <w:tcPr>
            <w:tcW w:w="850" w:type="dxa"/>
            <w:noWrap w:val="0"/>
            <w:vAlign w:val="top"/>
          </w:tcPr>
          <w:p w14:paraId="1052AFD6">
            <w:pPr>
              <w:rPr>
                <w:rFonts w:hint="eastAsia"/>
                <w:sz w:val="24"/>
              </w:rPr>
            </w:pPr>
          </w:p>
        </w:tc>
        <w:tc>
          <w:tcPr>
            <w:tcW w:w="425" w:type="dxa"/>
            <w:noWrap w:val="0"/>
            <w:vAlign w:val="top"/>
          </w:tcPr>
          <w:p w14:paraId="0C8CE86C">
            <w:pPr>
              <w:rPr>
                <w:rFonts w:hint="eastAsia"/>
                <w:sz w:val="24"/>
              </w:rPr>
            </w:pPr>
          </w:p>
        </w:tc>
        <w:tc>
          <w:tcPr>
            <w:tcW w:w="426" w:type="dxa"/>
            <w:noWrap w:val="0"/>
            <w:vAlign w:val="top"/>
          </w:tcPr>
          <w:p w14:paraId="50460355">
            <w:pPr>
              <w:rPr>
                <w:rFonts w:hint="eastAsia"/>
                <w:sz w:val="24"/>
              </w:rPr>
            </w:pPr>
          </w:p>
        </w:tc>
        <w:tc>
          <w:tcPr>
            <w:tcW w:w="425" w:type="dxa"/>
            <w:noWrap w:val="0"/>
            <w:vAlign w:val="top"/>
          </w:tcPr>
          <w:p w14:paraId="4EF5F43C">
            <w:pPr>
              <w:rPr>
                <w:rFonts w:hint="eastAsia"/>
                <w:sz w:val="24"/>
              </w:rPr>
            </w:pPr>
          </w:p>
        </w:tc>
        <w:tc>
          <w:tcPr>
            <w:tcW w:w="425" w:type="dxa"/>
            <w:noWrap w:val="0"/>
            <w:vAlign w:val="top"/>
          </w:tcPr>
          <w:p w14:paraId="6FE77A1B">
            <w:pPr>
              <w:rPr>
                <w:rFonts w:hint="eastAsia"/>
                <w:sz w:val="24"/>
              </w:rPr>
            </w:pPr>
          </w:p>
        </w:tc>
        <w:tc>
          <w:tcPr>
            <w:tcW w:w="425" w:type="dxa"/>
            <w:noWrap w:val="0"/>
            <w:vAlign w:val="top"/>
          </w:tcPr>
          <w:p w14:paraId="3CD3A31B">
            <w:pPr>
              <w:rPr>
                <w:rFonts w:hint="eastAsia"/>
                <w:sz w:val="24"/>
              </w:rPr>
            </w:pPr>
          </w:p>
        </w:tc>
        <w:tc>
          <w:tcPr>
            <w:tcW w:w="426" w:type="dxa"/>
            <w:noWrap w:val="0"/>
            <w:vAlign w:val="top"/>
          </w:tcPr>
          <w:p w14:paraId="62599D2B">
            <w:pPr>
              <w:rPr>
                <w:rFonts w:hint="eastAsia"/>
                <w:sz w:val="24"/>
              </w:rPr>
            </w:pPr>
          </w:p>
        </w:tc>
        <w:tc>
          <w:tcPr>
            <w:tcW w:w="708" w:type="dxa"/>
            <w:noWrap w:val="0"/>
            <w:vAlign w:val="top"/>
          </w:tcPr>
          <w:p w14:paraId="0C6F78B2">
            <w:pPr>
              <w:rPr>
                <w:rFonts w:hint="eastAsia"/>
                <w:sz w:val="24"/>
              </w:rPr>
            </w:pPr>
          </w:p>
        </w:tc>
        <w:tc>
          <w:tcPr>
            <w:tcW w:w="851" w:type="dxa"/>
            <w:noWrap w:val="0"/>
            <w:vAlign w:val="top"/>
          </w:tcPr>
          <w:p w14:paraId="7C6CE242">
            <w:pPr>
              <w:rPr>
                <w:rFonts w:hint="eastAsia"/>
                <w:sz w:val="24"/>
              </w:rPr>
            </w:pPr>
          </w:p>
        </w:tc>
        <w:tc>
          <w:tcPr>
            <w:tcW w:w="425" w:type="dxa"/>
            <w:noWrap w:val="0"/>
            <w:vAlign w:val="top"/>
          </w:tcPr>
          <w:p w14:paraId="333821E0">
            <w:pPr>
              <w:rPr>
                <w:rFonts w:hint="eastAsia"/>
                <w:sz w:val="24"/>
              </w:rPr>
            </w:pPr>
          </w:p>
        </w:tc>
        <w:tc>
          <w:tcPr>
            <w:tcW w:w="425" w:type="dxa"/>
            <w:noWrap w:val="0"/>
            <w:vAlign w:val="top"/>
          </w:tcPr>
          <w:p w14:paraId="6C952BEE">
            <w:pPr>
              <w:rPr>
                <w:rFonts w:hint="eastAsia"/>
                <w:sz w:val="24"/>
              </w:rPr>
            </w:pPr>
          </w:p>
        </w:tc>
        <w:tc>
          <w:tcPr>
            <w:tcW w:w="426" w:type="dxa"/>
            <w:noWrap w:val="0"/>
            <w:vAlign w:val="top"/>
          </w:tcPr>
          <w:p w14:paraId="15FA65CB">
            <w:pPr>
              <w:rPr>
                <w:rFonts w:hint="eastAsia"/>
                <w:sz w:val="24"/>
              </w:rPr>
            </w:pPr>
          </w:p>
        </w:tc>
        <w:tc>
          <w:tcPr>
            <w:tcW w:w="425" w:type="dxa"/>
            <w:noWrap w:val="0"/>
            <w:vAlign w:val="top"/>
          </w:tcPr>
          <w:p w14:paraId="3ABDCFCF">
            <w:pPr>
              <w:rPr>
                <w:rFonts w:hint="eastAsia"/>
                <w:sz w:val="24"/>
              </w:rPr>
            </w:pPr>
          </w:p>
        </w:tc>
        <w:tc>
          <w:tcPr>
            <w:tcW w:w="425" w:type="dxa"/>
            <w:noWrap w:val="0"/>
            <w:vAlign w:val="top"/>
          </w:tcPr>
          <w:p w14:paraId="1F814288">
            <w:pPr>
              <w:rPr>
                <w:rFonts w:hint="eastAsia"/>
                <w:sz w:val="24"/>
              </w:rPr>
            </w:pPr>
          </w:p>
        </w:tc>
        <w:tc>
          <w:tcPr>
            <w:tcW w:w="851" w:type="dxa"/>
            <w:noWrap w:val="0"/>
            <w:vAlign w:val="top"/>
          </w:tcPr>
          <w:p w14:paraId="2DEFBB73">
            <w:pPr>
              <w:rPr>
                <w:rFonts w:hint="eastAsia"/>
                <w:sz w:val="24"/>
              </w:rPr>
            </w:pPr>
          </w:p>
        </w:tc>
        <w:tc>
          <w:tcPr>
            <w:tcW w:w="425" w:type="dxa"/>
            <w:noWrap w:val="0"/>
            <w:vAlign w:val="top"/>
          </w:tcPr>
          <w:p w14:paraId="55B30647">
            <w:pPr>
              <w:rPr>
                <w:rFonts w:hint="eastAsia"/>
                <w:sz w:val="24"/>
              </w:rPr>
            </w:pPr>
          </w:p>
        </w:tc>
        <w:tc>
          <w:tcPr>
            <w:tcW w:w="567" w:type="dxa"/>
            <w:noWrap w:val="0"/>
            <w:vAlign w:val="top"/>
          </w:tcPr>
          <w:p w14:paraId="7F474685">
            <w:pPr>
              <w:rPr>
                <w:rFonts w:hint="eastAsia"/>
                <w:sz w:val="24"/>
              </w:rPr>
            </w:pPr>
          </w:p>
        </w:tc>
        <w:tc>
          <w:tcPr>
            <w:tcW w:w="850" w:type="dxa"/>
            <w:noWrap w:val="0"/>
            <w:vAlign w:val="top"/>
          </w:tcPr>
          <w:p w14:paraId="596D3A3C">
            <w:pPr>
              <w:rPr>
                <w:rFonts w:hint="eastAsia"/>
                <w:sz w:val="24"/>
              </w:rPr>
            </w:pPr>
          </w:p>
        </w:tc>
        <w:tc>
          <w:tcPr>
            <w:tcW w:w="426" w:type="dxa"/>
            <w:noWrap w:val="0"/>
            <w:vAlign w:val="top"/>
          </w:tcPr>
          <w:p w14:paraId="5F3A48A8">
            <w:pPr>
              <w:rPr>
                <w:rFonts w:hint="eastAsia"/>
                <w:sz w:val="24"/>
              </w:rPr>
            </w:pPr>
          </w:p>
        </w:tc>
        <w:tc>
          <w:tcPr>
            <w:tcW w:w="425" w:type="dxa"/>
            <w:noWrap w:val="0"/>
            <w:vAlign w:val="top"/>
          </w:tcPr>
          <w:p w14:paraId="714A6D31">
            <w:pPr>
              <w:rPr>
                <w:rFonts w:hint="eastAsia"/>
                <w:sz w:val="24"/>
              </w:rPr>
            </w:pPr>
          </w:p>
        </w:tc>
        <w:tc>
          <w:tcPr>
            <w:tcW w:w="425" w:type="dxa"/>
            <w:noWrap w:val="0"/>
            <w:vAlign w:val="top"/>
          </w:tcPr>
          <w:p w14:paraId="2A610AA2">
            <w:pPr>
              <w:rPr>
                <w:rFonts w:hint="eastAsia"/>
                <w:sz w:val="24"/>
              </w:rPr>
            </w:pPr>
          </w:p>
        </w:tc>
        <w:tc>
          <w:tcPr>
            <w:tcW w:w="709" w:type="dxa"/>
            <w:noWrap w:val="0"/>
            <w:vAlign w:val="top"/>
          </w:tcPr>
          <w:p w14:paraId="46F8C8C7">
            <w:pPr>
              <w:rPr>
                <w:rFonts w:hint="eastAsia"/>
                <w:sz w:val="24"/>
              </w:rPr>
            </w:pPr>
          </w:p>
        </w:tc>
        <w:tc>
          <w:tcPr>
            <w:tcW w:w="850" w:type="dxa"/>
            <w:noWrap w:val="0"/>
            <w:vAlign w:val="top"/>
          </w:tcPr>
          <w:p w14:paraId="0CD5B91E">
            <w:pPr>
              <w:rPr>
                <w:rFonts w:hint="eastAsia"/>
                <w:sz w:val="24"/>
              </w:rPr>
            </w:pPr>
          </w:p>
        </w:tc>
        <w:tc>
          <w:tcPr>
            <w:tcW w:w="709" w:type="dxa"/>
            <w:noWrap w:val="0"/>
            <w:vAlign w:val="top"/>
          </w:tcPr>
          <w:p w14:paraId="4B8931BB">
            <w:pPr>
              <w:rPr>
                <w:rFonts w:hint="eastAsia"/>
                <w:sz w:val="24"/>
              </w:rPr>
            </w:pPr>
          </w:p>
        </w:tc>
        <w:tc>
          <w:tcPr>
            <w:tcW w:w="567" w:type="dxa"/>
            <w:noWrap w:val="0"/>
            <w:vAlign w:val="top"/>
          </w:tcPr>
          <w:p w14:paraId="3F053742">
            <w:pPr>
              <w:rPr>
                <w:rFonts w:hint="eastAsia"/>
                <w:sz w:val="24"/>
              </w:rPr>
            </w:pPr>
          </w:p>
        </w:tc>
        <w:tc>
          <w:tcPr>
            <w:tcW w:w="567" w:type="dxa"/>
            <w:noWrap w:val="0"/>
            <w:vAlign w:val="top"/>
          </w:tcPr>
          <w:p w14:paraId="626A6CE2">
            <w:pPr>
              <w:rPr>
                <w:rFonts w:hint="eastAsia"/>
                <w:sz w:val="24"/>
              </w:rPr>
            </w:pPr>
          </w:p>
        </w:tc>
      </w:tr>
      <w:tr w14:paraId="7D20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DBDC663">
            <w:pPr>
              <w:rPr>
                <w:rFonts w:hint="eastAsia"/>
                <w:sz w:val="24"/>
              </w:rPr>
            </w:pPr>
          </w:p>
        </w:tc>
        <w:tc>
          <w:tcPr>
            <w:tcW w:w="567" w:type="dxa"/>
            <w:noWrap w:val="0"/>
            <w:vAlign w:val="top"/>
          </w:tcPr>
          <w:p w14:paraId="0168CB79">
            <w:pPr>
              <w:rPr>
                <w:rFonts w:hint="eastAsia"/>
                <w:sz w:val="24"/>
              </w:rPr>
            </w:pPr>
          </w:p>
        </w:tc>
        <w:tc>
          <w:tcPr>
            <w:tcW w:w="425" w:type="dxa"/>
            <w:noWrap w:val="0"/>
            <w:vAlign w:val="top"/>
          </w:tcPr>
          <w:p w14:paraId="005F00A9">
            <w:pPr>
              <w:rPr>
                <w:rFonts w:hint="eastAsia"/>
                <w:sz w:val="24"/>
              </w:rPr>
            </w:pPr>
          </w:p>
        </w:tc>
        <w:tc>
          <w:tcPr>
            <w:tcW w:w="425" w:type="dxa"/>
            <w:noWrap w:val="0"/>
            <w:vAlign w:val="top"/>
          </w:tcPr>
          <w:p w14:paraId="6834EC07">
            <w:pPr>
              <w:rPr>
                <w:rFonts w:hint="eastAsia"/>
                <w:sz w:val="24"/>
              </w:rPr>
            </w:pPr>
          </w:p>
        </w:tc>
        <w:tc>
          <w:tcPr>
            <w:tcW w:w="426" w:type="dxa"/>
            <w:noWrap w:val="0"/>
            <w:vAlign w:val="top"/>
          </w:tcPr>
          <w:p w14:paraId="0552596D">
            <w:pPr>
              <w:rPr>
                <w:rFonts w:hint="eastAsia"/>
                <w:sz w:val="24"/>
              </w:rPr>
            </w:pPr>
          </w:p>
        </w:tc>
        <w:tc>
          <w:tcPr>
            <w:tcW w:w="425" w:type="dxa"/>
            <w:noWrap w:val="0"/>
            <w:vAlign w:val="top"/>
          </w:tcPr>
          <w:p w14:paraId="183228CC">
            <w:pPr>
              <w:rPr>
                <w:rFonts w:hint="eastAsia"/>
                <w:sz w:val="24"/>
              </w:rPr>
            </w:pPr>
          </w:p>
        </w:tc>
        <w:tc>
          <w:tcPr>
            <w:tcW w:w="425" w:type="dxa"/>
            <w:noWrap w:val="0"/>
            <w:vAlign w:val="top"/>
          </w:tcPr>
          <w:p w14:paraId="46DCB9F7">
            <w:pPr>
              <w:rPr>
                <w:rFonts w:hint="eastAsia"/>
                <w:sz w:val="24"/>
              </w:rPr>
            </w:pPr>
          </w:p>
        </w:tc>
        <w:tc>
          <w:tcPr>
            <w:tcW w:w="425" w:type="dxa"/>
            <w:noWrap w:val="0"/>
            <w:vAlign w:val="top"/>
          </w:tcPr>
          <w:p w14:paraId="7717AD6A">
            <w:pPr>
              <w:rPr>
                <w:rFonts w:hint="eastAsia"/>
                <w:sz w:val="24"/>
              </w:rPr>
            </w:pPr>
          </w:p>
        </w:tc>
        <w:tc>
          <w:tcPr>
            <w:tcW w:w="426" w:type="dxa"/>
            <w:noWrap w:val="0"/>
            <w:vAlign w:val="top"/>
          </w:tcPr>
          <w:p w14:paraId="6BBFF015">
            <w:pPr>
              <w:rPr>
                <w:rFonts w:hint="eastAsia"/>
                <w:sz w:val="24"/>
              </w:rPr>
            </w:pPr>
          </w:p>
        </w:tc>
        <w:tc>
          <w:tcPr>
            <w:tcW w:w="425" w:type="dxa"/>
            <w:noWrap w:val="0"/>
            <w:vAlign w:val="top"/>
          </w:tcPr>
          <w:p w14:paraId="2D156A3A">
            <w:pPr>
              <w:rPr>
                <w:rFonts w:hint="eastAsia"/>
                <w:sz w:val="24"/>
              </w:rPr>
            </w:pPr>
          </w:p>
        </w:tc>
        <w:tc>
          <w:tcPr>
            <w:tcW w:w="425" w:type="dxa"/>
            <w:noWrap w:val="0"/>
            <w:vAlign w:val="top"/>
          </w:tcPr>
          <w:p w14:paraId="7F96C4AD">
            <w:pPr>
              <w:rPr>
                <w:rFonts w:hint="eastAsia"/>
                <w:sz w:val="24"/>
              </w:rPr>
            </w:pPr>
          </w:p>
        </w:tc>
        <w:tc>
          <w:tcPr>
            <w:tcW w:w="425" w:type="dxa"/>
            <w:noWrap w:val="0"/>
            <w:vAlign w:val="top"/>
          </w:tcPr>
          <w:p w14:paraId="670AC952">
            <w:pPr>
              <w:rPr>
                <w:rFonts w:hint="eastAsia"/>
                <w:sz w:val="24"/>
              </w:rPr>
            </w:pPr>
          </w:p>
        </w:tc>
        <w:tc>
          <w:tcPr>
            <w:tcW w:w="426" w:type="dxa"/>
            <w:noWrap w:val="0"/>
            <w:vAlign w:val="top"/>
          </w:tcPr>
          <w:p w14:paraId="456640DA">
            <w:pPr>
              <w:rPr>
                <w:rFonts w:hint="eastAsia"/>
                <w:sz w:val="24"/>
              </w:rPr>
            </w:pPr>
          </w:p>
        </w:tc>
        <w:tc>
          <w:tcPr>
            <w:tcW w:w="425" w:type="dxa"/>
            <w:noWrap w:val="0"/>
            <w:vAlign w:val="top"/>
          </w:tcPr>
          <w:p w14:paraId="6484BCB4">
            <w:pPr>
              <w:rPr>
                <w:rFonts w:hint="eastAsia"/>
                <w:sz w:val="24"/>
              </w:rPr>
            </w:pPr>
          </w:p>
        </w:tc>
        <w:tc>
          <w:tcPr>
            <w:tcW w:w="425" w:type="dxa"/>
            <w:noWrap w:val="0"/>
            <w:vAlign w:val="top"/>
          </w:tcPr>
          <w:p w14:paraId="59AECC11">
            <w:pPr>
              <w:rPr>
                <w:rFonts w:hint="eastAsia"/>
                <w:sz w:val="24"/>
              </w:rPr>
            </w:pPr>
          </w:p>
        </w:tc>
        <w:tc>
          <w:tcPr>
            <w:tcW w:w="851" w:type="dxa"/>
            <w:noWrap w:val="0"/>
            <w:vAlign w:val="top"/>
          </w:tcPr>
          <w:p w14:paraId="4D1E5979">
            <w:pPr>
              <w:rPr>
                <w:rFonts w:hint="eastAsia"/>
                <w:sz w:val="24"/>
              </w:rPr>
            </w:pPr>
          </w:p>
        </w:tc>
        <w:tc>
          <w:tcPr>
            <w:tcW w:w="850" w:type="dxa"/>
            <w:noWrap w:val="0"/>
            <w:vAlign w:val="top"/>
          </w:tcPr>
          <w:p w14:paraId="3F5EBED0">
            <w:pPr>
              <w:rPr>
                <w:rFonts w:hint="eastAsia"/>
                <w:sz w:val="24"/>
              </w:rPr>
            </w:pPr>
          </w:p>
        </w:tc>
        <w:tc>
          <w:tcPr>
            <w:tcW w:w="425" w:type="dxa"/>
            <w:noWrap w:val="0"/>
            <w:vAlign w:val="top"/>
          </w:tcPr>
          <w:p w14:paraId="1BF9FEFA">
            <w:pPr>
              <w:rPr>
                <w:rFonts w:hint="eastAsia"/>
                <w:sz w:val="24"/>
              </w:rPr>
            </w:pPr>
          </w:p>
        </w:tc>
        <w:tc>
          <w:tcPr>
            <w:tcW w:w="426" w:type="dxa"/>
            <w:noWrap w:val="0"/>
            <w:vAlign w:val="top"/>
          </w:tcPr>
          <w:p w14:paraId="4EF05179">
            <w:pPr>
              <w:rPr>
                <w:rFonts w:hint="eastAsia"/>
                <w:sz w:val="24"/>
              </w:rPr>
            </w:pPr>
          </w:p>
        </w:tc>
        <w:tc>
          <w:tcPr>
            <w:tcW w:w="425" w:type="dxa"/>
            <w:noWrap w:val="0"/>
            <w:vAlign w:val="top"/>
          </w:tcPr>
          <w:p w14:paraId="65D6EF11">
            <w:pPr>
              <w:rPr>
                <w:rFonts w:hint="eastAsia"/>
                <w:sz w:val="24"/>
              </w:rPr>
            </w:pPr>
          </w:p>
        </w:tc>
        <w:tc>
          <w:tcPr>
            <w:tcW w:w="425" w:type="dxa"/>
            <w:noWrap w:val="0"/>
            <w:vAlign w:val="top"/>
          </w:tcPr>
          <w:p w14:paraId="00C50CDC">
            <w:pPr>
              <w:rPr>
                <w:rFonts w:hint="eastAsia"/>
                <w:sz w:val="24"/>
              </w:rPr>
            </w:pPr>
          </w:p>
        </w:tc>
        <w:tc>
          <w:tcPr>
            <w:tcW w:w="425" w:type="dxa"/>
            <w:noWrap w:val="0"/>
            <w:vAlign w:val="top"/>
          </w:tcPr>
          <w:p w14:paraId="3AF51115">
            <w:pPr>
              <w:rPr>
                <w:rFonts w:hint="eastAsia"/>
                <w:sz w:val="24"/>
              </w:rPr>
            </w:pPr>
          </w:p>
        </w:tc>
        <w:tc>
          <w:tcPr>
            <w:tcW w:w="426" w:type="dxa"/>
            <w:noWrap w:val="0"/>
            <w:vAlign w:val="top"/>
          </w:tcPr>
          <w:p w14:paraId="44977FD6">
            <w:pPr>
              <w:rPr>
                <w:rFonts w:hint="eastAsia"/>
                <w:sz w:val="24"/>
              </w:rPr>
            </w:pPr>
          </w:p>
        </w:tc>
        <w:tc>
          <w:tcPr>
            <w:tcW w:w="708" w:type="dxa"/>
            <w:noWrap w:val="0"/>
            <w:vAlign w:val="top"/>
          </w:tcPr>
          <w:p w14:paraId="13DBFCDB">
            <w:pPr>
              <w:rPr>
                <w:rFonts w:hint="eastAsia"/>
                <w:sz w:val="24"/>
              </w:rPr>
            </w:pPr>
          </w:p>
        </w:tc>
        <w:tc>
          <w:tcPr>
            <w:tcW w:w="851" w:type="dxa"/>
            <w:noWrap w:val="0"/>
            <w:vAlign w:val="top"/>
          </w:tcPr>
          <w:p w14:paraId="64EE4D35">
            <w:pPr>
              <w:rPr>
                <w:rFonts w:hint="eastAsia"/>
                <w:sz w:val="24"/>
              </w:rPr>
            </w:pPr>
          </w:p>
        </w:tc>
        <w:tc>
          <w:tcPr>
            <w:tcW w:w="425" w:type="dxa"/>
            <w:noWrap w:val="0"/>
            <w:vAlign w:val="top"/>
          </w:tcPr>
          <w:p w14:paraId="6C0AF20F">
            <w:pPr>
              <w:rPr>
                <w:rFonts w:hint="eastAsia"/>
                <w:sz w:val="24"/>
              </w:rPr>
            </w:pPr>
          </w:p>
        </w:tc>
        <w:tc>
          <w:tcPr>
            <w:tcW w:w="425" w:type="dxa"/>
            <w:noWrap w:val="0"/>
            <w:vAlign w:val="top"/>
          </w:tcPr>
          <w:p w14:paraId="3BEC5B6A">
            <w:pPr>
              <w:rPr>
                <w:rFonts w:hint="eastAsia"/>
                <w:sz w:val="24"/>
              </w:rPr>
            </w:pPr>
          </w:p>
        </w:tc>
        <w:tc>
          <w:tcPr>
            <w:tcW w:w="426" w:type="dxa"/>
            <w:noWrap w:val="0"/>
            <w:vAlign w:val="top"/>
          </w:tcPr>
          <w:p w14:paraId="37FF5227">
            <w:pPr>
              <w:rPr>
                <w:rFonts w:hint="eastAsia"/>
                <w:sz w:val="24"/>
              </w:rPr>
            </w:pPr>
          </w:p>
        </w:tc>
        <w:tc>
          <w:tcPr>
            <w:tcW w:w="425" w:type="dxa"/>
            <w:noWrap w:val="0"/>
            <w:vAlign w:val="top"/>
          </w:tcPr>
          <w:p w14:paraId="094928D7">
            <w:pPr>
              <w:rPr>
                <w:rFonts w:hint="eastAsia"/>
                <w:sz w:val="24"/>
              </w:rPr>
            </w:pPr>
          </w:p>
        </w:tc>
        <w:tc>
          <w:tcPr>
            <w:tcW w:w="425" w:type="dxa"/>
            <w:noWrap w:val="0"/>
            <w:vAlign w:val="top"/>
          </w:tcPr>
          <w:p w14:paraId="730D50C7">
            <w:pPr>
              <w:rPr>
                <w:rFonts w:hint="eastAsia"/>
                <w:sz w:val="24"/>
              </w:rPr>
            </w:pPr>
          </w:p>
        </w:tc>
        <w:tc>
          <w:tcPr>
            <w:tcW w:w="851" w:type="dxa"/>
            <w:noWrap w:val="0"/>
            <w:vAlign w:val="top"/>
          </w:tcPr>
          <w:p w14:paraId="0A515F22">
            <w:pPr>
              <w:rPr>
                <w:rFonts w:hint="eastAsia"/>
                <w:sz w:val="24"/>
              </w:rPr>
            </w:pPr>
          </w:p>
        </w:tc>
        <w:tc>
          <w:tcPr>
            <w:tcW w:w="425" w:type="dxa"/>
            <w:noWrap w:val="0"/>
            <w:vAlign w:val="top"/>
          </w:tcPr>
          <w:p w14:paraId="48444120">
            <w:pPr>
              <w:rPr>
                <w:rFonts w:hint="eastAsia"/>
                <w:sz w:val="24"/>
              </w:rPr>
            </w:pPr>
          </w:p>
        </w:tc>
        <w:tc>
          <w:tcPr>
            <w:tcW w:w="567" w:type="dxa"/>
            <w:noWrap w:val="0"/>
            <w:vAlign w:val="top"/>
          </w:tcPr>
          <w:p w14:paraId="50F8BFE6">
            <w:pPr>
              <w:rPr>
                <w:rFonts w:hint="eastAsia"/>
                <w:sz w:val="24"/>
              </w:rPr>
            </w:pPr>
          </w:p>
        </w:tc>
        <w:tc>
          <w:tcPr>
            <w:tcW w:w="850" w:type="dxa"/>
            <w:noWrap w:val="0"/>
            <w:vAlign w:val="top"/>
          </w:tcPr>
          <w:p w14:paraId="4E6908E1">
            <w:pPr>
              <w:rPr>
                <w:rFonts w:hint="eastAsia"/>
                <w:sz w:val="24"/>
              </w:rPr>
            </w:pPr>
          </w:p>
        </w:tc>
        <w:tc>
          <w:tcPr>
            <w:tcW w:w="426" w:type="dxa"/>
            <w:noWrap w:val="0"/>
            <w:vAlign w:val="top"/>
          </w:tcPr>
          <w:p w14:paraId="60E8DC4B">
            <w:pPr>
              <w:rPr>
                <w:rFonts w:hint="eastAsia"/>
                <w:sz w:val="24"/>
              </w:rPr>
            </w:pPr>
          </w:p>
        </w:tc>
        <w:tc>
          <w:tcPr>
            <w:tcW w:w="425" w:type="dxa"/>
            <w:noWrap w:val="0"/>
            <w:vAlign w:val="top"/>
          </w:tcPr>
          <w:p w14:paraId="254CB7C3">
            <w:pPr>
              <w:rPr>
                <w:rFonts w:hint="eastAsia"/>
                <w:sz w:val="24"/>
              </w:rPr>
            </w:pPr>
          </w:p>
        </w:tc>
        <w:tc>
          <w:tcPr>
            <w:tcW w:w="425" w:type="dxa"/>
            <w:noWrap w:val="0"/>
            <w:vAlign w:val="top"/>
          </w:tcPr>
          <w:p w14:paraId="63923379">
            <w:pPr>
              <w:rPr>
                <w:rFonts w:hint="eastAsia"/>
                <w:sz w:val="24"/>
              </w:rPr>
            </w:pPr>
          </w:p>
        </w:tc>
        <w:tc>
          <w:tcPr>
            <w:tcW w:w="709" w:type="dxa"/>
            <w:noWrap w:val="0"/>
            <w:vAlign w:val="top"/>
          </w:tcPr>
          <w:p w14:paraId="5F634AA2">
            <w:pPr>
              <w:rPr>
                <w:rFonts w:hint="eastAsia"/>
                <w:sz w:val="24"/>
              </w:rPr>
            </w:pPr>
          </w:p>
        </w:tc>
        <w:tc>
          <w:tcPr>
            <w:tcW w:w="850" w:type="dxa"/>
            <w:noWrap w:val="0"/>
            <w:vAlign w:val="top"/>
          </w:tcPr>
          <w:p w14:paraId="3F8AFF03">
            <w:pPr>
              <w:rPr>
                <w:rFonts w:hint="eastAsia"/>
                <w:sz w:val="24"/>
              </w:rPr>
            </w:pPr>
          </w:p>
        </w:tc>
        <w:tc>
          <w:tcPr>
            <w:tcW w:w="709" w:type="dxa"/>
            <w:noWrap w:val="0"/>
            <w:vAlign w:val="top"/>
          </w:tcPr>
          <w:p w14:paraId="6551239F">
            <w:pPr>
              <w:rPr>
                <w:rFonts w:hint="eastAsia"/>
                <w:sz w:val="24"/>
              </w:rPr>
            </w:pPr>
          </w:p>
        </w:tc>
        <w:tc>
          <w:tcPr>
            <w:tcW w:w="567" w:type="dxa"/>
            <w:noWrap w:val="0"/>
            <w:vAlign w:val="top"/>
          </w:tcPr>
          <w:p w14:paraId="0230B3BB">
            <w:pPr>
              <w:rPr>
                <w:rFonts w:hint="eastAsia"/>
                <w:sz w:val="24"/>
              </w:rPr>
            </w:pPr>
          </w:p>
        </w:tc>
        <w:tc>
          <w:tcPr>
            <w:tcW w:w="567" w:type="dxa"/>
            <w:noWrap w:val="0"/>
            <w:vAlign w:val="top"/>
          </w:tcPr>
          <w:p w14:paraId="22521EBE">
            <w:pPr>
              <w:rPr>
                <w:rFonts w:hint="eastAsia"/>
                <w:sz w:val="24"/>
              </w:rPr>
            </w:pPr>
          </w:p>
        </w:tc>
      </w:tr>
      <w:tr w14:paraId="13A1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A8993C9">
            <w:pPr>
              <w:rPr>
                <w:rFonts w:hint="eastAsia"/>
                <w:sz w:val="24"/>
              </w:rPr>
            </w:pPr>
          </w:p>
        </w:tc>
        <w:tc>
          <w:tcPr>
            <w:tcW w:w="567" w:type="dxa"/>
            <w:noWrap w:val="0"/>
            <w:vAlign w:val="top"/>
          </w:tcPr>
          <w:p w14:paraId="77C7025D">
            <w:pPr>
              <w:rPr>
                <w:rFonts w:hint="eastAsia"/>
                <w:sz w:val="24"/>
              </w:rPr>
            </w:pPr>
          </w:p>
        </w:tc>
        <w:tc>
          <w:tcPr>
            <w:tcW w:w="425" w:type="dxa"/>
            <w:noWrap w:val="0"/>
            <w:vAlign w:val="top"/>
          </w:tcPr>
          <w:p w14:paraId="3D353C56">
            <w:pPr>
              <w:rPr>
                <w:rFonts w:hint="eastAsia"/>
                <w:sz w:val="24"/>
              </w:rPr>
            </w:pPr>
          </w:p>
        </w:tc>
        <w:tc>
          <w:tcPr>
            <w:tcW w:w="425" w:type="dxa"/>
            <w:noWrap w:val="0"/>
            <w:vAlign w:val="top"/>
          </w:tcPr>
          <w:p w14:paraId="64166F69">
            <w:pPr>
              <w:rPr>
                <w:rFonts w:hint="eastAsia"/>
                <w:sz w:val="24"/>
              </w:rPr>
            </w:pPr>
          </w:p>
        </w:tc>
        <w:tc>
          <w:tcPr>
            <w:tcW w:w="426" w:type="dxa"/>
            <w:noWrap w:val="0"/>
            <w:vAlign w:val="top"/>
          </w:tcPr>
          <w:p w14:paraId="07B06206">
            <w:pPr>
              <w:rPr>
                <w:rFonts w:hint="eastAsia"/>
                <w:sz w:val="24"/>
              </w:rPr>
            </w:pPr>
          </w:p>
        </w:tc>
        <w:tc>
          <w:tcPr>
            <w:tcW w:w="425" w:type="dxa"/>
            <w:noWrap w:val="0"/>
            <w:vAlign w:val="top"/>
          </w:tcPr>
          <w:p w14:paraId="34D1665B">
            <w:pPr>
              <w:rPr>
                <w:rFonts w:hint="eastAsia"/>
                <w:sz w:val="24"/>
              </w:rPr>
            </w:pPr>
          </w:p>
        </w:tc>
        <w:tc>
          <w:tcPr>
            <w:tcW w:w="425" w:type="dxa"/>
            <w:noWrap w:val="0"/>
            <w:vAlign w:val="top"/>
          </w:tcPr>
          <w:p w14:paraId="0C0D787B">
            <w:pPr>
              <w:rPr>
                <w:rFonts w:hint="eastAsia"/>
                <w:sz w:val="24"/>
              </w:rPr>
            </w:pPr>
          </w:p>
        </w:tc>
        <w:tc>
          <w:tcPr>
            <w:tcW w:w="425" w:type="dxa"/>
            <w:noWrap w:val="0"/>
            <w:vAlign w:val="top"/>
          </w:tcPr>
          <w:p w14:paraId="05DAC3DB">
            <w:pPr>
              <w:rPr>
                <w:rFonts w:hint="eastAsia"/>
                <w:sz w:val="24"/>
              </w:rPr>
            </w:pPr>
          </w:p>
        </w:tc>
        <w:tc>
          <w:tcPr>
            <w:tcW w:w="426" w:type="dxa"/>
            <w:noWrap w:val="0"/>
            <w:vAlign w:val="top"/>
          </w:tcPr>
          <w:p w14:paraId="7ED38ED6">
            <w:pPr>
              <w:rPr>
                <w:rFonts w:hint="eastAsia"/>
                <w:sz w:val="24"/>
              </w:rPr>
            </w:pPr>
          </w:p>
        </w:tc>
        <w:tc>
          <w:tcPr>
            <w:tcW w:w="425" w:type="dxa"/>
            <w:noWrap w:val="0"/>
            <w:vAlign w:val="top"/>
          </w:tcPr>
          <w:p w14:paraId="0593C843">
            <w:pPr>
              <w:rPr>
                <w:rFonts w:hint="eastAsia"/>
                <w:sz w:val="24"/>
              </w:rPr>
            </w:pPr>
          </w:p>
        </w:tc>
        <w:tc>
          <w:tcPr>
            <w:tcW w:w="425" w:type="dxa"/>
            <w:noWrap w:val="0"/>
            <w:vAlign w:val="top"/>
          </w:tcPr>
          <w:p w14:paraId="1A773FA9">
            <w:pPr>
              <w:rPr>
                <w:rFonts w:hint="eastAsia"/>
                <w:sz w:val="24"/>
              </w:rPr>
            </w:pPr>
          </w:p>
        </w:tc>
        <w:tc>
          <w:tcPr>
            <w:tcW w:w="425" w:type="dxa"/>
            <w:noWrap w:val="0"/>
            <w:vAlign w:val="top"/>
          </w:tcPr>
          <w:p w14:paraId="32D3D125">
            <w:pPr>
              <w:rPr>
                <w:rFonts w:hint="eastAsia"/>
                <w:sz w:val="24"/>
              </w:rPr>
            </w:pPr>
          </w:p>
        </w:tc>
        <w:tc>
          <w:tcPr>
            <w:tcW w:w="426" w:type="dxa"/>
            <w:noWrap w:val="0"/>
            <w:vAlign w:val="top"/>
          </w:tcPr>
          <w:p w14:paraId="7ED44576">
            <w:pPr>
              <w:rPr>
                <w:rFonts w:hint="eastAsia"/>
                <w:sz w:val="24"/>
              </w:rPr>
            </w:pPr>
          </w:p>
        </w:tc>
        <w:tc>
          <w:tcPr>
            <w:tcW w:w="425" w:type="dxa"/>
            <w:noWrap w:val="0"/>
            <w:vAlign w:val="top"/>
          </w:tcPr>
          <w:p w14:paraId="0BAC8056">
            <w:pPr>
              <w:rPr>
                <w:rFonts w:hint="eastAsia"/>
                <w:sz w:val="24"/>
              </w:rPr>
            </w:pPr>
          </w:p>
        </w:tc>
        <w:tc>
          <w:tcPr>
            <w:tcW w:w="425" w:type="dxa"/>
            <w:noWrap w:val="0"/>
            <w:vAlign w:val="top"/>
          </w:tcPr>
          <w:p w14:paraId="76DE235C">
            <w:pPr>
              <w:rPr>
                <w:rFonts w:hint="eastAsia"/>
                <w:sz w:val="24"/>
              </w:rPr>
            </w:pPr>
          </w:p>
        </w:tc>
        <w:tc>
          <w:tcPr>
            <w:tcW w:w="851" w:type="dxa"/>
            <w:noWrap w:val="0"/>
            <w:vAlign w:val="top"/>
          </w:tcPr>
          <w:p w14:paraId="0ADD0154">
            <w:pPr>
              <w:rPr>
                <w:rFonts w:hint="eastAsia"/>
                <w:sz w:val="24"/>
              </w:rPr>
            </w:pPr>
          </w:p>
        </w:tc>
        <w:tc>
          <w:tcPr>
            <w:tcW w:w="850" w:type="dxa"/>
            <w:noWrap w:val="0"/>
            <w:vAlign w:val="top"/>
          </w:tcPr>
          <w:p w14:paraId="2F4E7AE3">
            <w:pPr>
              <w:rPr>
                <w:rFonts w:hint="eastAsia"/>
                <w:sz w:val="24"/>
              </w:rPr>
            </w:pPr>
          </w:p>
        </w:tc>
        <w:tc>
          <w:tcPr>
            <w:tcW w:w="425" w:type="dxa"/>
            <w:noWrap w:val="0"/>
            <w:vAlign w:val="top"/>
          </w:tcPr>
          <w:p w14:paraId="7FE10741">
            <w:pPr>
              <w:rPr>
                <w:rFonts w:hint="eastAsia"/>
                <w:sz w:val="24"/>
              </w:rPr>
            </w:pPr>
          </w:p>
        </w:tc>
        <w:tc>
          <w:tcPr>
            <w:tcW w:w="426" w:type="dxa"/>
            <w:noWrap w:val="0"/>
            <w:vAlign w:val="top"/>
          </w:tcPr>
          <w:p w14:paraId="18B429B8">
            <w:pPr>
              <w:rPr>
                <w:rFonts w:hint="eastAsia"/>
                <w:sz w:val="24"/>
              </w:rPr>
            </w:pPr>
          </w:p>
        </w:tc>
        <w:tc>
          <w:tcPr>
            <w:tcW w:w="425" w:type="dxa"/>
            <w:noWrap w:val="0"/>
            <w:vAlign w:val="top"/>
          </w:tcPr>
          <w:p w14:paraId="1FA10FBB">
            <w:pPr>
              <w:rPr>
                <w:rFonts w:hint="eastAsia"/>
                <w:sz w:val="24"/>
              </w:rPr>
            </w:pPr>
          </w:p>
        </w:tc>
        <w:tc>
          <w:tcPr>
            <w:tcW w:w="425" w:type="dxa"/>
            <w:noWrap w:val="0"/>
            <w:vAlign w:val="top"/>
          </w:tcPr>
          <w:p w14:paraId="50C77875">
            <w:pPr>
              <w:rPr>
                <w:rFonts w:hint="eastAsia"/>
                <w:sz w:val="24"/>
              </w:rPr>
            </w:pPr>
          </w:p>
        </w:tc>
        <w:tc>
          <w:tcPr>
            <w:tcW w:w="425" w:type="dxa"/>
            <w:noWrap w:val="0"/>
            <w:vAlign w:val="top"/>
          </w:tcPr>
          <w:p w14:paraId="50609165">
            <w:pPr>
              <w:rPr>
                <w:rFonts w:hint="eastAsia"/>
                <w:sz w:val="24"/>
              </w:rPr>
            </w:pPr>
          </w:p>
        </w:tc>
        <w:tc>
          <w:tcPr>
            <w:tcW w:w="426" w:type="dxa"/>
            <w:noWrap w:val="0"/>
            <w:vAlign w:val="top"/>
          </w:tcPr>
          <w:p w14:paraId="1DF5F06A">
            <w:pPr>
              <w:rPr>
                <w:rFonts w:hint="eastAsia"/>
                <w:sz w:val="24"/>
              </w:rPr>
            </w:pPr>
          </w:p>
        </w:tc>
        <w:tc>
          <w:tcPr>
            <w:tcW w:w="708" w:type="dxa"/>
            <w:noWrap w:val="0"/>
            <w:vAlign w:val="top"/>
          </w:tcPr>
          <w:p w14:paraId="40A2DA92">
            <w:pPr>
              <w:rPr>
                <w:rFonts w:hint="eastAsia"/>
                <w:sz w:val="24"/>
              </w:rPr>
            </w:pPr>
          </w:p>
        </w:tc>
        <w:tc>
          <w:tcPr>
            <w:tcW w:w="851" w:type="dxa"/>
            <w:noWrap w:val="0"/>
            <w:vAlign w:val="top"/>
          </w:tcPr>
          <w:p w14:paraId="4C5EDD21">
            <w:pPr>
              <w:rPr>
                <w:rFonts w:hint="eastAsia"/>
                <w:sz w:val="24"/>
              </w:rPr>
            </w:pPr>
          </w:p>
        </w:tc>
        <w:tc>
          <w:tcPr>
            <w:tcW w:w="425" w:type="dxa"/>
            <w:noWrap w:val="0"/>
            <w:vAlign w:val="top"/>
          </w:tcPr>
          <w:p w14:paraId="1C4C12D9">
            <w:pPr>
              <w:rPr>
                <w:rFonts w:hint="eastAsia"/>
                <w:sz w:val="24"/>
              </w:rPr>
            </w:pPr>
          </w:p>
        </w:tc>
        <w:tc>
          <w:tcPr>
            <w:tcW w:w="425" w:type="dxa"/>
            <w:noWrap w:val="0"/>
            <w:vAlign w:val="top"/>
          </w:tcPr>
          <w:p w14:paraId="77E18BF5">
            <w:pPr>
              <w:rPr>
                <w:rFonts w:hint="eastAsia"/>
                <w:sz w:val="24"/>
              </w:rPr>
            </w:pPr>
          </w:p>
        </w:tc>
        <w:tc>
          <w:tcPr>
            <w:tcW w:w="426" w:type="dxa"/>
            <w:noWrap w:val="0"/>
            <w:vAlign w:val="top"/>
          </w:tcPr>
          <w:p w14:paraId="01E6752A">
            <w:pPr>
              <w:rPr>
                <w:rFonts w:hint="eastAsia"/>
                <w:sz w:val="24"/>
              </w:rPr>
            </w:pPr>
          </w:p>
        </w:tc>
        <w:tc>
          <w:tcPr>
            <w:tcW w:w="425" w:type="dxa"/>
            <w:noWrap w:val="0"/>
            <w:vAlign w:val="top"/>
          </w:tcPr>
          <w:p w14:paraId="7841B8D9">
            <w:pPr>
              <w:rPr>
                <w:rFonts w:hint="eastAsia"/>
                <w:sz w:val="24"/>
              </w:rPr>
            </w:pPr>
          </w:p>
        </w:tc>
        <w:tc>
          <w:tcPr>
            <w:tcW w:w="425" w:type="dxa"/>
            <w:noWrap w:val="0"/>
            <w:vAlign w:val="top"/>
          </w:tcPr>
          <w:p w14:paraId="52ED9860">
            <w:pPr>
              <w:rPr>
                <w:rFonts w:hint="eastAsia"/>
                <w:sz w:val="24"/>
              </w:rPr>
            </w:pPr>
          </w:p>
        </w:tc>
        <w:tc>
          <w:tcPr>
            <w:tcW w:w="851" w:type="dxa"/>
            <w:noWrap w:val="0"/>
            <w:vAlign w:val="top"/>
          </w:tcPr>
          <w:p w14:paraId="0D779957">
            <w:pPr>
              <w:rPr>
                <w:rFonts w:hint="eastAsia"/>
                <w:sz w:val="24"/>
              </w:rPr>
            </w:pPr>
          </w:p>
        </w:tc>
        <w:tc>
          <w:tcPr>
            <w:tcW w:w="425" w:type="dxa"/>
            <w:noWrap w:val="0"/>
            <w:vAlign w:val="top"/>
          </w:tcPr>
          <w:p w14:paraId="6C990B9D">
            <w:pPr>
              <w:rPr>
                <w:rFonts w:hint="eastAsia"/>
                <w:sz w:val="24"/>
              </w:rPr>
            </w:pPr>
          </w:p>
        </w:tc>
        <w:tc>
          <w:tcPr>
            <w:tcW w:w="567" w:type="dxa"/>
            <w:noWrap w:val="0"/>
            <w:vAlign w:val="top"/>
          </w:tcPr>
          <w:p w14:paraId="26A54E04">
            <w:pPr>
              <w:rPr>
                <w:rFonts w:hint="eastAsia"/>
                <w:sz w:val="24"/>
              </w:rPr>
            </w:pPr>
          </w:p>
        </w:tc>
        <w:tc>
          <w:tcPr>
            <w:tcW w:w="850" w:type="dxa"/>
            <w:noWrap w:val="0"/>
            <w:vAlign w:val="top"/>
          </w:tcPr>
          <w:p w14:paraId="265ECAEF">
            <w:pPr>
              <w:rPr>
                <w:rFonts w:hint="eastAsia"/>
                <w:sz w:val="24"/>
              </w:rPr>
            </w:pPr>
          </w:p>
        </w:tc>
        <w:tc>
          <w:tcPr>
            <w:tcW w:w="426" w:type="dxa"/>
            <w:noWrap w:val="0"/>
            <w:vAlign w:val="top"/>
          </w:tcPr>
          <w:p w14:paraId="76748113">
            <w:pPr>
              <w:rPr>
                <w:rFonts w:hint="eastAsia"/>
                <w:sz w:val="24"/>
              </w:rPr>
            </w:pPr>
          </w:p>
        </w:tc>
        <w:tc>
          <w:tcPr>
            <w:tcW w:w="425" w:type="dxa"/>
            <w:noWrap w:val="0"/>
            <w:vAlign w:val="top"/>
          </w:tcPr>
          <w:p w14:paraId="6A867B0C">
            <w:pPr>
              <w:rPr>
                <w:rFonts w:hint="eastAsia"/>
                <w:sz w:val="24"/>
              </w:rPr>
            </w:pPr>
          </w:p>
        </w:tc>
        <w:tc>
          <w:tcPr>
            <w:tcW w:w="425" w:type="dxa"/>
            <w:noWrap w:val="0"/>
            <w:vAlign w:val="top"/>
          </w:tcPr>
          <w:p w14:paraId="64E8B999">
            <w:pPr>
              <w:rPr>
                <w:rFonts w:hint="eastAsia"/>
                <w:sz w:val="24"/>
              </w:rPr>
            </w:pPr>
          </w:p>
        </w:tc>
        <w:tc>
          <w:tcPr>
            <w:tcW w:w="709" w:type="dxa"/>
            <w:noWrap w:val="0"/>
            <w:vAlign w:val="top"/>
          </w:tcPr>
          <w:p w14:paraId="2CA1A22D">
            <w:pPr>
              <w:rPr>
                <w:rFonts w:hint="eastAsia"/>
                <w:sz w:val="24"/>
              </w:rPr>
            </w:pPr>
          </w:p>
        </w:tc>
        <w:tc>
          <w:tcPr>
            <w:tcW w:w="850" w:type="dxa"/>
            <w:noWrap w:val="0"/>
            <w:vAlign w:val="top"/>
          </w:tcPr>
          <w:p w14:paraId="1807AB6D">
            <w:pPr>
              <w:rPr>
                <w:rFonts w:hint="eastAsia"/>
                <w:sz w:val="24"/>
              </w:rPr>
            </w:pPr>
          </w:p>
        </w:tc>
        <w:tc>
          <w:tcPr>
            <w:tcW w:w="709" w:type="dxa"/>
            <w:noWrap w:val="0"/>
            <w:vAlign w:val="top"/>
          </w:tcPr>
          <w:p w14:paraId="48E80D42">
            <w:pPr>
              <w:rPr>
                <w:rFonts w:hint="eastAsia"/>
                <w:sz w:val="24"/>
              </w:rPr>
            </w:pPr>
          </w:p>
        </w:tc>
        <w:tc>
          <w:tcPr>
            <w:tcW w:w="567" w:type="dxa"/>
            <w:noWrap w:val="0"/>
            <w:vAlign w:val="top"/>
          </w:tcPr>
          <w:p w14:paraId="0D2C1201">
            <w:pPr>
              <w:rPr>
                <w:rFonts w:hint="eastAsia"/>
                <w:sz w:val="24"/>
              </w:rPr>
            </w:pPr>
          </w:p>
        </w:tc>
        <w:tc>
          <w:tcPr>
            <w:tcW w:w="567" w:type="dxa"/>
            <w:noWrap w:val="0"/>
            <w:vAlign w:val="top"/>
          </w:tcPr>
          <w:p w14:paraId="3A92EEB4">
            <w:pPr>
              <w:rPr>
                <w:rFonts w:hint="eastAsia"/>
                <w:sz w:val="24"/>
              </w:rPr>
            </w:pPr>
          </w:p>
        </w:tc>
      </w:tr>
      <w:tr w14:paraId="03EE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59DF513">
            <w:pPr>
              <w:rPr>
                <w:rFonts w:hint="eastAsia"/>
                <w:sz w:val="24"/>
              </w:rPr>
            </w:pPr>
          </w:p>
        </w:tc>
        <w:tc>
          <w:tcPr>
            <w:tcW w:w="567" w:type="dxa"/>
            <w:noWrap w:val="0"/>
            <w:vAlign w:val="top"/>
          </w:tcPr>
          <w:p w14:paraId="52F9C326">
            <w:pPr>
              <w:rPr>
                <w:rFonts w:hint="eastAsia"/>
                <w:sz w:val="24"/>
              </w:rPr>
            </w:pPr>
          </w:p>
        </w:tc>
        <w:tc>
          <w:tcPr>
            <w:tcW w:w="425" w:type="dxa"/>
            <w:noWrap w:val="0"/>
            <w:vAlign w:val="top"/>
          </w:tcPr>
          <w:p w14:paraId="3789A00B">
            <w:pPr>
              <w:rPr>
                <w:rFonts w:hint="eastAsia"/>
                <w:sz w:val="24"/>
              </w:rPr>
            </w:pPr>
          </w:p>
        </w:tc>
        <w:tc>
          <w:tcPr>
            <w:tcW w:w="425" w:type="dxa"/>
            <w:noWrap w:val="0"/>
            <w:vAlign w:val="top"/>
          </w:tcPr>
          <w:p w14:paraId="29AEEEAF">
            <w:pPr>
              <w:rPr>
                <w:rFonts w:hint="eastAsia"/>
                <w:sz w:val="24"/>
              </w:rPr>
            </w:pPr>
          </w:p>
        </w:tc>
        <w:tc>
          <w:tcPr>
            <w:tcW w:w="426" w:type="dxa"/>
            <w:noWrap w:val="0"/>
            <w:vAlign w:val="top"/>
          </w:tcPr>
          <w:p w14:paraId="784736BC">
            <w:pPr>
              <w:rPr>
                <w:rFonts w:hint="eastAsia"/>
                <w:sz w:val="24"/>
              </w:rPr>
            </w:pPr>
          </w:p>
        </w:tc>
        <w:tc>
          <w:tcPr>
            <w:tcW w:w="425" w:type="dxa"/>
            <w:noWrap w:val="0"/>
            <w:vAlign w:val="top"/>
          </w:tcPr>
          <w:p w14:paraId="2B358D12">
            <w:pPr>
              <w:rPr>
                <w:rFonts w:hint="eastAsia"/>
                <w:sz w:val="24"/>
              </w:rPr>
            </w:pPr>
          </w:p>
        </w:tc>
        <w:tc>
          <w:tcPr>
            <w:tcW w:w="425" w:type="dxa"/>
            <w:noWrap w:val="0"/>
            <w:vAlign w:val="top"/>
          </w:tcPr>
          <w:p w14:paraId="07955DAE">
            <w:pPr>
              <w:rPr>
                <w:rFonts w:hint="eastAsia"/>
                <w:sz w:val="24"/>
              </w:rPr>
            </w:pPr>
          </w:p>
        </w:tc>
        <w:tc>
          <w:tcPr>
            <w:tcW w:w="425" w:type="dxa"/>
            <w:noWrap w:val="0"/>
            <w:vAlign w:val="top"/>
          </w:tcPr>
          <w:p w14:paraId="70D7886E">
            <w:pPr>
              <w:rPr>
                <w:rFonts w:hint="eastAsia"/>
                <w:sz w:val="24"/>
              </w:rPr>
            </w:pPr>
          </w:p>
        </w:tc>
        <w:tc>
          <w:tcPr>
            <w:tcW w:w="426" w:type="dxa"/>
            <w:noWrap w:val="0"/>
            <w:vAlign w:val="top"/>
          </w:tcPr>
          <w:p w14:paraId="071A60E2">
            <w:pPr>
              <w:rPr>
                <w:rFonts w:hint="eastAsia"/>
                <w:sz w:val="24"/>
              </w:rPr>
            </w:pPr>
          </w:p>
        </w:tc>
        <w:tc>
          <w:tcPr>
            <w:tcW w:w="425" w:type="dxa"/>
            <w:noWrap w:val="0"/>
            <w:vAlign w:val="top"/>
          </w:tcPr>
          <w:p w14:paraId="0E95496B">
            <w:pPr>
              <w:rPr>
                <w:rFonts w:hint="eastAsia"/>
                <w:sz w:val="24"/>
              </w:rPr>
            </w:pPr>
          </w:p>
        </w:tc>
        <w:tc>
          <w:tcPr>
            <w:tcW w:w="425" w:type="dxa"/>
            <w:noWrap w:val="0"/>
            <w:vAlign w:val="top"/>
          </w:tcPr>
          <w:p w14:paraId="214678DC">
            <w:pPr>
              <w:rPr>
                <w:rFonts w:hint="eastAsia"/>
                <w:sz w:val="24"/>
              </w:rPr>
            </w:pPr>
          </w:p>
        </w:tc>
        <w:tc>
          <w:tcPr>
            <w:tcW w:w="425" w:type="dxa"/>
            <w:noWrap w:val="0"/>
            <w:vAlign w:val="top"/>
          </w:tcPr>
          <w:p w14:paraId="1A81EF62">
            <w:pPr>
              <w:rPr>
                <w:rFonts w:hint="eastAsia"/>
                <w:sz w:val="24"/>
              </w:rPr>
            </w:pPr>
          </w:p>
        </w:tc>
        <w:tc>
          <w:tcPr>
            <w:tcW w:w="426" w:type="dxa"/>
            <w:noWrap w:val="0"/>
            <w:vAlign w:val="top"/>
          </w:tcPr>
          <w:p w14:paraId="2AA5CE5C">
            <w:pPr>
              <w:rPr>
                <w:rFonts w:hint="eastAsia"/>
                <w:sz w:val="24"/>
              </w:rPr>
            </w:pPr>
          </w:p>
        </w:tc>
        <w:tc>
          <w:tcPr>
            <w:tcW w:w="425" w:type="dxa"/>
            <w:noWrap w:val="0"/>
            <w:vAlign w:val="top"/>
          </w:tcPr>
          <w:p w14:paraId="38D99197">
            <w:pPr>
              <w:rPr>
                <w:rFonts w:hint="eastAsia"/>
                <w:sz w:val="24"/>
              </w:rPr>
            </w:pPr>
          </w:p>
        </w:tc>
        <w:tc>
          <w:tcPr>
            <w:tcW w:w="425" w:type="dxa"/>
            <w:noWrap w:val="0"/>
            <w:vAlign w:val="top"/>
          </w:tcPr>
          <w:p w14:paraId="18EB8335">
            <w:pPr>
              <w:rPr>
                <w:rFonts w:hint="eastAsia"/>
                <w:sz w:val="24"/>
              </w:rPr>
            </w:pPr>
          </w:p>
        </w:tc>
        <w:tc>
          <w:tcPr>
            <w:tcW w:w="851" w:type="dxa"/>
            <w:noWrap w:val="0"/>
            <w:vAlign w:val="top"/>
          </w:tcPr>
          <w:p w14:paraId="6AC0768C">
            <w:pPr>
              <w:rPr>
                <w:rFonts w:hint="eastAsia"/>
                <w:sz w:val="24"/>
              </w:rPr>
            </w:pPr>
          </w:p>
        </w:tc>
        <w:tc>
          <w:tcPr>
            <w:tcW w:w="850" w:type="dxa"/>
            <w:noWrap w:val="0"/>
            <w:vAlign w:val="top"/>
          </w:tcPr>
          <w:p w14:paraId="7C8A556D">
            <w:pPr>
              <w:rPr>
                <w:rFonts w:hint="eastAsia"/>
                <w:sz w:val="24"/>
              </w:rPr>
            </w:pPr>
          </w:p>
        </w:tc>
        <w:tc>
          <w:tcPr>
            <w:tcW w:w="425" w:type="dxa"/>
            <w:noWrap w:val="0"/>
            <w:vAlign w:val="top"/>
          </w:tcPr>
          <w:p w14:paraId="3D738A03">
            <w:pPr>
              <w:rPr>
                <w:rFonts w:hint="eastAsia"/>
                <w:sz w:val="24"/>
              </w:rPr>
            </w:pPr>
          </w:p>
        </w:tc>
        <w:tc>
          <w:tcPr>
            <w:tcW w:w="426" w:type="dxa"/>
            <w:noWrap w:val="0"/>
            <w:vAlign w:val="top"/>
          </w:tcPr>
          <w:p w14:paraId="39C73418">
            <w:pPr>
              <w:rPr>
                <w:rFonts w:hint="eastAsia"/>
                <w:sz w:val="24"/>
              </w:rPr>
            </w:pPr>
          </w:p>
        </w:tc>
        <w:tc>
          <w:tcPr>
            <w:tcW w:w="425" w:type="dxa"/>
            <w:noWrap w:val="0"/>
            <w:vAlign w:val="top"/>
          </w:tcPr>
          <w:p w14:paraId="3864856A">
            <w:pPr>
              <w:rPr>
                <w:rFonts w:hint="eastAsia"/>
                <w:sz w:val="24"/>
              </w:rPr>
            </w:pPr>
          </w:p>
        </w:tc>
        <w:tc>
          <w:tcPr>
            <w:tcW w:w="425" w:type="dxa"/>
            <w:noWrap w:val="0"/>
            <w:vAlign w:val="top"/>
          </w:tcPr>
          <w:p w14:paraId="27623A49">
            <w:pPr>
              <w:rPr>
                <w:rFonts w:hint="eastAsia"/>
                <w:sz w:val="24"/>
              </w:rPr>
            </w:pPr>
          </w:p>
        </w:tc>
        <w:tc>
          <w:tcPr>
            <w:tcW w:w="425" w:type="dxa"/>
            <w:noWrap w:val="0"/>
            <w:vAlign w:val="top"/>
          </w:tcPr>
          <w:p w14:paraId="185BBD11">
            <w:pPr>
              <w:rPr>
                <w:rFonts w:hint="eastAsia"/>
                <w:sz w:val="24"/>
              </w:rPr>
            </w:pPr>
          </w:p>
        </w:tc>
        <w:tc>
          <w:tcPr>
            <w:tcW w:w="426" w:type="dxa"/>
            <w:noWrap w:val="0"/>
            <w:vAlign w:val="top"/>
          </w:tcPr>
          <w:p w14:paraId="14465D45">
            <w:pPr>
              <w:rPr>
                <w:rFonts w:hint="eastAsia"/>
                <w:sz w:val="24"/>
              </w:rPr>
            </w:pPr>
          </w:p>
        </w:tc>
        <w:tc>
          <w:tcPr>
            <w:tcW w:w="708" w:type="dxa"/>
            <w:noWrap w:val="0"/>
            <w:vAlign w:val="top"/>
          </w:tcPr>
          <w:p w14:paraId="4630F0F6">
            <w:pPr>
              <w:rPr>
                <w:rFonts w:hint="eastAsia"/>
                <w:sz w:val="24"/>
              </w:rPr>
            </w:pPr>
          </w:p>
        </w:tc>
        <w:tc>
          <w:tcPr>
            <w:tcW w:w="851" w:type="dxa"/>
            <w:noWrap w:val="0"/>
            <w:vAlign w:val="top"/>
          </w:tcPr>
          <w:p w14:paraId="63C10D4E">
            <w:pPr>
              <w:rPr>
                <w:rFonts w:hint="eastAsia"/>
                <w:sz w:val="24"/>
              </w:rPr>
            </w:pPr>
          </w:p>
        </w:tc>
        <w:tc>
          <w:tcPr>
            <w:tcW w:w="425" w:type="dxa"/>
            <w:noWrap w:val="0"/>
            <w:vAlign w:val="top"/>
          </w:tcPr>
          <w:p w14:paraId="751CDD31">
            <w:pPr>
              <w:rPr>
                <w:rFonts w:hint="eastAsia"/>
                <w:sz w:val="24"/>
              </w:rPr>
            </w:pPr>
          </w:p>
        </w:tc>
        <w:tc>
          <w:tcPr>
            <w:tcW w:w="425" w:type="dxa"/>
            <w:noWrap w:val="0"/>
            <w:vAlign w:val="top"/>
          </w:tcPr>
          <w:p w14:paraId="6EEC3E8B">
            <w:pPr>
              <w:rPr>
                <w:rFonts w:hint="eastAsia"/>
                <w:sz w:val="24"/>
              </w:rPr>
            </w:pPr>
          </w:p>
        </w:tc>
        <w:tc>
          <w:tcPr>
            <w:tcW w:w="426" w:type="dxa"/>
            <w:noWrap w:val="0"/>
            <w:vAlign w:val="top"/>
          </w:tcPr>
          <w:p w14:paraId="4C68CBED">
            <w:pPr>
              <w:rPr>
                <w:rFonts w:hint="eastAsia"/>
                <w:sz w:val="24"/>
              </w:rPr>
            </w:pPr>
          </w:p>
        </w:tc>
        <w:tc>
          <w:tcPr>
            <w:tcW w:w="425" w:type="dxa"/>
            <w:noWrap w:val="0"/>
            <w:vAlign w:val="top"/>
          </w:tcPr>
          <w:p w14:paraId="05A7DB18">
            <w:pPr>
              <w:rPr>
                <w:rFonts w:hint="eastAsia"/>
                <w:sz w:val="24"/>
              </w:rPr>
            </w:pPr>
          </w:p>
        </w:tc>
        <w:tc>
          <w:tcPr>
            <w:tcW w:w="425" w:type="dxa"/>
            <w:noWrap w:val="0"/>
            <w:vAlign w:val="top"/>
          </w:tcPr>
          <w:p w14:paraId="290EB61C">
            <w:pPr>
              <w:rPr>
                <w:rFonts w:hint="eastAsia"/>
                <w:sz w:val="24"/>
              </w:rPr>
            </w:pPr>
          </w:p>
        </w:tc>
        <w:tc>
          <w:tcPr>
            <w:tcW w:w="851" w:type="dxa"/>
            <w:noWrap w:val="0"/>
            <w:vAlign w:val="top"/>
          </w:tcPr>
          <w:p w14:paraId="13E93FAF">
            <w:pPr>
              <w:rPr>
                <w:rFonts w:hint="eastAsia"/>
                <w:sz w:val="24"/>
              </w:rPr>
            </w:pPr>
          </w:p>
        </w:tc>
        <w:tc>
          <w:tcPr>
            <w:tcW w:w="425" w:type="dxa"/>
            <w:noWrap w:val="0"/>
            <w:vAlign w:val="top"/>
          </w:tcPr>
          <w:p w14:paraId="4E8502EC">
            <w:pPr>
              <w:rPr>
                <w:rFonts w:hint="eastAsia"/>
                <w:sz w:val="24"/>
              </w:rPr>
            </w:pPr>
          </w:p>
        </w:tc>
        <w:tc>
          <w:tcPr>
            <w:tcW w:w="567" w:type="dxa"/>
            <w:noWrap w:val="0"/>
            <w:vAlign w:val="top"/>
          </w:tcPr>
          <w:p w14:paraId="1D50A55D">
            <w:pPr>
              <w:rPr>
                <w:rFonts w:hint="eastAsia"/>
                <w:sz w:val="24"/>
              </w:rPr>
            </w:pPr>
          </w:p>
        </w:tc>
        <w:tc>
          <w:tcPr>
            <w:tcW w:w="850" w:type="dxa"/>
            <w:noWrap w:val="0"/>
            <w:vAlign w:val="top"/>
          </w:tcPr>
          <w:p w14:paraId="6E4896D1">
            <w:pPr>
              <w:rPr>
                <w:rFonts w:hint="eastAsia"/>
                <w:sz w:val="24"/>
              </w:rPr>
            </w:pPr>
          </w:p>
        </w:tc>
        <w:tc>
          <w:tcPr>
            <w:tcW w:w="426" w:type="dxa"/>
            <w:noWrap w:val="0"/>
            <w:vAlign w:val="top"/>
          </w:tcPr>
          <w:p w14:paraId="710271A0">
            <w:pPr>
              <w:rPr>
                <w:rFonts w:hint="eastAsia"/>
                <w:sz w:val="24"/>
              </w:rPr>
            </w:pPr>
          </w:p>
        </w:tc>
        <w:tc>
          <w:tcPr>
            <w:tcW w:w="425" w:type="dxa"/>
            <w:noWrap w:val="0"/>
            <w:vAlign w:val="top"/>
          </w:tcPr>
          <w:p w14:paraId="390A658F">
            <w:pPr>
              <w:rPr>
                <w:rFonts w:hint="eastAsia"/>
                <w:sz w:val="24"/>
              </w:rPr>
            </w:pPr>
          </w:p>
        </w:tc>
        <w:tc>
          <w:tcPr>
            <w:tcW w:w="425" w:type="dxa"/>
            <w:noWrap w:val="0"/>
            <w:vAlign w:val="top"/>
          </w:tcPr>
          <w:p w14:paraId="593F2F89">
            <w:pPr>
              <w:rPr>
                <w:rFonts w:hint="eastAsia"/>
                <w:sz w:val="24"/>
              </w:rPr>
            </w:pPr>
          </w:p>
        </w:tc>
        <w:tc>
          <w:tcPr>
            <w:tcW w:w="709" w:type="dxa"/>
            <w:noWrap w:val="0"/>
            <w:vAlign w:val="top"/>
          </w:tcPr>
          <w:p w14:paraId="2242C8C9">
            <w:pPr>
              <w:rPr>
                <w:rFonts w:hint="eastAsia"/>
                <w:sz w:val="24"/>
              </w:rPr>
            </w:pPr>
          </w:p>
        </w:tc>
        <w:tc>
          <w:tcPr>
            <w:tcW w:w="850" w:type="dxa"/>
            <w:noWrap w:val="0"/>
            <w:vAlign w:val="top"/>
          </w:tcPr>
          <w:p w14:paraId="15CFC47B">
            <w:pPr>
              <w:rPr>
                <w:rFonts w:hint="eastAsia"/>
                <w:sz w:val="24"/>
              </w:rPr>
            </w:pPr>
          </w:p>
        </w:tc>
        <w:tc>
          <w:tcPr>
            <w:tcW w:w="709" w:type="dxa"/>
            <w:noWrap w:val="0"/>
            <w:vAlign w:val="top"/>
          </w:tcPr>
          <w:p w14:paraId="4E293AB2">
            <w:pPr>
              <w:rPr>
                <w:rFonts w:hint="eastAsia"/>
                <w:sz w:val="24"/>
              </w:rPr>
            </w:pPr>
          </w:p>
        </w:tc>
        <w:tc>
          <w:tcPr>
            <w:tcW w:w="567" w:type="dxa"/>
            <w:noWrap w:val="0"/>
            <w:vAlign w:val="top"/>
          </w:tcPr>
          <w:p w14:paraId="2BBE1DF1">
            <w:pPr>
              <w:rPr>
                <w:rFonts w:hint="eastAsia"/>
                <w:sz w:val="24"/>
              </w:rPr>
            </w:pPr>
          </w:p>
        </w:tc>
        <w:tc>
          <w:tcPr>
            <w:tcW w:w="567" w:type="dxa"/>
            <w:noWrap w:val="0"/>
            <w:vAlign w:val="top"/>
          </w:tcPr>
          <w:p w14:paraId="256C32E2">
            <w:pPr>
              <w:rPr>
                <w:rFonts w:hint="eastAsia"/>
                <w:sz w:val="24"/>
              </w:rPr>
            </w:pPr>
          </w:p>
        </w:tc>
      </w:tr>
      <w:tr w14:paraId="1B35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4CCDD44">
            <w:pPr>
              <w:rPr>
                <w:rFonts w:hint="eastAsia"/>
                <w:sz w:val="24"/>
              </w:rPr>
            </w:pPr>
          </w:p>
        </w:tc>
        <w:tc>
          <w:tcPr>
            <w:tcW w:w="567" w:type="dxa"/>
            <w:noWrap w:val="0"/>
            <w:vAlign w:val="top"/>
          </w:tcPr>
          <w:p w14:paraId="54B0EEF6">
            <w:pPr>
              <w:rPr>
                <w:rFonts w:hint="eastAsia"/>
                <w:sz w:val="24"/>
              </w:rPr>
            </w:pPr>
          </w:p>
        </w:tc>
        <w:tc>
          <w:tcPr>
            <w:tcW w:w="425" w:type="dxa"/>
            <w:noWrap w:val="0"/>
            <w:vAlign w:val="top"/>
          </w:tcPr>
          <w:p w14:paraId="071E22C2">
            <w:pPr>
              <w:rPr>
                <w:rFonts w:hint="eastAsia"/>
                <w:sz w:val="24"/>
              </w:rPr>
            </w:pPr>
          </w:p>
        </w:tc>
        <w:tc>
          <w:tcPr>
            <w:tcW w:w="425" w:type="dxa"/>
            <w:noWrap w:val="0"/>
            <w:vAlign w:val="top"/>
          </w:tcPr>
          <w:p w14:paraId="467AA67F">
            <w:pPr>
              <w:rPr>
                <w:rFonts w:hint="eastAsia"/>
                <w:sz w:val="24"/>
              </w:rPr>
            </w:pPr>
          </w:p>
        </w:tc>
        <w:tc>
          <w:tcPr>
            <w:tcW w:w="426" w:type="dxa"/>
            <w:noWrap w:val="0"/>
            <w:vAlign w:val="top"/>
          </w:tcPr>
          <w:p w14:paraId="076C6E01">
            <w:pPr>
              <w:rPr>
                <w:rFonts w:hint="eastAsia"/>
                <w:sz w:val="24"/>
              </w:rPr>
            </w:pPr>
          </w:p>
        </w:tc>
        <w:tc>
          <w:tcPr>
            <w:tcW w:w="425" w:type="dxa"/>
            <w:noWrap w:val="0"/>
            <w:vAlign w:val="top"/>
          </w:tcPr>
          <w:p w14:paraId="310D7AE3">
            <w:pPr>
              <w:rPr>
                <w:rFonts w:hint="eastAsia"/>
                <w:sz w:val="24"/>
              </w:rPr>
            </w:pPr>
          </w:p>
        </w:tc>
        <w:tc>
          <w:tcPr>
            <w:tcW w:w="425" w:type="dxa"/>
            <w:noWrap w:val="0"/>
            <w:vAlign w:val="top"/>
          </w:tcPr>
          <w:p w14:paraId="26638F45">
            <w:pPr>
              <w:rPr>
                <w:rFonts w:hint="eastAsia"/>
                <w:sz w:val="24"/>
              </w:rPr>
            </w:pPr>
          </w:p>
        </w:tc>
        <w:tc>
          <w:tcPr>
            <w:tcW w:w="425" w:type="dxa"/>
            <w:noWrap w:val="0"/>
            <w:vAlign w:val="top"/>
          </w:tcPr>
          <w:p w14:paraId="0A0ACB72">
            <w:pPr>
              <w:rPr>
                <w:rFonts w:hint="eastAsia"/>
                <w:sz w:val="24"/>
              </w:rPr>
            </w:pPr>
          </w:p>
        </w:tc>
        <w:tc>
          <w:tcPr>
            <w:tcW w:w="426" w:type="dxa"/>
            <w:noWrap w:val="0"/>
            <w:vAlign w:val="top"/>
          </w:tcPr>
          <w:p w14:paraId="35F260AA">
            <w:pPr>
              <w:rPr>
                <w:rFonts w:hint="eastAsia"/>
                <w:sz w:val="24"/>
              </w:rPr>
            </w:pPr>
          </w:p>
        </w:tc>
        <w:tc>
          <w:tcPr>
            <w:tcW w:w="425" w:type="dxa"/>
            <w:noWrap w:val="0"/>
            <w:vAlign w:val="top"/>
          </w:tcPr>
          <w:p w14:paraId="5273B029">
            <w:pPr>
              <w:rPr>
                <w:rFonts w:hint="eastAsia"/>
                <w:sz w:val="24"/>
              </w:rPr>
            </w:pPr>
          </w:p>
        </w:tc>
        <w:tc>
          <w:tcPr>
            <w:tcW w:w="425" w:type="dxa"/>
            <w:noWrap w:val="0"/>
            <w:vAlign w:val="top"/>
          </w:tcPr>
          <w:p w14:paraId="72072946">
            <w:pPr>
              <w:rPr>
                <w:rFonts w:hint="eastAsia"/>
                <w:sz w:val="24"/>
              </w:rPr>
            </w:pPr>
          </w:p>
        </w:tc>
        <w:tc>
          <w:tcPr>
            <w:tcW w:w="425" w:type="dxa"/>
            <w:noWrap w:val="0"/>
            <w:vAlign w:val="top"/>
          </w:tcPr>
          <w:p w14:paraId="030C6488">
            <w:pPr>
              <w:rPr>
                <w:rFonts w:hint="eastAsia"/>
                <w:sz w:val="24"/>
              </w:rPr>
            </w:pPr>
          </w:p>
        </w:tc>
        <w:tc>
          <w:tcPr>
            <w:tcW w:w="426" w:type="dxa"/>
            <w:noWrap w:val="0"/>
            <w:vAlign w:val="top"/>
          </w:tcPr>
          <w:p w14:paraId="70E541F8">
            <w:pPr>
              <w:rPr>
                <w:rFonts w:hint="eastAsia"/>
                <w:sz w:val="24"/>
              </w:rPr>
            </w:pPr>
          </w:p>
        </w:tc>
        <w:tc>
          <w:tcPr>
            <w:tcW w:w="425" w:type="dxa"/>
            <w:noWrap w:val="0"/>
            <w:vAlign w:val="top"/>
          </w:tcPr>
          <w:p w14:paraId="266B6AEF">
            <w:pPr>
              <w:rPr>
                <w:rFonts w:hint="eastAsia"/>
                <w:sz w:val="24"/>
              </w:rPr>
            </w:pPr>
          </w:p>
        </w:tc>
        <w:tc>
          <w:tcPr>
            <w:tcW w:w="425" w:type="dxa"/>
            <w:noWrap w:val="0"/>
            <w:vAlign w:val="top"/>
          </w:tcPr>
          <w:p w14:paraId="74ED7C39">
            <w:pPr>
              <w:rPr>
                <w:rFonts w:hint="eastAsia"/>
                <w:sz w:val="24"/>
              </w:rPr>
            </w:pPr>
          </w:p>
        </w:tc>
        <w:tc>
          <w:tcPr>
            <w:tcW w:w="851" w:type="dxa"/>
            <w:noWrap w:val="0"/>
            <w:vAlign w:val="top"/>
          </w:tcPr>
          <w:p w14:paraId="69D6A5FE">
            <w:pPr>
              <w:rPr>
                <w:rFonts w:hint="eastAsia"/>
                <w:sz w:val="24"/>
              </w:rPr>
            </w:pPr>
          </w:p>
        </w:tc>
        <w:tc>
          <w:tcPr>
            <w:tcW w:w="850" w:type="dxa"/>
            <w:noWrap w:val="0"/>
            <w:vAlign w:val="top"/>
          </w:tcPr>
          <w:p w14:paraId="39193515">
            <w:pPr>
              <w:rPr>
                <w:rFonts w:hint="eastAsia"/>
                <w:sz w:val="24"/>
              </w:rPr>
            </w:pPr>
          </w:p>
        </w:tc>
        <w:tc>
          <w:tcPr>
            <w:tcW w:w="425" w:type="dxa"/>
            <w:noWrap w:val="0"/>
            <w:vAlign w:val="top"/>
          </w:tcPr>
          <w:p w14:paraId="0B1ED2F7">
            <w:pPr>
              <w:rPr>
                <w:rFonts w:hint="eastAsia"/>
                <w:sz w:val="24"/>
              </w:rPr>
            </w:pPr>
          </w:p>
        </w:tc>
        <w:tc>
          <w:tcPr>
            <w:tcW w:w="426" w:type="dxa"/>
            <w:noWrap w:val="0"/>
            <w:vAlign w:val="top"/>
          </w:tcPr>
          <w:p w14:paraId="7A9D8780">
            <w:pPr>
              <w:rPr>
                <w:rFonts w:hint="eastAsia"/>
                <w:sz w:val="24"/>
              </w:rPr>
            </w:pPr>
          </w:p>
        </w:tc>
        <w:tc>
          <w:tcPr>
            <w:tcW w:w="425" w:type="dxa"/>
            <w:noWrap w:val="0"/>
            <w:vAlign w:val="top"/>
          </w:tcPr>
          <w:p w14:paraId="36A06F17">
            <w:pPr>
              <w:rPr>
                <w:rFonts w:hint="eastAsia"/>
                <w:sz w:val="24"/>
              </w:rPr>
            </w:pPr>
          </w:p>
        </w:tc>
        <w:tc>
          <w:tcPr>
            <w:tcW w:w="425" w:type="dxa"/>
            <w:noWrap w:val="0"/>
            <w:vAlign w:val="top"/>
          </w:tcPr>
          <w:p w14:paraId="24EB9460">
            <w:pPr>
              <w:rPr>
                <w:rFonts w:hint="eastAsia"/>
                <w:sz w:val="24"/>
              </w:rPr>
            </w:pPr>
          </w:p>
        </w:tc>
        <w:tc>
          <w:tcPr>
            <w:tcW w:w="425" w:type="dxa"/>
            <w:noWrap w:val="0"/>
            <w:vAlign w:val="top"/>
          </w:tcPr>
          <w:p w14:paraId="7C6AC630">
            <w:pPr>
              <w:rPr>
                <w:rFonts w:hint="eastAsia"/>
                <w:sz w:val="24"/>
              </w:rPr>
            </w:pPr>
          </w:p>
        </w:tc>
        <w:tc>
          <w:tcPr>
            <w:tcW w:w="426" w:type="dxa"/>
            <w:noWrap w:val="0"/>
            <w:vAlign w:val="top"/>
          </w:tcPr>
          <w:p w14:paraId="28C498F9">
            <w:pPr>
              <w:rPr>
                <w:rFonts w:hint="eastAsia"/>
                <w:sz w:val="24"/>
              </w:rPr>
            </w:pPr>
          </w:p>
        </w:tc>
        <w:tc>
          <w:tcPr>
            <w:tcW w:w="708" w:type="dxa"/>
            <w:noWrap w:val="0"/>
            <w:vAlign w:val="top"/>
          </w:tcPr>
          <w:p w14:paraId="3E98A9F6">
            <w:pPr>
              <w:rPr>
                <w:rFonts w:hint="eastAsia"/>
                <w:sz w:val="24"/>
              </w:rPr>
            </w:pPr>
          </w:p>
        </w:tc>
        <w:tc>
          <w:tcPr>
            <w:tcW w:w="851" w:type="dxa"/>
            <w:noWrap w:val="0"/>
            <w:vAlign w:val="top"/>
          </w:tcPr>
          <w:p w14:paraId="07E9A9E4">
            <w:pPr>
              <w:rPr>
                <w:rFonts w:hint="eastAsia"/>
                <w:sz w:val="24"/>
              </w:rPr>
            </w:pPr>
          </w:p>
        </w:tc>
        <w:tc>
          <w:tcPr>
            <w:tcW w:w="425" w:type="dxa"/>
            <w:noWrap w:val="0"/>
            <w:vAlign w:val="top"/>
          </w:tcPr>
          <w:p w14:paraId="02BDDF35">
            <w:pPr>
              <w:rPr>
                <w:rFonts w:hint="eastAsia"/>
                <w:sz w:val="24"/>
              </w:rPr>
            </w:pPr>
          </w:p>
        </w:tc>
        <w:tc>
          <w:tcPr>
            <w:tcW w:w="425" w:type="dxa"/>
            <w:noWrap w:val="0"/>
            <w:vAlign w:val="top"/>
          </w:tcPr>
          <w:p w14:paraId="7E4EB2E8">
            <w:pPr>
              <w:rPr>
                <w:rFonts w:hint="eastAsia"/>
                <w:sz w:val="24"/>
              </w:rPr>
            </w:pPr>
          </w:p>
        </w:tc>
        <w:tc>
          <w:tcPr>
            <w:tcW w:w="426" w:type="dxa"/>
            <w:noWrap w:val="0"/>
            <w:vAlign w:val="top"/>
          </w:tcPr>
          <w:p w14:paraId="633EBE4D">
            <w:pPr>
              <w:rPr>
                <w:rFonts w:hint="eastAsia"/>
                <w:sz w:val="24"/>
              </w:rPr>
            </w:pPr>
          </w:p>
        </w:tc>
        <w:tc>
          <w:tcPr>
            <w:tcW w:w="425" w:type="dxa"/>
            <w:noWrap w:val="0"/>
            <w:vAlign w:val="top"/>
          </w:tcPr>
          <w:p w14:paraId="3A7724F7">
            <w:pPr>
              <w:rPr>
                <w:rFonts w:hint="eastAsia"/>
                <w:sz w:val="24"/>
              </w:rPr>
            </w:pPr>
          </w:p>
        </w:tc>
        <w:tc>
          <w:tcPr>
            <w:tcW w:w="425" w:type="dxa"/>
            <w:noWrap w:val="0"/>
            <w:vAlign w:val="top"/>
          </w:tcPr>
          <w:p w14:paraId="2C78A0DF">
            <w:pPr>
              <w:rPr>
                <w:rFonts w:hint="eastAsia"/>
                <w:sz w:val="24"/>
              </w:rPr>
            </w:pPr>
          </w:p>
        </w:tc>
        <w:tc>
          <w:tcPr>
            <w:tcW w:w="851" w:type="dxa"/>
            <w:noWrap w:val="0"/>
            <w:vAlign w:val="top"/>
          </w:tcPr>
          <w:p w14:paraId="6B50CFE3">
            <w:pPr>
              <w:rPr>
                <w:rFonts w:hint="eastAsia"/>
                <w:sz w:val="24"/>
              </w:rPr>
            </w:pPr>
          </w:p>
        </w:tc>
        <w:tc>
          <w:tcPr>
            <w:tcW w:w="425" w:type="dxa"/>
            <w:noWrap w:val="0"/>
            <w:vAlign w:val="top"/>
          </w:tcPr>
          <w:p w14:paraId="78AB3D10">
            <w:pPr>
              <w:rPr>
                <w:rFonts w:hint="eastAsia"/>
                <w:sz w:val="24"/>
              </w:rPr>
            </w:pPr>
          </w:p>
        </w:tc>
        <w:tc>
          <w:tcPr>
            <w:tcW w:w="567" w:type="dxa"/>
            <w:noWrap w:val="0"/>
            <w:vAlign w:val="top"/>
          </w:tcPr>
          <w:p w14:paraId="14701849">
            <w:pPr>
              <w:rPr>
                <w:rFonts w:hint="eastAsia"/>
                <w:sz w:val="24"/>
              </w:rPr>
            </w:pPr>
          </w:p>
        </w:tc>
        <w:tc>
          <w:tcPr>
            <w:tcW w:w="850" w:type="dxa"/>
            <w:noWrap w:val="0"/>
            <w:vAlign w:val="top"/>
          </w:tcPr>
          <w:p w14:paraId="3523045B">
            <w:pPr>
              <w:rPr>
                <w:rFonts w:hint="eastAsia"/>
                <w:sz w:val="24"/>
              </w:rPr>
            </w:pPr>
          </w:p>
        </w:tc>
        <w:tc>
          <w:tcPr>
            <w:tcW w:w="426" w:type="dxa"/>
            <w:noWrap w:val="0"/>
            <w:vAlign w:val="top"/>
          </w:tcPr>
          <w:p w14:paraId="6FF231B7">
            <w:pPr>
              <w:rPr>
                <w:rFonts w:hint="eastAsia"/>
                <w:sz w:val="24"/>
              </w:rPr>
            </w:pPr>
          </w:p>
        </w:tc>
        <w:tc>
          <w:tcPr>
            <w:tcW w:w="425" w:type="dxa"/>
            <w:noWrap w:val="0"/>
            <w:vAlign w:val="top"/>
          </w:tcPr>
          <w:p w14:paraId="60710D07">
            <w:pPr>
              <w:rPr>
                <w:rFonts w:hint="eastAsia"/>
                <w:sz w:val="24"/>
              </w:rPr>
            </w:pPr>
          </w:p>
        </w:tc>
        <w:tc>
          <w:tcPr>
            <w:tcW w:w="425" w:type="dxa"/>
            <w:noWrap w:val="0"/>
            <w:vAlign w:val="top"/>
          </w:tcPr>
          <w:p w14:paraId="0BFCB74C">
            <w:pPr>
              <w:rPr>
                <w:rFonts w:hint="eastAsia"/>
                <w:sz w:val="24"/>
              </w:rPr>
            </w:pPr>
          </w:p>
        </w:tc>
        <w:tc>
          <w:tcPr>
            <w:tcW w:w="709" w:type="dxa"/>
            <w:noWrap w:val="0"/>
            <w:vAlign w:val="top"/>
          </w:tcPr>
          <w:p w14:paraId="42045959">
            <w:pPr>
              <w:rPr>
                <w:rFonts w:hint="eastAsia"/>
                <w:sz w:val="24"/>
              </w:rPr>
            </w:pPr>
          </w:p>
        </w:tc>
        <w:tc>
          <w:tcPr>
            <w:tcW w:w="850" w:type="dxa"/>
            <w:noWrap w:val="0"/>
            <w:vAlign w:val="top"/>
          </w:tcPr>
          <w:p w14:paraId="51AED76C">
            <w:pPr>
              <w:rPr>
                <w:rFonts w:hint="eastAsia"/>
                <w:sz w:val="24"/>
              </w:rPr>
            </w:pPr>
          </w:p>
        </w:tc>
        <w:tc>
          <w:tcPr>
            <w:tcW w:w="709" w:type="dxa"/>
            <w:noWrap w:val="0"/>
            <w:vAlign w:val="top"/>
          </w:tcPr>
          <w:p w14:paraId="3CBF1D9F">
            <w:pPr>
              <w:rPr>
                <w:rFonts w:hint="eastAsia"/>
                <w:sz w:val="24"/>
              </w:rPr>
            </w:pPr>
          </w:p>
        </w:tc>
        <w:tc>
          <w:tcPr>
            <w:tcW w:w="567" w:type="dxa"/>
            <w:noWrap w:val="0"/>
            <w:vAlign w:val="top"/>
          </w:tcPr>
          <w:p w14:paraId="4DC7901C">
            <w:pPr>
              <w:rPr>
                <w:rFonts w:hint="eastAsia"/>
                <w:sz w:val="24"/>
              </w:rPr>
            </w:pPr>
          </w:p>
        </w:tc>
        <w:tc>
          <w:tcPr>
            <w:tcW w:w="567" w:type="dxa"/>
            <w:noWrap w:val="0"/>
            <w:vAlign w:val="top"/>
          </w:tcPr>
          <w:p w14:paraId="5A9EDF5B">
            <w:pPr>
              <w:rPr>
                <w:rFonts w:hint="eastAsia"/>
                <w:sz w:val="24"/>
              </w:rPr>
            </w:pPr>
          </w:p>
        </w:tc>
      </w:tr>
      <w:tr w14:paraId="6945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88A6001">
            <w:pPr>
              <w:rPr>
                <w:rFonts w:hint="eastAsia"/>
                <w:sz w:val="24"/>
              </w:rPr>
            </w:pPr>
          </w:p>
        </w:tc>
        <w:tc>
          <w:tcPr>
            <w:tcW w:w="567" w:type="dxa"/>
            <w:noWrap w:val="0"/>
            <w:vAlign w:val="top"/>
          </w:tcPr>
          <w:p w14:paraId="3A68279A">
            <w:pPr>
              <w:rPr>
                <w:rFonts w:hint="eastAsia"/>
                <w:sz w:val="24"/>
              </w:rPr>
            </w:pPr>
          </w:p>
        </w:tc>
        <w:tc>
          <w:tcPr>
            <w:tcW w:w="425" w:type="dxa"/>
            <w:noWrap w:val="0"/>
            <w:vAlign w:val="top"/>
          </w:tcPr>
          <w:p w14:paraId="12926B44">
            <w:pPr>
              <w:rPr>
                <w:rFonts w:hint="eastAsia"/>
                <w:sz w:val="24"/>
              </w:rPr>
            </w:pPr>
          </w:p>
        </w:tc>
        <w:tc>
          <w:tcPr>
            <w:tcW w:w="425" w:type="dxa"/>
            <w:noWrap w:val="0"/>
            <w:vAlign w:val="top"/>
          </w:tcPr>
          <w:p w14:paraId="4C10635A">
            <w:pPr>
              <w:rPr>
                <w:rFonts w:hint="eastAsia"/>
                <w:sz w:val="24"/>
              </w:rPr>
            </w:pPr>
          </w:p>
        </w:tc>
        <w:tc>
          <w:tcPr>
            <w:tcW w:w="426" w:type="dxa"/>
            <w:noWrap w:val="0"/>
            <w:vAlign w:val="top"/>
          </w:tcPr>
          <w:p w14:paraId="7339E915">
            <w:pPr>
              <w:rPr>
                <w:rFonts w:hint="eastAsia"/>
                <w:sz w:val="24"/>
              </w:rPr>
            </w:pPr>
          </w:p>
        </w:tc>
        <w:tc>
          <w:tcPr>
            <w:tcW w:w="425" w:type="dxa"/>
            <w:noWrap w:val="0"/>
            <w:vAlign w:val="top"/>
          </w:tcPr>
          <w:p w14:paraId="4052F6EF">
            <w:pPr>
              <w:rPr>
                <w:rFonts w:hint="eastAsia"/>
                <w:sz w:val="24"/>
              </w:rPr>
            </w:pPr>
          </w:p>
        </w:tc>
        <w:tc>
          <w:tcPr>
            <w:tcW w:w="425" w:type="dxa"/>
            <w:noWrap w:val="0"/>
            <w:vAlign w:val="top"/>
          </w:tcPr>
          <w:p w14:paraId="2ECA25FA">
            <w:pPr>
              <w:rPr>
                <w:rFonts w:hint="eastAsia"/>
                <w:sz w:val="24"/>
              </w:rPr>
            </w:pPr>
          </w:p>
        </w:tc>
        <w:tc>
          <w:tcPr>
            <w:tcW w:w="425" w:type="dxa"/>
            <w:noWrap w:val="0"/>
            <w:vAlign w:val="top"/>
          </w:tcPr>
          <w:p w14:paraId="65044181">
            <w:pPr>
              <w:rPr>
                <w:rFonts w:hint="eastAsia"/>
                <w:sz w:val="24"/>
              </w:rPr>
            </w:pPr>
          </w:p>
        </w:tc>
        <w:tc>
          <w:tcPr>
            <w:tcW w:w="426" w:type="dxa"/>
            <w:noWrap w:val="0"/>
            <w:vAlign w:val="top"/>
          </w:tcPr>
          <w:p w14:paraId="541E669C">
            <w:pPr>
              <w:rPr>
                <w:rFonts w:hint="eastAsia"/>
                <w:sz w:val="24"/>
              </w:rPr>
            </w:pPr>
          </w:p>
        </w:tc>
        <w:tc>
          <w:tcPr>
            <w:tcW w:w="425" w:type="dxa"/>
            <w:noWrap w:val="0"/>
            <w:vAlign w:val="top"/>
          </w:tcPr>
          <w:p w14:paraId="79251C09">
            <w:pPr>
              <w:rPr>
                <w:rFonts w:hint="eastAsia"/>
                <w:sz w:val="24"/>
              </w:rPr>
            </w:pPr>
          </w:p>
        </w:tc>
        <w:tc>
          <w:tcPr>
            <w:tcW w:w="425" w:type="dxa"/>
            <w:noWrap w:val="0"/>
            <w:vAlign w:val="top"/>
          </w:tcPr>
          <w:p w14:paraId="0ED924CA">
            <w:pPr>
              <w:rPr>
                <w:rFonts w:hint="eastAsia"/>
                <w:sz w:val="24"/>
              </w:rPr>
            </w:pPr>
          </w:p>
        </w:tc>
        <w:tc>
          <w:tcPr>
            <w:tcW w:w="425" w:type="dxa"/>
            <w:noWrap w:val="0"/>
            <w:vAlign w:val="top"/>
          </w:tcPr>
          <w:p w14:paraId="251C1CF9">
            <w:pPr>
              <w:rPr>
                <w:rFonts w:hint="eastAsia"/>
                <w:sz w:val="24"/>
              </w:rPr>
            </w:pPr>
          </w:p>
        </w:tc>
        <w:tc>
          <w:tcPr>
            <w:tcW w:w="426" w:type="dxa"/>
            <w:noWrap w:val="0"/>
            <w:vAlign w:val="top"/>
          </w:tcPr>
          <w:p w14:paraId="30BDAE97">
            <w:pPr>
              <w:rPr>
                <w:rFonts w:hint="eastAsia"/>
                <w:sz w:val="24"/>
              </w:rPr>
            </w:pPr>
          </w:p>
        </w:tc>
        <w:tc>
          <w:tcPr>
            <w:tcW w:w="425" w:type="dxa"/>
            <w:noWrap w:val="0"/>
            <w:vAlign w:val="top"/>
          </w:tcPr>
          <w:p w14:paraId="4D3144AD">
            <w:pPr>
              <w:rPr>
                <w:rFonts w:hint="eastAsia"/>
                <w:sz w:val="24"/>
              </w:rPr>
            </w:pPr>
          </w:p>
        </w:tc>
        <w:tc>
          <w:tcPr>
            <w:tcW w:w="425" w:type="dxa"/>
            <w:noWrap w:val="0"/>
            <w:vAlign w:val="top"/>
          </w:tcPr>
          <w:p w14:paraId="3269A2E3">
            <w:pPr>
              <w:rPr>
                <w:rFonts w:hint="eastAsia"/>
                <w:sz w:val="24"/>
              </w:rPr>
            </w:pPr>
          </w:p>
        </w:tc>
        <w:tc>
          <w:tcPr>
            <w:tcW w:w="851" w:type="dxa"/>
            <w:noWrap w:val="0"/>
            <w:vAlign w:val="top"/>
          </w:tcPr>
          <w:p w14:paraId="7750D9EC">
            <w:pPr>
              <w:rPr>
                <w:rFonts w:hint="eastAsia"/>
                <w:sz w:val="24"/>
              </w:rPr>
            </w:pPr>
          </w:p>
        </w:tc>
        <w:tc>
          <w:tcPr>
            <w:tcW w:w="850" w:type="dxa"/>
            <w:noWrap w:val="0"/>
            <w:vAlign w:val="top"/>
          </w:tcPr>
          <w:p w14:paraId="71A6D865">
            <w:pPr>
              <w:rPr>
                <w:rFonts w:hint="eastAsia"/>
                <w:sz w:val="24"/>
              </w:rPr>
            </w:pPr>
          </w:p>
        </w:tc>
        <w:tc>
          <w:tcPr>
            <w:tcW w:w="425" w:type="dxa"/>
            <w:noWrap w:val="0"/>
            <w:vAlign w:val="top"/>
          </w:tcPr>
          <w:p w14:paraId="77FCE6D0">
            <w:pPr>
              <w:rPr>
                <w:rFonts w:hint="eastAsia"/>
                <w:sz w:val="24"/>
              </w:rPr>
            </w:pPr>
          </w:p>
        </w:tc>
        <w:tc>
          <w:tcPr>
            <w:tcW w:w="426" w:type="dxa"/>
            <w:noWrap w:val="0"/>
            <w:vAlign w:val="top"/>
          </w:tcPr>
          <w:p w14:paraId="11E39928">
            <w:pPr>
              <w:rPr>
                <w:rFonts w:hint="eastAsia"/>
                <w:sz w:val="24"/>
              </w:rPr>
            </w:pPr>
          </w:p>
        </w:tc>
        <w:tc>
          <w:tcPr>
            <w:tcW w:w="425" w:type="dxa"/>
            <w:noWrap w:val="0"/>
            <w:vAlign w:val="top"/>
          </w:tcPr>
          <w:p w14:paraId="5D7C76DA">
            <w:pPr>
              <w:rPr>
                <w:rFonts w:hint="eastAsia"/>
                <w:sz w:val="24"/>
              </w:rPr>
            </w:pPr>
          </w:p>
        </w:tc>
        <w:tc>
          <w:tcPr>
            <w:tcW w:w="425" w:type="dxa"/>
            <w:noWrap w:val="0"/>
            <w:vAlign w:val="top"/>
          </w:tcPr>
          <w:p w14:paraId="3164B67C">
            <w:pPr>
              <w:rPr>
                <w:rFonts w:hint="eastAsia"/>
                <w:sz w:val="24"/>
              </w:rPr>
            </w:pPr>
          </w:p>
        </w:tc>
        <w:tc>
          <w:tcPr>
            <w:tcW w:w="425" w:type="dxa"/>
            <w:noWrap w:val="0"/>
            <w:vAlign w:val="top"/>
          </w:tcPr>
          <w:p w14:paraId="556D7765">
            <w:pPr>
              <w:rPr>
                <w:rFonts w:hint="eastAsia"/>
                <w:sz w:val="24"/>
              </w:rPr>
            </w:pPr>
          </w:p>
        </w:tc>
        <w:tc>
          <w:tcPr>
            <w:tcW w:w="426" w:type="dxa"/>
            <w:noWrap w:val="0"/>
            <w:vAlign w:val="top"/>
          </w:tcPr>
          <w:p w14:paraId="6E7825D2">
            <w:pPr>
              <w:rPr>
                <w:rFonts w:hint="eastAsia"/>
                <w:sz w:val="24"/>
              </w:rPr>
            </w:pPr>
          </w:p>
        </w:tc>
        <w:tc>
          <w:tcPr>
            <w:tcW w:w="708" w:type="dxa"/>
            <w:noWrap w:val="0"/>
            <w:vAlign w:val="top"/>
          </w:tcPr>
          <w:p w14:paraId="64FF1190">
            <w:pPr>
              <w:rPr>
                <w:rFonts w:hint="eastAsia"/>
                <w:sz w:val="24"/>
              </w:rPr>
            </w:pPr>
          </w:p>
        </w:tc>
        <w:tc>
          <w:tcPr>
            <w:tcW w:w="851" w:type="dxa"/>
            <w:noWrap w:val="0"/>
            <w:vAlign w:val="top"/>
          </w:tcPr>
          <w:p w14:paraId="12D7D3A3">
            <w:pPr>
              <w:rPr>
                <w:rFonts w:hint="eastAsia"/>
                <w:sz w:val="24"/>
              </w:rPr>
            </w:pPr>
          </w:p>
        </w:tc>
        <w:tc>
          <w:tcPr>
            <w:tcW w:w="425" w:type="dxa"/>
            <w:noWrap w:val="0"/>
            <w:vAlign w:val="top"/>
          </w:tcPr>
          <w:p w14:paraId="4A5A6BA6">
            <w:pPr>
              <w:rPr>
                <w:rFonts w:hint="eastAsia"/>
                <w:sz w:val="24"/>
              </w:rPr>
            </w:pPr>
          </w:p>
        </w:tc>
        <w:tc>
          <w:tcPr>
            <w:tcW w:w="425" w:type="dxa"/>
            <w:noWrap w:val="0"/>
            <w:vAlign w:val="top"/>
          </w:tcPr>
          <w:p w14:paraId="49E39290">
            <w:pPr>
              <w:rPr>
                <w:rFonts w:hint="eastAsia"/>
                <w:sz w:val="24"/>
              </w:rPr>
            </w:pPr>
          </w:p>
        </w:tc>
        <w:tc>
          <w:tcPr>
            <w:tcW w:w="426" w:type="dxa"/>
            <w:noWrap w:val="0"/>
            <w:vAlign w:val="top"/>
          </w:tcPr>
          <w:p w14:paraId="74129A03">
            <w:pPr>
              <w:rPr>
                <w:rFonts w:hint="eastAsia"/>
                <w:sz w:val="24"/>
              </w:rPr>
            </w:pPr>
          </w:p>
        </w:tc>
        <w:tc>
          <w:tcPr>
            <w:tcW w:w="425" w:type="dxa"/>
            <w:noWrap w:val="0"/>
            <w:vAlign w:val="top"/>
          </w:tcPr>
          <w:p w14:paraId="15153E0A">
            <w:pPr>
              <w:rPr>
                <w:rFonts w:hint="eastAsia"/>
                <w:sz w:val="24"/>
              </w:rPr>
            </w:pPr>
          </w:p>
        </w:tc>
        <w:tc>
          <w:tcPr>
            <w:tcW w:w="425" w:type="dxa"/>
            <w:noWrap w:val="0"/>
            <w:vAlign w:val="top"/>
          </w:tcPr>
          <w:p w14:paraId="355D03C3">
            <w:pPr>
              <w:rPr>
                <w:rFonts w:hint="eastAsia"/>
                <w:sz w:val="24"/>
              </w:rPr>
            </w:pPr>
          </w:p>
        </w:tc>
        <w:tc>
          <w:tcPr>
            <w:tcW w:w="851" w:type="dxa"/>
            <w:noWrap w:val="0"/>
            <w:vAlign w:val="top"/>
          </w:tcPr>
          <w:p w14:paraId="486F884D">
            <w:pPr>
              <w:rPr>
                <w:rFonts w:hint="eastAsia"/>
                <w:sz w:val="24"/>
              </w:rPr>
            </w:pPr>
          </w:p>
        </w:tc>
        <w:tc>
          <w:tcPr>
            <w:tcW w:w="425" w:type="dxa"/>
            <w:noWrap w:val="0"/>
            <w:vAlign w:val="top"/>
          </w:tcPr>
          <w:p w14:paraId="39FEF53B">
            <w:pPr>
              <w:rPr>
                <w:rFonts w:hint="eastAsia"/>
                <w:sz w:val="24"/>
              </w:rPr>
            </w:pPr>
          </w:p>
        </w:tc>
        <w:tc>
          <w:tcPr>
            <w:tcW w:w="567" w:type="dxa"/>
            <w:noWrap w:val="0"/>
            <w:vAlign w:val="top"/>
          </w:tcPr>
          <w:p w14:paraId="05803720">
            <w:pPr>
              <w:rPr>
                <w:rFonts w:hint="eastAsia"/>
                <w:sz w:val="24"/>
              </w:rPr>
            </w:pPr>
          </w:p>
        </w:tc>
        <w:tc>
          <w:tcPr>
            <w:tcW w:w="850" w:type="dxa"/>
            <w:noWrap w:val="0"/>
            <w:vAlign w:val="top"/>
          </w:tcPr>
          <w:p w14:paraId="7501C921">
            <w:pPr>
              <w:rPr>
                <w:rFonts w:hint="eastAsia"/>
                <w:sz w:val="24"/>
              </w:rPr>
            </w:pPr>
          </w:p>
        </w:tc>
        <w:tc>
          <w:tcPr>
            <w:tcW w:w="426" w:type="dxa"/>
            <w:noWrap w:val="0"/>
            <w:vAlign w:val="top"/>
          </w:tcPr>
          <w:p w14:paraId="781EBF59">
            <w:pPr>
              <w:rPr>
                <w:rFonts w:hint="eastAsia"/>
                <w:sz w:val="24"/>
              </w:rPr>
            </w:pPr>
          </w:p>
        </w:tc>
        <w:tc>
          <w:tcPr>
            <w:tcW w:w="425" w:type="dxa"/>
            <w:noWrap w:val="0"/>
            <w:vAlign w:val="top"/>
          </w:tcPr>
          <w:p w14:paraId="3C229DB8">
            <w:pPr>
              <w:rPr>
                <w:rFonts w:hint="eastAsia"/>
                <w:sz w:val="24"/>
              </w:rPr>
            </w:pPr>
          </w:p>
        </w:tc>
        <w:tc>
          <w:tcPr>
            <w:tcW w:w="425" w:type="dxa"/>
            <w:noWrap w:val="0"/>
            <w:vAlign w:val="top"/>
          </w:tcPr>
          <w:p w14:paraId="7A6C3A11">
            <w:pPr>
              <w:rPr>
                <w:rFonts w:hint="eastAsia"/>
                <w:sz w:val="24"/>
              </w:rPr>
            </w:pPr>
          </w:p>
        </w:tc>
        <w:tc>
          <w:tcPr>
            <w:tcW w:w="709" w:type="dxa"/>
            <w:noWrap w:val="0"/>
            <w:vAlign w:val="top"/>
          </w:tcPr>
          <w:p w14:paraId="665FE3B7">
            <w:pPr>
              <w:rPr>
                <w:rFonts w:hint="eastAsia"/>
                <w:sz w:val="24"/>
              </w:rPr>
            </w:pPr>
          </w:p>
        </w:tc>
        <w:tc>
          <w:tcPr>
            <w:tcW w:w="850" w:type="dxa"/>
            <w:noWrap w:val="0"/>
            <w:vAlign w:val="top"/>
          </w:tcPr>
          <w:p w14:paraId="0320ECEF">
            <w:pPr>
              <w:rPr>
                <w:rFonts w:hint="eastAsia"/>
                <w:sz w:val="24"/>
              </w:rPr>
            </w:pPr>
          </w:p>
        </w:tc>
        <w:tc>
          <w:tcPr>
            <w:tcW w:w="709" w:type="dxa"/>
            <w:noWrap w:val="0"/>
            <w:vAlign w:val="top"/>
          </w:tcPr>
          <w:p w14:paraId="30D03583">
            <w:pPr>
              <w:rPr>
                <w:rFonts w:hint="eastAsia"/>
                <w:sz w:val="24"/>
              </w:rPr>
            </w:pPr>
          </w:p>
        </w:tc>
        <w:tc>
          <w:tcPr>
            <w:tcW w:w="567" w:type="dxa"/>
            <w:noWrap w:val="0"/>
            <w:vAlign w:val="top"/>
          </w:tcPr>
          <w:p w14:paraId="751EB9F4">
            <w:pPr>
              <w:rPr>
                <w:rFonts w:hint="eastAsia"/>
                <w:sz w:val="24"/>
              </w:rPr>
            </w:pPr>
          </w:p>
        </w:tc>
        <w:tc>
          <w:tcPr>
            <w:tcW w:w="567" w:type="dxa"/>
            <w:noWrap w:val="0"/>
            <w:vAlign w:val="top"/>
          </w:tcPr>
          <w:p w14:paraId="238CB015">
            <w:pPr>
              <w:rPr>
                <w:rFonts w:hint="eastAsia"/>
                <w:sz w:val="24"/>
              </w:rPr>
            </w:pPr>
          </w:p>
        </w:tc>
      </w:tr>
      <w:tr w14:paraId="1363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EDAF36F">
            <w:pPr>
              <w:rPr>
                <w:rFonts w:hint="eastAsia"/>
                <w:sz w:val="24"/>
              </w:rPr>
            </w:pPr>
          </w:p>
        </w:tc>
        <w:tc>
          <w:tcPr>
            <w:tcW w:w="567" w:type="dxa"/>
            <w:noWrap w:val="0"/>
            <w:vAlign w:val="top"/>
          </w:tcPr>
          <w:p w14:paraId="049EB367">
            <w:pPr>
              <w:rPr>
                <w:rFonts w:hint="eastAsia"/>
                <w:sz w:val="24"/>
              </w:rPr>
            </w:pPr>
          </w:p>
        </w:tc>
        <w:tc>
          <w:tcPr>
            <w:tcW w:w="425" w:type="dxa"/>
            <w:noWrap w:val="0"/>
            <w:vAlign w:val="top"/>
          </w:tcPr>
          <w:p w14:paraId="282BEF39">
            <w:pPr>
              <w:rPr>
                <w:rFonts w:hint="eastAsia"/>
                <w:sz w:val="24"/>
              </w:rPr>
            </w:pPr>
          </w:p>
        </w:tc>
        <w:tc>
          <w:tcPr>
            <w:tcW w:w="425" w:type="dxa"/>
            <w:noWrap w:val="0"/>
            <w:vAlign w:val="top"/>
          </w:tcPr>
          <w:p w14:paraId="524A8302">
            <w:pPr>
              <w:rPr>
                <w:rFonts w:hint="eastAsia"/>
                <w:sz w:val="24"/>
              </w:rPr>
            </w:pPr>
          </w:p>
        </w:tc>
        <w:tc>
          <w:tcPr>
            <w:tcW w:w="426" w:type="dxa"/>
            <w:noWrap w:val="0"/>
            <w:vAlign w:val="top"/>
          </w:tcPr>
          <w:p w14:paraId="35FAA4C5">
            <w:pPr>
              <w:rPr>
                <w:rFonts w:hint="eastAsia"/>
                <w:sz w:val="24"/>
              </w:rPr>
            </w:pPr>
          </w:p>
        </w:tc>
        <w:tc>
          <w:tcPr>
            <w:tcW w:w="425" w:type="dxa"/>
            <w:noWrap w:val="0"/>
            <w:vAlign w:val="top"/>
          </w:tcPr>
          <w:p w14:paraId="2AF8CE77">
            <w:pPr>
              <w:rPr>
                <w:rFonts w:hint="eastAsia"/>
                <w:sz w:val="24"/>
              </w:rPr>
            </w:pPr>
          </w:p>
        </w:tc>
        <w:tc>
          <w:tcPr>
            <w:tcW w:w="425" w:type="dxa"/>
            <w:noWrap w:val="0"/>
            <w:vAlign w:val="top"/>
          </w:tcPr>
          <w:p w14:paraId="4348F123">
            <w:pPr>
              <w:rPr>
                <w:rFonts w:hint="eastAsia"/>
                <w:sz w:val="24"/>
              </w:rPr>
            </w:pPr>
          </w:p>
        </w:tc>
        <w:tc>
          <w:tcPr>
            <w:tcW w:w="425" w:type="dxa"/>
            <w:noWrap w:val="0"/>
            <w:vAlign w:val="top"/>
          </w:tcPr>
          <w:p w14:paraId="77FFB0C8">
            <w:pPr>
              <w:rPr>
                <w:rFonts w:hint="eastAsia"/>
                <w:sz w:val="24"/>
              </w:rPr>
            </w:pPr>
          </w:p>
        </w:tc>
        <w:tc>
          <w:tcPr>
            <w:tcW w:w="426" w:type="dxa"/>
            <w:noWrap w:val="0"/>
            <w:vAlign w:val="top"/>
          </w:tcPr>
          <w:p w14:paraId="260B87AE">
            <w:pPr>
              <w:rPr>
                <w:rFonts w:hint="eastAsia"/>
                <w:sz w:val="24"/>
              </w:rPr>
            </w:pPr>
          </w:p>
        </w:tc>
        <w:tc>
          <w:tcPr>
            <w:tcW w:w="425" w:type="dxa"/>
            <w:noWrap w:val="0"/>
            <w:vAlign w:val="top"/>
          </w:tcPr>
          <w:p w14:paraId="5DDEC0DC">
            <w:pPr>
              <w:rPr>
                <w:rFonts w:hint="eastAsia"/>
                <w:sz w:val="24"/>
              </w:rPr>
            </w:pPr>
          </w:p>
        </w:tc>
        <w:tc>
          <w:tcPr>
            <w:tcW w:w="425" w:type="dxa"/>
            <w:noWrap w:val="0"/>
            <w:vAlign w:val="top"/>
          </w:tcPr>
          <w:p w14:paraId="6788BCDF">
            <w:pPr>
              <w:rPr>
                <w:rFonts w:hint="eastAsia"/>
                <w:sz w:val="24"/>
              </w:rPr>
            </w:pPr>
          </w:p>
        </w:tc>
        <w:tc>
          <w:tcPr>
            <w:tcW w:w="425" w:type="dxa"/>
            <w:noWrap w:val="0"/>
            <w:vAlign w:val="top"/>
          </w:tcPr>
          <w:p w14:paraId="7726FD43">
            <w:pPr>
              <w:rPr>
                <w:rFonts w:hint="eastAsia"/>
                <w:sz w:val="24"/>
              </w:rPr>
            </w:pPr>
          </w:p>
        </w:tc>
        <w:tc>
          <w:tcPr>
            <w:tcW w:w="426" w:type="dxa"/>
            <w:noWrap w:val="0"/>
            <w:vAlign w:val="top"/>
          </w:tcPr>
          <w:p w14:paraId="51780731">
            <w:pPr>
              <w:rPr>
                <w:rFonts w:hint="eastAsia"/>
                <w:sz w:val="24"/>
              </w:rPr>
            </w:pPr>
          </w:p>
        </w:tc>
        <w:tc>
          <w:tcPr>
            <w:tcW w:w="425" w:type="dxa"/>
            <w:noWrap w:val="0"/>
            <w:vAlign w:val="top"/>
          </w:tcPr>
          <w:p w14:paraId="4481015C">
            <w:pPr>
              <w:rPr>
                <w:rFonts w:hint="eastAsia"/>
                <w:sz w:val="24"/>
              </w:rPr>
            </w:pPr>
          </w:p>
        </w:tc>
        <w:tc>
          <w:tcPr>
            <w:tcW w:w="425" w:type="dxa"/>
            <w:noWrap w:val="0"/>
            <w:vAlign w:val="top"/>
          </w:tcPr>
          <w:p w14:paraId="16568AEC">
            <w:pPr>
              <w:rPr>
                <w:rFonts w:hint="eastAsia"/>
                <w:sz w:val="24"/>
              </w:rPr>
            </w:pPr>
          </w:p>
        </w:tc>
        <w:tc>
          <w:tcPr>
            <w:tcW w:w="851" w:type="dxa"/>
            <w:noWrap w:val="0"/>
            <w:vAlign w:val="top"/>
          </w:tcPr>
          <w:p w14:paraId="6DCE4D03">
            <w:pPr>
              <w:rPr>
                <w:rFonts w:hint="eastAsia"/>
                <w:sz w:val="24"/>
              </w:rPr>
            </w:pPr>
          </w:p>
        </w:tc>
        <w:tc>
          <w:tcPr>
            <w:tcW w:w="850" w:type="dxa"/>
            <w:noWrap w:val="0"/>
            <w:vAlign w:val="top"/>
          </w:tcPr>
          <w:p w14:paraId="57456339">
            <w:pPr>
              <w:rPr>
                <w:rFonts w:hint="eastAsia"/>
                <w:sz w:val="24"/>
              </w:rPr>
            </w:pPr>
          </w:p>
        </w:tc>
        <w:tc>
          <w:tcPr>
            <w:tcW w:w="425" w:type="dxa"/>
            <w:noWrap w:val="0"/>
            <w:vAlign w:val="top"/>
          </w:tcPr>
          <w:p w14:paraId="30338F8A">
            <w:pPr>
              <w:rPr>
                <w:rFonts w:hint="eastAsia"/>
                <w:sz w:val="24"/>
              </w:rPr>
            </w:pPr>
          </w:p>
        </w:tc>
        <w:tc>
          <w:tcPr>
            <w:tcW w:w="426" w:type="dxa"/>
            <w:noWrap w:val="0"/>
            <w:vAlign w:val="top"/>
          </w:tcPr>
          <w:p w14:paraId="7EAE5A1C">
            <w:pPr>
              <w:rPr>
                <w:rFonts w:hint="eastAsia"/>
                <w:sz w:val="24"/>
              </w:rPr>
            </w:pPr>
          </w:p>
        </w:tc>
        <w:tc>
          <w:tcPr>
            <w:tcW w:w="425" w:type="dxa"/>
            <w:noWrap w:val="0"/>
            <w:vAlign w:val="top"/>
          </w:tcPr>
          <w:p w14:paraId="6D6D4204">
            <w:pPr>
              <w:rPr>
                <w:rFonts w:hint="eastAsia"/>
                <w:sz w:val="24"/>
              </w:rPr>
            </w:pPr>
          </w:p>
        </w:tc>
        <w:tc>
          <w:tcPr>
            <w:tcW w:w="425" w:type="dxa"/>
            <w:noWrap w:val="0"/>
            <w:vAlign w:val="top"/>
          </w:tcPr>
          <w:p w14:paraId="05C64DD8">
            <w:pPr>
              <w:rPr>
                <w:rFonts w:hint="eastAsia"/>
                <w:sz w:val="24"/>
              </w:rPr>
            </w:pPr>
          </w:p>
        </w:tc>
        <w:tc>
          <w:tcPr>
            <w:tcW w:w="425" w:type="dxa"/>
            <w:noWrap w:val="0"/>
            <w:vAlign w:val="top"/>
          </w:tcPr>
          <w:p w14:paraId="0A8526B4">
            <w:pPr>
              <w:rPr>
                <w:rFonts w:hint="eastAsia"/>
                <w:sz w:val="24"/>
              </w:rPr>
            </w:pPr>
          </w:p>
        </w:tc>
        <w:tc>
          <w:tcPr>
            <w:tcW w:w="426" w:type="dxa"/>
            <w:noWrap w:val="0"/>
            <w:vAlign w:val="top"/>
          </w:tcPr>
          <w:p w14:paraId="454B4BE4">
            <w:pPr>
              <w:rPr>
                <w:rFonts w:hint="eastAsia"/>
                <w:sz w:val="24"/>
              </w:rPr>
            </w:pPr>
          </w:p>
        </w:tc>
        <w:tc>
          <w:tcPr>
            <w:tcW w:w="708" w:type="dxa"/>
            <w:noWrap w:val="0"/>
            <w:vAlign w:val="top"/>
          </w:tcPr>
          <w:p w14:paraId="5B3A042A">
            <w:pPr>
              <w:rPr>
                <w:rFonts w:hint="eastAsia"/>
                <w:sz w:val="24"/>
              </w:rPr>
            </w:pPr>
          </w:p>
        </w:tc>
        <w:tc>
          <w:tcPr>
            <w:tcW w:w="851" w:type="dxa"/>
            <w:noWrap w:val="0"/>
            <w:vAlign w:val="top"/>
          </w:tcPr>
          <w:p w14:paraId="05A25593">
            <w:pPr>
              <w:rPr>
                <w:rFonts w:hint="eastAsia"/>
                <w:sz w:val="24"/>
              </w:rPr>
            </w:pPr>
          </w:p>
        </w:tc>
        <w:tc>
          <w:tcPr>
            <w:tcW w:w="425" w:type="dxa"/>
            <w:noWrap w:val="0"/>
            <w:vAlign w:val="top"/>
          </w:tcPr>
          <w:p w14:paraId="785AB10C">
            <w:pPr>
              <w:rPr>
                <w:rFonts w:hint="eastAsia"/>
                <w:sz w:val="24"/>
              </w:rPr>
            </w:pPr>
          </w:p>
        </w:tc>
        <w:tc>
          <w:tcPr>
            <w:tcW w:w="425" w:type="dxa"/>
            <w:noWrap w:val="0"/>
            <w:vAlign w:val="top"/>
          </w:tcPr>
          <w:p w14:paraId="3956499F">
            <w:pPr>
              <w:rPr>
                <w:rFonts w:hint="eastAsia"/>
                <w:sz w:val="24"/>
              </w:rPr>
            </w:pPr>
          </w:p>
        </w:tc>
        <w:tc>
          <w:tcPr>
            <w:tcW w:w="426" w:type="dxa"/>
            <w:noWrap w:val="0"/>
            <w:vAlign w:val="top"/>
          </w:tcPr>
          <w:p w14:paraId="49484552">
            <w:pPr>
              <w:rPr>
                <w:rFonts w:hint="eastAsia"/>
                <w:sz w:val="24"/>
              </w:rPr>
            </w:pPr>
          </w:p>
        </w:tc>
        <w:tc>
          <w:tcPr>
            <w:tcW w:w="425" w:type="dxa"/>
            <w:noWrap w:val="0"/>
            <w:vAlign w:val="top"/>
          </w:tcPr>
          <w:p w14:paraId="545D4C2A">
            <w:pPr>
              <w:rPr>
                <w:rFonts w:hint="eastAsia"/>
                <w:sz w:val="24"/>
              </w:rPr>
            </w:pPr>
          </w:p>
        </w:tc>
        <w:tc>
          <w:tcPr>
            <w:tcW w:w="425" w:type="dxa"/>
            <w:noWrap w:val="0"/>
            <w:vAlign w:val="top"/>
          </w:tcPr>
          <w:p w14:paraId="2C0453A7">
            <w:pPr>
              <w:rPr>
                <w:rFonts w:hint="eastAsia"/>
                <w:sz w:val="24"/>
              </w:rPr>
            </w:pPr>
          </w:p>
        </w:tc>
        <w:tc>
          <w:tcPr>
            <w:tcW w:w="851" w:type="dxa"/>
            <w:noWrap w:val="0"/>
            <w:vAlign w:val="top"/>
          </w:tcPr>
          <w:p w14:paraId="2250AAAB">
            <w:pPr>
              <w:rPr>
                <w:rFonts w:hint="eastAsia"/>
                <w:sz w:val="24"/>
              </w:rPr>
            </w:pPr>
          </w:p>
        </w:tc>
        <w:tc>
          <w:tcPr>
            <w:tcW w:w="425" w:type="dxa"/>
            <w:noWrap w:val="0"/>
            <w:vAlign w:val="top"/>
          </w:tcPr>
          <w:p w14:paraId="1BB8446D">
            <w:pPr>
              <w:rPr>
                <w:rFonts w:hint="eastAsia"/>
                <w:sz w:val="24"/>
              </w:rPr>
            </w:pPr>
          </w:p>
        </w:tc>
        <w:tc>
          <w:tcPr>
            <w:tcW w:w="567" w:type="dxa"/>
            <w:noWrap w:val="0"/>
            <w:vAlign w:val="top"/>
          </w:tcPr>
          <w:p w14:paraId="2C028622">
            <w:pPr>
              <w:rPr>
                <w:rFonts w:hint="eastAsia"/>
                <w:sz w:val="24"/>
              </w:rPr>
            </w:pPr>
          </w:p>
        </w:tc>
        <w:tc>
          <w:tcPr>
            <w:tcW w:w="850" w:type="dxa"/>
            <w:noWrap w:val="0"/>
            <w:vAlign w:val="top"/>
          </w:tcPr>
          <w:p w14:paraId="08D727E3">
            <w:pPr>
              <w:rPr>
                <w:rFonts w:hint="eastAsia"/>
                <w:sz w:val="24"/>
              </w:rPr>
            </w:pPr>
          </w:p>
        </w:tc>
        <w:tc>
          <w:tcPr>
            <w:tcW w:w="426" w:type="dxa"/>
            <w:noWrap w:val="0"/>
            <w:vAlign w:val="top"/>
          </w:tcPr>
          <w:p w14:paraId="7C1A0547">
            <w:pPr>
              <w:rPr>
                <w:rFonts w:hint="eastAsia"/>
                <w:sz w:val="24"/>
              </w:rPr>
            </w:pPr>
          </w:p>
        </w:tc>
        <w:tc>
          <w:tcPr>
            <w:tcW w:w="425" w:type="dxa"/>
            <w:noWrap w:val="0"/>
            <w:vAlign w:val="top"/>
          </w:tcPr>
          <w:p w14:paraId="0C40DC5F">
            <w:pPr>
              <w:rPr>
                <w:rFonts w:hint="eastAsia"/>
                <w:sz w:val="24"/>
              </w:rPr>
            </w:pPr>
          </w:p>
        </w:tc>
        <w:tc>
          <w:tcPr>
            <w:tcW w:w="425" w:type="dxa"/>
            <w:noWrap w:val="0"/>
            <w:vAlign w:val="top"/>
          </w:tcPr>
          <w:p w14:paraId="2349BED1">
            <w:pPr>
              <w:rPr>
                <w:rFonts w:hint="eastAsia"/>
                <w:sz w:val="24"/>
              </w:rPr>
            </w:pPr>
          </w:p>
        </w:tc>
        <w:tc>
          <w:tcPr>
            <w:tcW w:w="709" w:type="dxa"/>
            <w:noWrap w:val="0"/>
            <w:vAlign w:val="top"/>
          </w:tcPr>
          <w:p w14:paraId="7761D7F6">
            <w:pPr>
              <w:rPr>
                <w:rFonts w:hint="eastAsia"/>
                <w:sz w:val="24"/>
              </w:rPr>
            </w:pPr>
          </w:p>
        </w:tc>
        <w:tc>
          <w:tcPr>
            <w:tcW w:w="850" w:type="dxa"/>
            <w:noWrap w:val="0"/>
            <w:vAlign w:val="top"/>
          </w:tcPr>
          <w:p w14:paraId="07AAF8E7">
            <w:pPr>
              <w:rPr>
                <w:rFonts w:hint="eastAsia"/>
                <w:sz w:val="24"/>
              </w:rPr>
            </w:pPr>
          </w:p>
        </w:tc>
        <w:tc>
          <w:tcPr>
            <w:tcW w:w="709" w:type="dxa"/>
            <w:noWrap w:val="0"/>
            <w:vAlign w:val="top"/>
          </w:tcPr>
          <w:p w14:paraId="4B43C885">
            <w:pPr>
              <w:rPr>
                <w:rFonts w:hint="eastAsia"/>
                <w:sz w:val="24"/>
              </w:rPr>
            </w:pPr>
          </w:p>
        </w:tc>
        <w:tc>
          <w:tcPr>
            <w:tcW w:w="567" w:type="dxa"/>
            <w:noWrap w:val="0"/>
            <w:vAlign w:val="top"/>
          </w:tcPr>
          <w:p w14:paraId="7B76B560">
            <w:pPr>
              <w:rPr>
                <w:rFonts w:hint="eastAsia"/>
                <w:sz w:val="24"/>
              </w:rPr>
            </w:pPr>
          </w:p>
        </w:tc>
        <w:tc>
          <w:tcPr>
            <w:tcW w:w="567" w:type="dxa"/>
            <w:noWrap w:val="0"/>
            <w:vAlign w:val="top"/>
          </w:tcPr>
          <w:p w14:paraId="52E4A7B1">
            <w:pPr>
              <w:rPr>
                <w:rFonts w:hint="eastAsia"/>
                <w:sz w:val="24"/>
              </w:rPr>
            </w:pPr>
          </w:p>
        </w:tc>
      </w:tr>
      <w:tr w14:paraId="24E0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7C626E4">
            <w:pPr>
              <w:rPr>
                <w:rFonts w:hint="eastAsia"/>
                <w:sz w:val="24"/>
              </w:rPr>
            </w:pPr>
          </w:p>
        </w:tc>
        <w:tc>
          <w:tcPr>
            <w:tcW w:w="567" w:type="dxa"/>
            <w:noWrap w:val="0"/>
            <w:vAlign w:val="top"/>
          </w:tcPr>
          <w:p w14:paraId="724FFC82">
            <w:pPr>
              <w:rPr>
                <w:rFonts w:hint="eastAsia"/>
                <w:sz w:val="24"/>
              </w:rPr>
            </w:pPr>
          </w:p>
        </w:tc>
        <w:tc>
          <w:tcPr>
            <w:tcW w:w="425" w:type="dxa"/>
            <w:noWrap w:val="0"/>
            <w:vAlign w:val="top"/>
          </w:tcPr>
          <w:p w14:paraId="3A766A36">
            <w:pPr>
              <w:rPr>
                <w:rFonts w:hint="eastAsia"/>
                <w:sz w:val="24"/>
              </w:rPr>
            </w:pPr>
          </w:p>
        </w:tc>
        <w:tc>
          <w:tcPr>
            <w:tcW w:w="425" w:type="dxa"/>
            <w:noWrap w:val="0"/>
            <w:vAlign w:val="top"/>
          </w:tcPr>
          <w:p w14:paraId="3C0C740F">
            <w:pPr>
              <w:rPr>
                <w:rFonts w:hint="eastAsia"/>
                <w:sz w:val="24"/>
              </w:rPr>
            </w:pPr>
          </w:p>
        </w:tc>
        <w:tc>
          <w:tcPr>
            <w:tcW w:w="426" w:type="dxa"/>
            <w:noWrap w:val="0"/>
            <w:vAlign w:val="top"/>
          </w:tcPr>
          <w:p w14:paraId="64786B30">
            <w:pPr>
              <w:rPr>
                <w:rFonts w:hint="eastAsia"/>
                <w:sz w:val="24"/>
              </w:rPr>
            </w:pPr>
          </w:p>
        </w:tc>
        <w:tc>
          <w:tcPr>
            <w:tcW w:w="425" w:type="dxa"/>
            <w:noWrap w:val="0"/>
            <w:vAlign w:val="top"/>
          </w:tcPr>
          <w:p w14:paraId="4680DD7C">
            <w:pPr>
              <w:rPr>
                <w:rFonts w:hint="eastAsia"/>
                <w:sz w:val="24"/>
              </w:rPr>
            </w:pPr>
          </w:p>
        </w:tc>
        <w:tc>
          <w:tcPr>
            <w:tcW w:w="425" w:type="dxa"/>
            <w:noWrap w:val="0"/>
            <w:vAlign w:val="top"/>
          </w:tcPr>
          <w:p w14:paraId="626389C1">
            <w:pPr>
              <w:rPr>
                <w:rFonts w:hint="eastAsia"/>
                <w:sz w:val="24"/>
              </w:rPr>
            </w:pPr>
          </w:p>
        </w:tc>
        <w:tc>
          <w:tcPr>
            <w:tcW w:w="425" w:type="dxa"/>
            <w:noWrap w:val="0"/>
            <w:vAlign w:val="top"/>
          </w:tcPr>
          <w:p w14:paraId="3420B5E5">
            <w:pPr>
              <w:rPr>
                <w:rFonts w:hint="eastAsia"/>
                <w:sz w:val="24"/>
              </w:rPr>
            </w:pPr>
          </w:p>
        </w:tc>
        <w:tc>
          <w:tcPr>
            <w:tcW w:w="426" w:type="dxa"/>
            <w:noWrap w:val="0"/>
            <w:vAlign w:val="top"/>
          </w:tcPr>
          <w:p w14:paraId="65B91D14">
            <w:pPr>
              <w:rPr>
                <w:rFonts w:hint="eastAsia"/>
                <w:sz w:val="24"/>
              </w:rPr>
            </w:pPr>
          </w:p>
        </w:tc>
        <w:tc>
          <w:tcPr>
            <w:tcW w:w="425" w:type="dxa"/>
            <w:noWrap w:val="0"/>
            <w:vAlign w:val="top"/>
          </w:tcPr>
          <w:p w14:paraId="37989978">
            <w:pPr>
              <w:rPr>
                <w:rFonts w:hint="eastAsia"/>
                <w:sz w:val="24"/>
              </w:rPr>
            </w:pPr>
          </w:p>
        </w:tc>
        <w:tc>
          <w:tcPr>
            <w:tcW w:w="425" w:type="dxa"/>
            <w:noWrap w:val="0"/>
            <w:vAlign w:val="top"/>
          </w:tcPr>
          <w:p w14:paraId="31149C08">
            <w:pPr>
              <w:rPr>
                <w:rFonts w:hint="eastAsia"/>
                <w:sz w:val="24"/>
              </w:rPr>
            </w:pPr>
          </w:p>
        </w:tc>
        <w:tc>
          <w:tcPr>
            <w:tcW w:w="425" w:type="dxa"/>
            <w:noWrap w:val="0"/>
            <w:vAlign w:val="top"/>
          </w:tcPr>
          <w:p w14:paraId="708A818A">
            <w:pPr>
              <w:rPr>
                <w:rFonts w:hint="eastAsia"/>
                <w:sz w:val="24"/>
              </w:rPr>
            </w:pPr>
          </w:p>
        </w:tc>
        <w:tc>
          <w:tcPr>
            <w:tcW w:w="426" w:type="dxa"/>
            <w:noWrap w:val="0"/>
            <w:vAlign w:val="top"/>
          </w:tcPr>
          <w:p w14:paraId="2B734005">
            <w:pPr>
              <w:rPr>
                <w:rFonts w:hint="eastAsia"/>
                <w:sz w:val="24"/>
              </w:rPr>
            </w:pPr>
          </w:p>
        </w:tc>
        <w:tc>
          <w:tcPr>
            <w:tcW w:w="425" w:type="dxa"/>
            <w:noWrap w:val="0"/>
            <w:vAlign w:val="top"/>
          </w:tcPr>
          <w:p w14:paraId="3E78AACA">
            <w:pPr>
              <w:rPr>
                <w:rFonts w:hint="eastAsia"/>
                <w:sz w:val="24"/>
              </w:rPr>
            </w:pPr>
          </w:p>
        </w:tc>
        <w:tc>
          <w:tcPr>
            <w:tcW w:w="425" w:type="dxa"/>
            <w:noWrap w:val="0"/>
            <w:vAlign w:val="top"/>
          </w:tcPr>
          <w:p w14:paraId="5032FCC4">
            <w:pPr>
              <w:rPr>
                <w:rFonts w:hint="eastAsia"/>
                <w:sz w:val="24"/>
              </w:rPr>
            </w:pPr>
          </w:p>
        </w:tc>
        <w:tc>
          <w:tcPr>
            <w:tcW w:w="851" w:type="dxa"/>
            <w:noWrap w:val="0"/>
            <w:vAlign w:val="top"/>
          </w:tcPr>
          <w:p w14:paraId="43C078F2">
            <w:pPr>
              <w:rPr>
                <w:rFonts w:hint="eastAsia"/>
                <w:sz w:val="24"/>
              </w:rPr>
            </w:pPr>
          </w:p>
        </w:tc>
        <w:tc>
          <w:tcPr>
            <w:tcW w:w="850" w:type="dxa"/>
            <w:noWrap w:val="0"/>
            <w:vAlign w:val="top"/>
          </w:tcPr>
          <w:p w14:paraId="421D080A">
            <w:pPr>
              <w:rPr>
                <w:rFonts w:hint="eastAsia"/>
                <w:sz w:val="24"/>
              </w:rPr>
            </w:pPr>
          </w:p>
        </w:tc>
        <w:tc>
          <w:tcPr>
            <w:tcW w:w="425" w:type="dxa"/>
            <w:noWrap w:val="0"/>
            <w:vAlign w:val="top"/>
          </w:tcPr>
          <w:p w14:paraId="1E1BF330">
            <w:pPr>
              <w:rPr>
                <w:rFonts w:hint="eastAsia"/>
                <w:sz w:val="24"/>
              </w:rPr>
            </w:pPr>
          </w:p>
        </w:tc>
        <w:tc>
          <w:tcPr>
            <w:tcW w:w="426" w:type="dxa"/>
            <w:noWrap w:val="0"/>
            <w:vAlign w:val="top"/>
          </w:tcPr>
          <w:p w14:paraId="47E05FD9">
            <w:pPr>
              <w:rPr>
                <w:rFonts w:hint="eastAsia"/>
                <w:sz w:val="24"/>
              </w:rPr>
            </w:pPr>
          </w:p>
        </w:tc>
        <w:tc>
          <w:tcPr>
            <w:tcW w:w="425" w:type="dxa"/>
            <w:noWrap w:val="0"/>
            <w:vAlign w:val="top"/>
          </w:tcPr>
          <w:p w14:paraId="52556ED9">
            <w:pPr>
              <w:rPr>
                <w:rFonts w:hint="eastAsia"/>
                <w:sz w:val="24"/>
              </w:rPr>
            </w:pPr>
          </w:p>
        </w:tc>
        <w:tc>
          <w:tcPr>
            <w:tcW w:w="425" w:type="dxa"/>
            <w:noWrap w:val="0"/>
            <w:vAlign w:val="top"/>
          </w:tcPr>
          <w:p w14:paraId="52720381">
            <w:pPr>
              <w:rPr>
                <w:rFonts w:hint="eastAsia"/>
                <w:sz w:val="24"/>
              </w:rPr>
            </w:pPr>
          </w:p>
        </w:tc>
        <w:tc>
          <w:tcPr>
            <w:tcW w:w="425" w:type="dxa"/>
            <w:noWrap w:val="0"/>
            <w:vAlign w:val="top"/>
          </w:tcPr>
          <w:p w14:paraId="0413FEB7">
            <w:pPr>
              <w:rPr>
                <w:rFonts w:hint="eastAsia"/>
                <w:sz w:val="24"/>
              </w:rPr>
            </w:pPr>
          </w:p>
        </w:tc>
        <w:tc>
          <w:tcPr>
            <w:tcW w:w="426" w:type="dxa"/>
            <w:noWrap w:val="0"/>
            <w:vAlign w:val="top"/>
          </w:tcPr>
          <w:p w14:paraId="1DC42FBE">
            <w:pPr>
              <w:rPr>
                <w:rFonts w:hint="eastAsia"/>
                <w:sz w:val="24"/>
              </w:rPr>
            </w:pPr>
          </w:p>
        </w:tc>
        <w:tc>
          <w:tcPr>
            <w:tcW w:w="708" w:type="dxa"/>
            <w:noWrap w:val="0"/>
            <w:vAlign w:val="top"/>
          </w:tcPr>
          <w:p w14:paraId="64D8A306">
            <w:pPr>
              <w:rPr>
                <w:rFonts w:hint="eastAsia"/>
                <w:sz w:val="24"/>
              </w:rPr>
            </w:pPr>
          </w:p>
        </w:tc>
        <w:tc>
          <w:tcPr>
            <w:tcW w:w="851" w:type="dxa"/>
            <w:noWrap w:val="0"/>
            <w:vAlign w:val="top"/>
          </w:tcPr>
          <w:p w14:paraId="2A2D1626">
            <w:pPr>
              <w:rPr>
                <w:rFonts w:hint="eastAsia"/>
                <w:sz w:val="24"/>
              </w:rPr>
            </w:pPr>
          </w:p>
        </w:tc>
        <w:tc>
          <w:tcPr>
            <w:tcW w:w="425" w:type="dxa"/>
            <w:noWrap w:val="0"/>
            <w:vAlign w:val="top"/>
          </w:tcPr>
          <w:p w14:paraId="1CB7C3C0">
            <w:pPr>
              <w:rPr>
                <w:rFonts w:hint="eastAsia"/>
                <w:sz w:val="24"/>
              </w:rPr>
            </w:pPr>
          </w:p>
        </w:tc>
        <w:tc>
          <w:tcPr>
            <w:tcW w:w="425" w:type="dxa"/>
            <w:noWrap w:val="0"/>
            <w:vAlign w:val="top"/>
          </w:tcPr>
          <w:p w14:paraId="54BDB096">
            <w:pPr>
              <w:rPr>
                <w:rFonts w:hint="eastAsia"/>
                <w:sz w:val="24"/>
              </w:rPr>
            </w:pPr>
          </w:p>
        </w:tc>
        <w:tc>
          <w:tcPr>
            <w:tcW w:w="426" w:type="dxa"/>
            <w:noWrap w:val="0"/>
            <w:vAlign w:val="top"/>
          </w:tcPr>
          <w:p w14:paraId="71956DEB">
            <w:pPr>
              <w:rPr>
                <w:rFonts w:hint="eastAsia"/>
                <w:sz w:val="24"/>
              </w:rPr>
            </w:pPr>
          </w:p>
        </w:tc>
        <w:tc>
          <w:tcPr>
            <w:tcW w:w="425" w:type="dxa"/>
            <w:noWrap w:val="0"/>
            <w:vAlign w:val="top"/>
          </w:tcPr>
          <w:p w14:paraId="3D909A35">
            <w:pPr>
              <w:rPr>
                <w:rFonts w:hint="eastAsia"/>
                <w:sz w:val="24"/>
              </w:rPr>
            </w:pPr>
          </w:p>
        </w:tc>
        <w:tc>
          <w:tcPr>
            <w:tcW w:w="425" w:type="dxa"/>
            <w:noWrap w:val="0"/>
            <w:vAlign w:val="top"/>
          </w:tcPr>
          <w:p w14:paraId="5F1FE920">
            <w:pPr>
              <w:rPr>
                <w:rFonts w:hint="eastAsia"/>
                <w:sz w:val="24"/>
              </w:rPr>
            </w:pPr>
          </w:p>
        </w:tc>
        <w:tc>
          <w:tcPr>
            <w:tcW w:w="851" w:type="dxa"/>
            <w:noWrap w:val="0"/>
            <w:vAlign w:val="top"/>
          </w:tcPr>
          <w:p w14:paraId="32050196">
            <w:pPr>
              <w:rPr>
                <w:rFonts w:hint="eastAsia"/>
                <w:sz w:val="24"/>
              </w:rPr>
            </w:pPr>
          </w:p>
        </w:tc>
        <w:tc>
          <w:tcPr>
            <w:tcW w:w="425" w:type="dxa"/>
            <w:noWrap w:val="0"/>
            <w:vAlign w:val="top"/>
          </w:tcPr>
          <w:p w14:paraId="7B2B0143">
            <w:pPr>
              <w:rPr>
                <w:rFonts w:hint="eastAsia"/>
                <w:sz w:val="24"/>
              </w:rPr>
            </w:pPr>
          </w:p>
        </w:tc>
        <w:tc>
          <w:tcPr>
            <w:tcW w:w="567" w:type="dxa"/>
            <w:noWrap w:val="0"/>
            <w:vAlign w:val="top"/>
          </w:tcPr>
          <w:p w14:paraId="4DCFF283">
            <w:pPr>
              <w:rPr>
                <w:rFonts w:hint="eastAsia"/>
                <w:sz w:val="24"/>
              </w:rPr>
            </w:pPr>
          </w:p>
        </w:tc>
        <w:tc>
          <w:tcPr>
            <w:tcW w:w="850" w:type="dxa"/>
            <w:noWrap w:val="0"/>
            <w:vAlign w:val="top"/>
          </w:tcPr>
          <w:p w14:paraId="69D0DEBC">
            <w:pPr>
              <w:rPr>
                <w:rFonts w:hint="eastAsia"/>
                <w:sz w:val="24"/>
              </w:rPr>
            </w:pPr>
          </w:p>
        </w:tc>
        <w:tc>
          <w:tcPr>
            <w:tcW w:w="426" w:type="dxa"/>
            <w:noWrap w:val="0"/>
            <w:vAlign w:val="top"/>
          </w:tcPr>
          <w:p w14:paraId="07838B8A">
            <w:pPr>
              <w:rPr>
                <w:rFonts w:hint="eastAsia"/>
                <w:sz w:val="24"/>
              </w:rPr>
            </w:pPr>
          </w:p>
        </w:tc>
        <w:tc>
          <w:tcPr>
            <w:tcW w:w="425" w:type="dxa"/>
            <w:noWrap w:val="0"/>
            <w:vAlign w:val="top"/>
          </w:tcPr>
          <w:p w14:paraId="15772798">
            <w:pPr>
              <w:rPr>
                <w:rFonts w:hint="eastAsia"/>
                <w:sz w:val="24"/>
              </w:rPr>
            </w:pPr>
          </w:p>
        </w:tc>
        <w:tc>
          <w:tcPr>
            <w:tcW w:w="425" w:type="dxa"/>
            <w:noWrap w:val="0"/>
            <w:vAlign w:val="top"/>
          </w:tcPr>
          <w:p w14:paraId="44B8E8D4">
            <w:pPr>
              <w:rPr>
                <w:rFonts w:hint="eastAsia"/>
                <w:sz w:val="24"/>
              </w:rPr>
            </w:pPr>
          </w:p>
        </w:tc>
        <w:tc>
          <w:tcPr>
            <w:tcW w:w="709" w:type="dxa"/>
            <w:noWrap w:val="0"/>
            <w:vAlign w:val="top"/>
          </w:tcPr>
          <w:p w14:paraId="1804D9AB">
            <w:pPr>
              <w:rPr>
                <w:rFonts w:hint="eastAsia"/>
                <w:sz w:val="24"/>
              </w:rPr>
            </w:pPr>
          </w:p>
        </w:tc>
        <w:tc>
          <w:tcPr>
            <w:tcW w:w="850" w:type="dxa"/>
            <w:noWrap w:val="0"/>
            <w:vAlign w:val="top"/>
          </w:tcPr>
          <w:p w14:paraId="4D5B9F79">
            <w:pPr>
              <w:rPr>
                <w:rFonts w:hint="eastAsia"/>
                <w:sz w:val="24"/>
              </w:rPr>
            </w:pPr>
          </w:p>
        </w:tc>
        <w:tc>
          <w:tcPr>
            <w:tcW w:w="709" w:type="dxa"/>
            <w:noWrap w:val="0"/>
            <w:vAlign w:val="top"/>
          </w:tcPr>
          <w:p w14:paraId="0E6BAAE5">
            <w:pPr>
              <w:rPr>
                <w:rFonts w:hint="eastAsia"/>
                <w:sz w:val="24"/>
              </w:rPr>
            </w:pPr>
          </w:p>
        </w:tc>
        <w:tc>
          <w:tcPr>
            <w:tcW w:w="567" w:type="dxa"/>
            <w:noWrap w:val="0"/>
            <w:vAlign w:val="top"/>
          </w:tcPr>
          <w:p w14:paraId="5730FC1D">
            <w:pPr>
              <w:rPr>
                <w:rFonts w:hint="eastAsia"/>
                <w:sz w:val="24"/>
              </w:rPr>
            </w:pPr>
          </w:p>
        </w:tc>
        <w:tc>
          <w:tcPr>
            <w:tcW w:w="567" w:type="dxa"/>
            <w:noWrap w:val="0"/>
            <w:vAlign w:val="top"/>
          </w:tcPr>
          <w:p w14:paraId="57A2E2C1">
            <w:pPr>
              <w:rPr>
                <w:rFonts w:hint="eastAsia"/>
                <w:sz w:val="24"/>
              </w:rPr>
            </w:pPr>
          </w:p>
        </w:tc>
      </w:tr>
      <w:tr w14:paraId="0FAA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983D173">
            <w:pPr>
              <w:rPr>
                <w:rFonts w:hint="eastAsia"/>
                <w:sz w:val="24"/>
              </w:rPr>
            </w:pPr>
          </w:p>
        </w:tc>
        <w:tc>
          <w:tcPr>
            <w:tcW w:w="567" w:type="dxa"/>
            <w:noWrap w:val="0"/>
            <w:vAlign w:val="top"/>
          </w:tcPr>
          <w:p w14:paraId="71FC7C43">
            <w:pPr>
              <w:rPr>
                <w:rFonts w:hint="eastAsia"/>
                <w:sz w:val="24"/>
              </w:rPr>
            </w:pPr>
          </w:p>
        </w:tc>
        <w:tc>
          <w:tcPr>
            <w:tcW w:w="425" w:type="dxa"/>
            <w:noWrap w:val="0"/>
            <w:vAlign w:val="top"/>
          </w:tcPr>
          <w:p w14:paraId="074C2EBA">
            <w:pPr>
              <w:rPr>
                <w:rFonts w:hint="eastAsia"/>
                <w:sz w:val="24"/>
              </w:rPr>
            </w:pPr>
          </w:p>
        </w:tc>
        <w:tc>
          <w:tcPr>
            <w:tcW w:w="425" w:type="dxa"/>
            <w:noWrap w:val="0"/>
            <w:vAlign w:val="top"/>
          </w:tcPr>
          <w:p w14:paraId="74DBEC58">
            <w:pPr>
              <w:rPr>
                <w:rFonts w:hint="eastAsia"/>
                <w:sz w:val="24"/>
              </w:rPr>
            </w:pPr>
          </w:p>
        </w:tc>
        <w:tc>
          <w:tcPr>
            <w:tcW w:w="426" w:type="dxa"/>
            <w:noWrap w:val="0"/>
            <w:vAlign w:val="top"/>
          </w:tcPr>
          <w:p w14:paraId="75E10C38">
            <w:pPr>
              <w:rPr>
                <w:rFonts w:hint="eastAsia"/>
                <w:sz w:val="24"/>
              </w:rPr>
            </w:pPr>
          </w:p>
        </w:tc>
        <w:tc>
          <w:tcPr>
            <w:tcW w:w="425" w:type="dxa"/>
            <w:noWrap w:val="0"/>
            <w:vAlign w:val="top"/>
          </w:tcPr>
          <w:p w14:paraId="0E526CE1">
            <w:pPr>
              <w:rPr>
                <w:rFonts w:hint="eastAsia"/>
                <w:sz w:val="24"/>
              </w:rPr>
            </w:pPr>
          </w:p>
        </w:tc>
        <w:tc>
          <w:tcPr>
            <w:tcW w:w="425" w:type="dxa"/>
            <w:noWrap w:val="0"/>
            <w:vAlign w:val="top"/>
          </w:tcPr>
          <w:p w14:paraId="193A0C04">
            <w:pPr>
              <w:rPr>
                <w:rFonts w:hint="eastAsia"/>
                <w:sz w:val="24"/>
              </w:rPr>
            </w:pPr>
          </w:p>
        </w:tc>
        <w:tc>
          <w:tcPr>
            <w:tcW w:w="425" w:type="dxa"/>
            <w:noWrap w:val="0"/>
            <w:vAlign w:val="top"/>
          </w:tcPr>
          <w:p w14:paraId="1C02E1BC">
            <w:pPr>
              <w:rPr>
                <w:rFonts w:hint="eastAsia"/>
                <w:sz w:val="24"/>
              </w:rPr>
            </w:pPr>
          </w:p>
        </w:tc>
        <w:tc>
          <w:tcPr>
            <w:tcW w:w="426" w:type="dxa"/>
            <w:noWrap w:val="0"/>
            <w:vAlign w:val="top"/>
          </w:tcPr>
          <w:p w14:paraId="75C2CC90">
            <w:pPr>
              <w:rPr>
                <w:rFonts w:hint="eastAsia"/>
                <w:sz w:val="24"/>
              </w:rPr>
            </w:pPr>
          </w:p>
        </w:tc>
        <w:tc>
          <w:tcPr>
            <w:tcW w:w="425" w:type="dxa"/>
            <w:noWrap w:val="0"/>
            <w:vAlign w:val="top"/>
          </w:tcPr>
          <w:p w14:paraId="62B81D39">
            <w:pPr>
              <w:rPr>
                <w:rFonts w:hint="eastAsia"/>
                <w:sz w:val="24"/>
              </w:rPr>
            </w:pPr>
          </w:p>
        </w:tc>
        <w:tc>
          <w:tcPr>
            <w:tcW w:w="425" w:type="dxa"/>
            <w:noWrap w:val="0"/>
            <w:vAlign w:val="top"/>
          </w:tcPr>
          <w:p w14:paraId="4698F3CA">
            <w:pPr>
              <w:rPr>
                <w:rFonts w:hint="eastAsia"/>
                <w:sz w:val="24"/>
              </w:rPr>
            </w:pPr>
          </w:p>
        </w:tc>
        <w:tc>
          <w:tcPr>
            <w:tcW w:w="425" w:type="dxa"/>
            <w:noWrap w:val="0"/>
            <w:vAlign w:val="top"/>
          </w:tcPr>
          <w:p w14:paraId="4E580CF6">
            <w:pPr>
              <w:rPr>
                <w:rFonts w:hint="eastAsia"/>
                <w:sz w:val="24"/>
              </w:rPr>
            </w:pPr>
          </w:p>
        </w:tc>
        <w:tc>
          <w:tcPr>
            <w:tcW w:w="426" w:type="dxa"/>
            <w:noWrap w:val="0"/>
            <w:vAlign w:val="top"/>
          </w:tcPr>
          <w:p w14:paraId="697CEC86">
            <w:pPr>
              <w:rPr>
                <w:rFonts w:hint="eastAsia"/>
                <w:sz w:val="24"/>
              </w:rPr>
            </w:pPr>
          </w:p>
        </w:tc>
        <w:tc>
          <w:tcPr>
            <w:tcW w:w="425" w:type="dxa"/>
            <w:noWrap w:val="0"/>
            <w:vAlign w:val="top"/>
          </w:tcPr>
          <w:p w14:paraId="75DD16AD">
            <w:pPr>
              <w:rPr>
                <w:rFonts w:hint="eastAsia"/>
                <w:sz w:val="24"/>
              </w:rPr>
            </w:pPr>
          </w:p>
        </w:tc>
        <w:tc>
          <w:tcPr>
            <w:tcW w:w="425" w:type="dxa"/>
            <w:noWrap w:val="0"/>
            <w:vAlign w:val="top"/>
          </w:tcPr>
          <w:p w14:paraId="447A4E11">
            <w:pPr>
              <w:rPr>
                <w:rFonts w:hint="eastAsia"/>
                <w:sz w:val="24"/>
              </w:rPr>
            </w:pPr>
          </w:p>
        </w:tc>
        <w:tc>
          <w:tcPr>
            <w:tcW w:w="851" w:type="dxa"/>
            <w:noWrap w:val="0"/>
            <w:vAlign w:val="top"/>
          </w:tcPr>
          <w:p w14:paraId="7458A4D0">
            <w:pPr>
              <w:rPr>
                <w:rFonts w:hint="eastAsia"/>
                <w:sz w:val="24"/>
              </w:rPr>
            </w:pPr>
          </w:p>
        </w:tc>
        <w:tc>
          <w:tcPr>
            <w:tcW w:w="850" w:type="dxa"/>
            <w:noWrap w:val="0"/>
            <w:vAlign w:val="top"/>
          </w:tcPr>
          <w:p w14:paraId="32CACABB">
            <w:pPr>
              <w:rPr>
                <w:rFonts w:hint="eastAsia"/>
                <w:sz w:val="24"/>
              </w:rPr>
            </w:pPr>
          </w:p>
        </w:tc>
        <w:tc>
          <w:tcPr>
            <w:tcW w:w="425" w:type="dxa"/>
            <w:noWrap w:val="0"/>
            <w:vAlign w:val="top"/>
          </w:tcPr>
          <w:p w14:paraId="0BA16876">
            <w:pPr>
              <w:rPr>
                <w:rFonts w:hint="eastAsia"/>
                <w:sz w:val="24"/>
              </w:rPr>
            </w:pPr>
          </w:p>
        </w:tc>
        <w:tc>
          <w:tcPr>
            <w:tcW w:w="426" w:type="dxa"/>
            <w:noWrap w:val="0"/>
            <w:vAlign w:val="top"/>
          </w:tcPr>
          <w:p w14:paraId="29C96FB0">
            <w:pPr>
              <w:rPr>
                <w:rFonts w:hint="eastAsia"/>
                <w:sz w:val="24"/>
              </w:rPr>
            </w:pPr>
          </w:p>
        </w:tc>
        <w:tc>
          <w:tcPr>
            <w:tcW w:w="425" w:type="dxa"/>
            <w:noWrap w:val="0"/>
            <w:vAlign w:val="top"/>
          </w:tcPr>
          <w:p w14:paraId="48C3FF15">
            <w:pPr>
              <w:rPr>
                <w:rFonts w:hint="eastAsia"/>
                <w:sz w:val="24"/>
              </w:rPr>
            </w:pPr>
          </w:p>
        </w:tc>
        <w:tc>
          <w:tcPr>
            <w:tcW w:w="425" w:type="dxa"/>
            <w:noWrap w:val="0"/>
            <w:vAlign w:val="top"/>
          </w:tcPr>
          <w:p w14:paraId="4B897F6D">
            <w:pPr>
              <w:rPr>
                <w:rFonts w:hint="eastAsia"/>
                <w:sz w:val="24"/>
              </w:rPr>
            </w:pPr>
          </w:p>
        </w:tc>
        <w:tc>
          <w:tcPr>
            <w:tcW w:w="425" w:type="dxa"/>
            <w:noWrap w:val="0"/>
            <w:vAlign w:val="top"/>
          </w:tcPr>
          <w:p w14:paraId="79A97E5A">
            <w:pPr>
              <w:rPr>
                <w:rFonts w:hint="eastAsia"/>
                <w:sz w:val="24"/>
              </w:rPr>
            </w:pPr>
          </w:p>
        </w:tc>
        <w:tc>
          <w:tcPr>
            <w:tcW w:w="426" w:type="dxa"/>
            <w:noWrap w:val="0"/>
            <w:vAlign w:val="top"/>
          </w:tcPr>
          <w:p w14:paraId="70543B05">
            <w:pPr>
              <w:rPr>
                <w:rFonts w:hint="eastAsia"/>
                <w:sz w:val="24"/>
              </w:rPr>
            </w:pPr>
          </w:p>
        </w:tc>
        <w:tc>
          <w:tcPr>
            <w:tcW w:w="708" w:type="dxa"/>
            <w:noWrap w:val="0"/>
            <w:vAlign w:val="top"/>
          </w:tcPr>
          <w:p w14:paraId="0C12FA92">
            <w:pPr>
              <w:rPr>
                <w:rFonts w:hint="eastAsia"/>
                <w:sz w:val="24"/>
              </w:rPr>
            </w:pPr>
          </w:p>
        </w:tc>
        <w:tc>
          <w:tcPr>
            <w:tcW w:w="851" w:type="dxa"/>
            <w:noWrap w:val="0"/>
            <w:vAlign w:val="top"/>
          </w:tcPr>
          <w:p w14:paraId="36D048B1">
            <w:pPr>
              <w:rPr>
                <w:rFonts w:hint="eastAsia"/>
                <w:sz w:val="24"/>
              </w:rPr>
            </w:pPr>
          </w:p>
        </w:tc>
        <w:tc>
          <w:tcPr>
            <w:tcW w:w="425" w:type="dxa"/>
            <w:noWrap w:val="0"/>
            <w:vAlign w:val="top"/>
          </w:tcPr>
          <w:p w14:paraId="6BBBE37A">
            <w:pPr>
              <w:rPr>
                <w:rFonts w:hint="eastAsia"/>
                <w:sz w:val="24"/>
              </w:rPr>
            </w:pPr>
          </w:p>
        </w:tc>
        <w:tc>
          <w:tcPr>
            <w:tcW w:w="425" w:type="dxa"/>
            <w:noWrap w:val="0"/>
            <w:vAlign w:val="top"/>
          </w:tcPr>
          <w:p w14:paraId="31E493CD">
            <w:pPr>
              <w:rPr>
                <w:rFonts w:hint="eastAsia"/>
                <w:sz w:val="24"/>
              </w:rPr>
            </w:pPr>
          </w:p>
        </w:tc>
        <w:tc>
          <w:tcPr>
            <w:tcW w:w="426" w:type="dxa"/>
            <w:noWrap w:val="0"/>
            <w:vAlign w:val="top"/>
          </w:tcPr>
          <w:p w14:paraId="5F7C34A5">
            <w:pPr>
              <w:rPr>
                <w:rFonts w:hint="eastAsia"/>
                <w:sz w:val="24"/>
              </w:rPr>
            </w:pPr>
          </w:p>
        </w:tc>
        <w:tc>
          <w:tcPr>
            <w:tcW w:w="425" w:type="dxa"/>
            <w:noWrap w:val="0"/>
            <w:vAlign w:val="top"/>
          </w:tcPr>
          <w:p w14:paraId="74AFFAC5">
            <w:pPr>
              <w:rPr>
                <w:rFonts w:hint="eastAsia"/>
                <w:sz w:val="24"/>
              </w:rPr>
            </w:pPr>
          </w:p>
        </w:tc>
        <w:tc>
          <w:tcPr>
            <w:tcW w:w="425" w:type="dxa"/>
            <w:noWrap w:val="0"/>
            <w:vAlign w:val="top"/>
          </w:tcPr>
          <w:p w14:paraId="6BE69EBE">
            <w:pPr>
              <w:rPr>
                <w:rFonts w:hint="eastAsia"/>
                <w:sz w:val="24"/>
              </w:rPr>
            </w:pPr>
          </w:p>
        </w:tc>
        <w:tc>
          <w:tcPr>
            <w:tcW w:w="851" w:type="dxa"/>
            <w:noWrap w:val="0"/>
            <w:vAlign w:val="top"/>
          </w:tcPr>
          <w:p w14:paraId="7D3ACBE7">
            <w:pPr>
              <w:rPr>
                <w:rFonts w:hint="eastAsia"/>
                <w:sz w:val="24"/>
              </w:rPr>
            </w:pPr>
          </w:p>
        </w:tc>
        <w:tc>
          <w:tcPr>
            <w:tcW w:w="425" w:type="dxa"/>
            <w:noWrap w:val="0"/>
            <w:vAlign w:val="top"/>
          </w:tcPr>
          <w:p w14:paraId="3F6E7E3F">
            <w:pPr>
              <w:rPr>
                <w:rFonts w:hint="eastAsia"/>
                <w:sz w:val="24"/>
              </w:rPr>
            </w:pPr>
          </w:p>
        </w:tc>
        <w:tc>
          <w:tcPr>
            <w:tcW w:w="567" w:type="dxa"/>
            <w:noWrap w:val="0"/>
            <w:vAlign w:val="top"/>
          </w:tcPr>
          <w:p w14:paraId="4DD65C81">
            <w:pPr>
              <w:rPr>
                <w:rFonts w:hint="eastAsia"/>
                <w:sz w:val="24"/>
              </w:rPr>
            </w:pPr>
          </w:p>
        </w:tc>
        <w:tc>
          <w:tcPr>
            <w:tcW w:w="850" w:type="dxa"/>
            <w:noWrap w:val="0"/>
            <w:vAlign w:val="top"/>
          </w:tcPr>
          <w:p w14:paraId="5331FC91">
            <w:pPr>
              <w:rPr>
                <w:rFonts w:hint="eastAsia"/>
                <w:sz w:val="24"/>
              </w:rPr>
            </w:pPr>
          </w:p>
        </w:tc>
        <w:tc>
          <w:tcPr>
            <w:tcW w:w="426" w:type="dxa"/>
            <w:noWrap w:val="0"/>
            <w:vAlign w:val="top"/>
          </w:tcPr>
          <w:p w14:paraId="1BBED976">
            <w:pPr>
              <w:rPr>
                <w:rFonts w:hint="eastAsia"/>
                <w:sz w:val="24"/>
              </w:rPr>
            </w:pPr>
          </w:p>
        </w:tc>
        <w:tc>
          <w:tcPr>
            <w:tcW w:w="425" w:type="dxa"/>
            <w:noWrap w:val="0"/>
            <w:vAlign w:val="top"/>
          </w:tcPr>
          <w:p w14:paraId="359B0E25">
            <w:pPr>
              <w:rPr>
                <w:rFonts w:hint="eastAsia"/>
                <w:sz w:val="24"/>
              </w:rPr>
            </w:pPr>
          </w:p>
        </w:tc>
        <w:tc>
          <w:tcPr>
            <w:tcW w:w="425" w:type="dxa"/>
            <w:noWrap w:val="0"/>
            <w:vAlign w:val="top"/>
          </w:tcPr>
          <w:p w14:paraId="20557EFC">
            <w:pPr>
              <w:rPr>
                <w:rFonts w:hint="eastAsia"/>
                <w:sz w:val="24"/>
              </w:rPr>
            </w:pPr>
          </w:p>
        </w:tc>
        <w:tc>
          <w:tcPr>
            <w:tcW w:w="709" w:type="dxa"/>
            <w:noWrap w:val="0"/>
            <w:vAlign w:val="top"/>
          </w:tcPr>
          <w:p w14:paraId="4E38EB1A">
            <w:pPr>
              <w:rPr>
                <w:rFonts w:hint="eastAsia"/>
                <w:sz w:val="24"/>
              </w:rPr>
            </w:pPr>
          </w:p>
        </w:tc>
        <w:tc>
          <w:tcPr>
            <w:tcW w:w="850" w:type="dxa"/>
            <w:noWrap w:val="0"/>
            <w:vAlign w:val="top"/>
          </w:tcPr>
          <w:p w14:paraId="3B5539C0">
            <w:pPr>
              <w:rPr>
                <w:rFonts w:hint="eastAsia"/>
                <w:sz w:val="24"/>
              </w:rPr>
            </w:pPr>
          </w:p>
        </w:tc>
        <w:tc>
          <w:tcPr>
            <w:tcW w:w="709" w:type="dxa"/>
            <w:noWrap w:val="0"/>
            <w:vAlign w:val="top"/>
          </w:tcPr>
          <w:p w14:paraId="181020EE">
            <w:pPr>
              <w:rPr>
                <w:rFonts w:hint="eastAsia"/>
                <w:sz w:val="24"/>
              </w:rPr>
            </w:pPr>
          </w:p>
        </w:tc>
        <w:tc>
          <w:tcPr>
            <w:tcW w:w="567" w:type="dxa"/>
            <w:noWrap w:val="0"/>
            <w:vAlign w:val="top"/>
          </w:tcPr>
          <w:p w14:paraId="670CEE39">
            <w:pPr>
              <w:rPr>
                <w:rFonts w:hint="eastAsia"/>
                <w:sz w:val="24"/>
              </w:rPr>
            </w:pPr>
          </w:p>
        </w:tc>
        <w:tc>
          <w:tcPr>
            <w:tcW w:w="567" w:type="dxa"/>
            <w:noWrap w:val="0"/>
            <w:vAlign w:val="top"/>
          </w:tcPr>
          <w:p w14:paraId="627E356B">
            <w:pPr>
              <w:rPr>
                <w:rFonts w:hint="eastAsia"/>
                <w:sz w:val="24"/>
              </w:rPr>
            </w:pPr>
          </w:p>
        </w:tc>
      </w:tr>
      <w:tr w14:paraId="0812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DFF2CAD">
            <w:pPr>
              <w:rPr>
                <w:rFonts w:hint="eastAsia"/>
                <w:sz w:val="24"/>
              </w:rPr>
            </w:pPr>
          </w:p>
        </w:tc>
        <w:tc>
          <w:tcPr>
            <w:tcW w:w="567" w:type="dxa"/>
            <w:noWrap w:val="0"/>
            <w:vAlign w:val="top"/>
          </w:tcPr>
          <w:p w14:paraId="5C3D31D6">
            <w:pPr>
              <w:rPr>
                <w:rFonts w:hint="eastAsia"/>
                <w:sz w:val="24"/>
              </w:rPr>
            </w:pPr>
          </w:p>
        </w:tc>
        <w:tc>
          <w:tcPr>
            <w:tcW w:w="425" w:type="dxa"/>
            <w:noWrap w:val="0"/>
            <w:vAlign w:val="top"/>
          </w:tcPr>
          <w:p w14:paraId="3EC04AC2">
            <w:pPr>
              <w:rPr>
                <w:rFonts w:hint="eastAsia"/>
                <w:sz w:val="24"/>
              </w:rPr>
            </w:pPr>
          </w:p>
        </w:tc>
        <w:tc>
          <w:tcPr>
            <w:tcW w:w="425" w:type="dxa"/>
            <w:noWrap w:val="0"/>
            <w:vAlign w:val="top"/>
          </w:tcPr>
          <w:p w14:paraId="3BD11808">
            <w:pPr>
              <w:rPr>
                <w:rFonts w:hint="eastAsia"/>
                <w:sz w:val="24"/>
              </w:rPr>
            </w:pPr>
          </w:p>
        </w:tc>
        <w:tc>
          <w:tcPr>
            <w:tcW w:w="426" w:type="dxa"/>
            <w:noWrap w:val="0"/>
            <w:vAlign w:val="top"/>
          </w:tcPr>
          <w:p w14:paraId="7AF6763C">
            <w:pPr>
              <w:rPr>
                <w:rFonts w:hint="eastAsia"/>
                <w:sz w:val="24"/>
              </w:rPr>
            </w:pPr>
          </w:p>
        </w:tc>
        <w:tc>
          <w:tcPr>
            <w:tcW w:w="425" w:type="dxa"/>
            <w:noWrap w:val="0"/>
            <w:vAlign w:val="top"/>
          </w:tcPr>
          <w:p w14:paraId="19683AC5">
            <w:pPr>
              <w:rPr>
                <w:rFonts w:hint="eastAsia"/>
                <w:sz w:val="24"/>
              </w:rPr>
            </w:pPr>
          </w:p>
        </w:tc>
        <w:tc>
          <w:tcPr>
            <w:tcW w:w="425" w:type="dxa"/>
            <w:noWrap w:val="0"/>
            <w:vAlign w:val="top"/>
          </w:tcPr>
          <w:p w14:paraId="3EBB95F8">
            <w:pPr>
              <w:rPr>
                <w:rFonts w:hint="eastAsia"/>
                <w:sz w:val="24"/>
              </w:rPr>
            </w:pPr>
          </w:p>
        </w:tc>
        <w:tc>
          <w:tcPr>
            <w:tcW w:w="425" w:type="dxa"/>
            <w:noWrap w:val="0"/>
            <w:vAlign w:val="top"/>
          </w:tcPr>
          <w:p w14:paraId="304D8C6F">
            <w:pPr>
              <w:rPr>
                <w:rFonts w:hint="eastAsia"/>
                <w:sz w:val="24"/>
              </w:rPr>
            </w:pPr>
          </w:p>
        </w:tc>
        <w:tc>
          <w:tcPr>
            <w:tcW w:w="426" w:type="dxa"/>
            <w:noWrap w:val="0"/>
            <w:vAlign w:val="top"/>
          </w:tcPr>
          <w:p w14:paraId="78CC88BE">
            <w:pPr>
              <w:rPr>
                <w:rFonts w:hint="eastAsia"/>
                <w:sz w:val="24"/>
              </w:rPr>
            </w:pPr>
          </w:p>
        </w:tc>
        <w:tc>
          <w:tcPr>
            <w:tcW w:w="425" w:type="dxa"/>
            <w:noWrap w:val="0"/>
            <w:vAlign w:val="top"/>
          </w:tcPr>
          <w:p w14:paraId="011E074A">
            <w:pPr>
              <w:rPr>
                <w:rFonts w:hint="eastAsia"/>
                <w:sz w:val="24"/>
              </w:rPr>
            </w:pPr>
          </w:p>
        </w:tc>
        <w:tc>
          <w:tcPr>
            <w:tcW w:w="425" w:type="dxa"/>
            <w:noWrap w:val="0"/>
            <w:vAlign w:val="top"/>
          </w:tcPr>
          <w:p w14:paraId="789B6991">
            <w:pPr>
              <w:rPr>
                <w:rFonts w:hint="eastAsia"/>
                <w:sz w:val="24"/>
              </w:rPr>
            </w:pPr>
          </w:p>
        </w:tc>
        <w:tc>
          <w:tcPr>
            <w:tcW w:w="425" w:type="dxa"/>
            <w:noWrap w:val="0"/>
            <w:vAlign w:val="top"/>
          </w:tcPr>
          <w:p w14:paraId="084DCA64">
            <w:pPr>
              <w:rPr>
                <w:rFonts w:hint="eastAsia"/>
                <w:sz w:val="24"/>
              </w:rPr>
            </w:pPr>
          </w:p>
        </w:tc>
        <w:tc>
          <w:tcPr>
            <w:tcW w:w="426" w:type="dxa"/>
            <w:noWrap w:val="0"/>
            <w:vAlign w:val="top"/>
          </w:tcPr>
          <w:p w14:paraId="65401FA3">
            <w:pPr>
              <w:rPr>
                <w:rFonts w:hint="eastAsia"/>
                <w:sz w:val="24"/>
              </w:rPr>
            </w:pPr>
          </w:p>
        </w:tc>
        <w:tc>
          <w:tcPr>
            <w:tcW w:w="425" w:type="dxa"/>
            <w:noWrap w:val="0"/>
            <w:vAlign w:val="top"/>
          </w:tcPr>
          <w:p w14:paraId="00713FD4">
            <w:pPr>
              <w:rPr>
                <w:rFonts w:hint="eastAsia"/>
                <w:sz w:val="24"/>
              </w:rPr>
            </w:pPr>
          </w:p>
        </w:tc>
        <w:tc>
          <w:tcPr>
            <w:tcW w:w="425" w:type="dxa"/>
            <w:noWrap w:val="0"/>
            <w:vAlign w:val="top"/>
          </w:tcPr>
          <w:p w14:paraId="58378C2C">
            <w:pPr>
              <w:rPr>
                <w:rFonts w:hint="eastAsia"/>
                <w:sz w:val="24"/>
              </w:rPr>
            </w:pPr>
          </w:p>
        </w:tc>
        <w:tc>
          <w:tcPr>
            <w:tcW w:w="851" w:type="dxa"/>
            <w:noWrap w:val="0"/>
            <w:vAlign w:val="top"/>
          </w:tcPr>
          <w:p w14:paraId="3EFC7FA7">
            <w:pPr>
              <w:rPr>
                <w:rFonts w:hint="eastAsia"/>
                <w:sz w:val="24"/>
              </w:rPr>
            </w:pPr>
          </w:p>
        </w:tc>
        <w:tc>
          <w:tcPr>
            <w:tcW w:w="850" w:type="dxa"/>
            <w:noWrap w:val="0"/>
            <w:vAlign w:val="top"/>
          </w:tcPr>
          <w:p w14:paraId="15D2C82D">
            <w:pPr>
              <w:rPr>
                <w:rFonts w:hint="eastAsia"/>
                <w:sz w:val="24"/>
              </w:rPr>
            </w:pPr>
          </w:p>
        </w:tc>
        <w:tc>
          <w:tcPr>
            <w:tcW w:w="425" w:type="dxa"/>
            <w:noWrap w:val="0"/>
            <w:vAlign w:val="top"/>
          </w:tcPr>
          <w:p w14:paraId="3C965CAC">
            <w:pPr>
              <w:rPr>
                <w:rFonts w:hint="eastAsia"/>
                <w:sz w:val="24"/>
              </w:rPr>
            </w:pPr>
          </w:p>
        </w:tc>
        <w:tc>
          <w:tcPr>
            <w:tcW w:w="426" w:type="dxa"/>
            <w:noWrap w:val="0"/>
            <w:vAlign w:val="top"/>
          </w:tcPr>
          <w:p w14:paraId="039E7FB8">
            <w:pPr>
              <w:rPr>
                <w:rFonts w:hint="eastAsia"/>
                <w:sz w:val="24"/>
              </w:rPr>
            </w:pPr>
          </w:p>
        </w:tc>
        <w:tc>
          <w:tcPr>
            <w:tcW w:w="425" w:type="dxa"/>
            <w:noWrap w:val="0"/>
            <w:vAlign w:val="top"/>
          </w:tcPr>
          <w:p w14:paraId="44147EC9">
            <w:pPr>
              <w:rPr>
                <w:rFonts w:hint="eastAsia"/>
                <w:sz w:val="24"/>
              </w:rPr>
            </w:pPr>
          </w:p>
        </w:tc>
        <w:tc>
          <w:tcPr>
            <w:tcW w:w="425" w:type="dxa"/>
            <w:noWrap w:val="0"/>
            <w:vAlign w:val="top"/>
          </w:tcPr>
          <w:p w14:paraId="094A4D99">
            <w:pPr>
              <w:rPr>
                <w:rFonts w:hint="eastAsia"/>
                <w:sz w:val="24"/>
              </w:rPr>
            </w:pPr>
          </w:p>
        </w:tc>
        <w:tc>
          <w:tcPr>
            <w:tcW w:w="425" w:type="dxa"/>
            <w:noWrap w:val="0"/>
            <w:vAlign w:val="top"/>
          </w:tcPr>
          <w:p w14:paraId="635E0F80">
            <w:pPr>
              <w:rPr>
                <w:rFonts w:hint="eastAsia"/>
                <w:sz w:val="24"/>
              </w:rPr>
            </w:pPr>
          </w:p>
        </w:tc>
        <w:tc>
          <w:tcPr>
            <w:tcW w:w="426" w:type="dxa"/>
            <w:noWrap w:val="0"/>
            <w:vAlign w:val="top"/>
          </w:tcPr>
          <w:p w14:paraId="7D3A16B9">
            <w:pPr>
              <w:rPr>
                <w:rFonts w:hint="eastAsia"/>
                <w:sz w:val="24"/>
              </w:rPr>
            </w:pPr>
          </w:p>
        </w:tc>
        <w:tc>
          <w:tcPr>
            <w:tcW w:w="708" w:type="dxa"/>
            <w:noWrap w:val="0"/>
            <w:vAlign w:val="top"/>
          </w:tcPr>
          <w:p w14:paraId="6A14D12E">
            <w:pPr>
              <w:rPr>
                <w:rFonts w:hint="eastAsia"/>
                <w:sz w:val="24"/>
              </w:rPr>
            </w:pPr>
          </w:p>
        </w:tc>
        <w:tc>
          <w:tcPr>
            <w:tcW w:w="851" w:type="dxa"/>
            <w:noWrap w:val="0"/>
            <w:vAlign w:val="top"/>
          </w:tcPr>
          <w:p w14:paraId="5E6584EA">
            <w:pPr>
              <w:rPr>
                <w:rFonts w:hint="eastAsia"/>
                <w:sz w:val="24"/>
              </w:rPr>
            </w:pPr>
          </w:p>
        </w:tc>
        <w:tc>
          <w:tcPr>
            <w:tcW w:w="425" w:type="dxa"/>
            <w:noWrap w:val="0"/>
            <w:vAlign w:val="top"/>
          </w:tcPr>
          <w:p w14:paraId="09821D71">
            <w:pPr>
              <w:rPr>
                <w:rFonts w:hint="eastAsia"/>
                <w:sz w:val="24"/>
              </w:rPr>
            </w:pPr>
          </w:p>
        </w:tc>
        <w:tc>
          <w:tcPr>
            <w:tcW w:w="425" w:type="dxa"/>
            <w:noWrap w:val="0"/>
            <w:vAlign w:val="top"/>
          </w:tcPr>
          <w:p w14:paraId="6920F17D">
            <w:pPr>
              <w:rPr>
                <w:rFonts w:hint="eastAsia"/>
                <w:sz w:val="24"/>
              </w:rPr>
            </w:pPr>
          </w:p>
        </w:tc>
        <w:tc>
          <w:tcPr>
            <w:tcW w:w="426" w:type="dxa"/>
            <w:noWrap w:val="0"/>
            <w:vAlign w:val="top"/>
          </w:tcPr>
          <w:p w14:paraId="01516147">
            <w:pPr>
              <w:rPr>
                <w:rFonts w:hint="eastAsia"/>
                <w:sz w:val="24"/>
              </w:rPr>
            </w:pPr>
          </w:p>
        </w:tc>
        <w:tc>
          <w:tcPr>
            <w:tcW w:w="425" w:type="dxa"/>
            <w:noWrap w:val="0"/>
            <w:vAlign w:val="top"/>
          </w:tcPr>
          <w:p w14:paraId="132011F1">
            <w:pPr>
              <w:rPr>
                <w:rFonts w:hint="eastAsia"/>
                <w:sz w:val="24"/>
              </w:rPr>
            </w:pPr>
          </w:p>
        </w:tc>
        <w:tc>
          <w:tcPr>
            <w:tcW w:w="425" w:type="dxa"/>
            <w:noWrap w:val="0"/>
            <w:vAlign w:val="top"/>
          </w:tcPr>
          <w:p w14:paraId="39676884">
            <w:pPr>
              <w:rPr>
                <w:rFonts w:hint="eastAsia"/>
                <w:sz w:val="24"/>
              </w:rPr>
            </w:pPr>
          </w:p>
        </w:tc>
        <w:tc>
          <w:tcPr>
            <w:tcW w:w="851" w:type="dxa"/>
            <w:noWrap w:val="0"/>
            <w:vAlign w:val="top"/>
          </w:tcPr>
          <w:p w14:paraId="33F50720">
            <w:pPr>
              <w:rPr>
                <w:rFonts w:hint="eastAsia"/>
                <w:sz w:val="24"/>
              </w:rPr>
            </w:pPr>
          </w:p>
        </w:tc>
        <w:tc>
          <w:tcPr>
            <w:tcW w:w="425" w:type="dxa"/>
            <w:noWrap w:val="0"/>
            <w:vAlign w:val="top"/>
          </w:tcPr>
          <w:p w14:paraId="5DB97576">
            <w:pPr>
              <w:rPr>
                <w:rFonts w:hint="eastAsia"/>
                <w:sz w:val="24"/>
              </w:rPr>
            </w:pPr>
          </w:p>
        </w:tc>
        <w:tc>
          <w:tcPr>
            <w:tcW w:w="567" w:type="dxa"/>
            <w:noWrap w:val="0"/>
            <w:vAlign w:val="top"/>
          </w:tcPr>
          <w:p w14:paraId="0B4674E1">
            <w:pPr>
              <w:rPr>
                <w:rFonts w:hint="eastAsia"/>
                <w:sz w:val="24"/>
              </w:rPr>
            </w:pPr>
          </w:p>
        </w:tc>
        <w:tc>
          <w:tcPr>
            <w:tcW w:w="850" w:type="dxa"/>
            <w:noWrap w:val="0"/>
            <w:vAlign w:val="top"/>
          </w:tcPr>
          <w:p w14:paraId="51BCF61D">
            <w:pPr>
              <w:rPr>
                <w:rFonts w:hint="eastAsia"/>
                <w:sz w:val="24"/>
              </w:rPr>
            </w:pPr>
          </w:p>
        </w:tc>
        <w:tc>
          <w:tcPr>
            <w:tcW w:w="426" w:type="dxa"/>
            <w:noWrap w:val="0"/>
            <w:vAlign w:val="top"/>
          </w:tcPr>
          <w:p w14:paraId="0254B31A">
            <w:pPr>
              <w:rPr>
                <w:rFonts w:hint="eastAsia"/>
                <w:sz w:val="24"/>
              </w:rPr>
            </w:pPr>
          </w:p>
        </w:tc>
        <w:tc>
          <w:tcPr>
            <w:tcW w:w="425" w:type="dxa"/>
            <w:noWrap w:val="0"/>
            <w:vAlign w:val="top"/>
          </w:tcPr>
          <w:p w14:paraId="6D180CED">
            <w:pPr>
              <w:rPr>
                <w:rFonts w:hint="eastAsia"/>
                <w:sz w:val="24"/>
              </w:rPr>
            </w:pPr>
          </w:p>
        </w:tc>
        <w:tc>
          <w:tcPr>
            <w:tcW w:w="425" w:type="dxa"/>
            <w:noWrap w:val="0"/>
            <w:vAlign w:val="top"/>
          </w:tcPr>
          <w:p w14:paraId="0D985F0E">
            <w:pPr>
              <w:rPr>
                <w:rFonts w:hint="eastAsia"/>
                <w:sz w:val="24"/>
              </w:rPr>
            </w:pPr>
          </w:p>
        </w:tc>
        <w:tc>
          <w:tcPr>
            <w:tcW w:w="709" w:type="dxa"/>
            <w:noWrap w:val="0"/>
            <w:vAlign w:val="top"/>
          </w:tcPr>
          <w:p w14:paraId="7B4FEB9F">
            <w:pPr>
              <w:rPr>
                <w:rFonts w:hint="eastAsia"/>
                <w:sz w:val="24"/>
              </w:rPr>
            </w:pPr>
          </w:p>
        </w:tc>
        <w:tc>
          <w:tcPr>
            <w:tcW w:w="850" w:type="dxa"/>
            <w:noWrap w:val="0"/>
            <w:vAlign w:val="top"/>
          </w:tcPr>
          <w:p w14:paraId="50A1909B">
            <w:pPr>
              <w:rPr>
                <w:rFonts w:hint="eastAsia"/>
                <w:sz w:val="24"/>
              </w:rPr>
            </w:pPr>
          </w:p>
        </w:tc>
        <w:tc>
          <w:tcPr>
            <w:tcW w:w="709" w:type="dxa"/>
            <w:noWrap w:val="0"/>
            <w:vAlign w:val="top"/>
          </w:tcPr>
          <w:p w14:paraId="2E4621CD">
            <w:pPr>
              <w:rPr>
                <w:rFonts w:hint="eastAsia"/>
                <w:sz w:val="24"/>
              </w:rPr>
            </w:pPr>
          </w:p>
        </w:tc>
        <w:tc>
          <w:tcPr>
            <w:tcW w:w="567" w:type="dxa"/>
            <w:noWrap w:val="0"/>
            <w:vAlign w:val="top"/>
          </w:tcPr>
          <w:p w14:paraId="7B6C81F4">
            <w:pPr>
              <w:rPr>
                <w:rFonts w:hint="eastAsia"/>
                <w:sz w:val="24"/>
              </w:rPr>
            </w:pPr>
          </w:p>
        </w:tc>
        <w:tc>
          <w:tcPr>
            <w:tcW w:w="567" w:type="dxa"/>
            <w:noWrap w:val="0"/>
            <w:vAlign w:val="top"/>
          </w:tcPr>
          <w:p w14:paraId="3D77BEBD">
            <w:pPr>
              <w:rPr>
                <w:rFonts w:hint="eastAsia"/>
                <w:sz w:val="24"/>
              </w:rPr>
            </w:pPr>
          </w:p>
        </w:tc>
      </w:tr>
      <w:tr w14:paraId="7203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0A5B93F">
            <w:pPr>
              <w:rPr>
                <w:rFonts w:hint="eastAsia"/>
                <w:sz w:val="24"/>
              </w:rPr>
            </w:pPr>
          </w:p>
        </w:tc>
        <w:tc>
          <w:tcPr>
            <w:tcW w:w="567" w:type="dxa"/>
            <w:noWrap w:val="0"/>
            <w:vAlign w:val="top"/>
          </w:tcPr>
          <w:p w14:paraId="0CF426A4">
            <w:pPr>
              <w:rPr>
                <w:rFonts w:hint="eastAsia"/>
                <w:sz w:val="24"/>
              </w:rPr>
            </w:pPr>
          </w:p>
        </w:tc>
        <w:tc>
          <w:tcPr>
            <w:tcW w:w="425" w:type="dxa"/>
            <w:noWrap w:val="0"/>
            <w:vAlign w:val="top"/>
          </w:tcPr>
          <w:p w14:paraId="249F2A92">
            <w:pPr>
              <w:rPr>
                <w:rFonts w:hint="eastAsia"/>
                <w:sz w:val="24"/>
              </w:rPr>
            </w:pPr>
          </w:p>
        </w:tc>
        <w:tc>
          <w:tcPr>
            <w:tcW w:w="425" w:type="dxa"/>
            <w:noWrap w:val="0"/>
            <w:vAlign w:val="top"/>
          </w:tcPr>
          <w:p w14:paraId="09214257">
            <w:pPr>
              <w:rPr>
                <w:rFonts w:hint="eastAsia"/>
                <w:sz w:val="24"/>
              </w:rPr>
            </w:pPr>
          </w:p>
        </w:tc>
        <w:tc>
          <w:tcPr>
            <w:tcW w:w="426" w:type="dxa"/>
            <w:noWrap w:val="0"/>
            <w:vAlign w:val="top"/>
          </w:tcPr>
          <w:p w14:paraId="02571FF8">
            <w:pPr>
              <w:rPr>
                <w:rFonts w:hint="eastAsia"/>
                <w:sz w:val="24"/>
              </w:rPr>
            </w:pPr>
          </w:p>
        </w:tc>
        <w:tc>
          <w:tcPr>
            <w:tcW w:w="425" w:type="dxa"/>
            <w:noWrap w:val="0"/>
            <w:vAlign w:val="top"/>
          </w:tcPr>
          <w:p w14:paraId="46F53BA0">
            <w:pPr>
              <w:rPr>
                <w:rFonts w:hint="eastAsia"/>
                <w:sz w:val="24"/>
              </w:rPr>
            </w:pPr>
          </w:p>
        </w:tc>
        <w:tc>
          <w:tcPr>
            <w:tcW w:w="425" w:type="dxa"/>
            <w:noWrap w:val="0"/>
            <w:vAlign w:val="top"/>
          </w:tcPr>
          <w:p w14:paraId="075F7B21">
            <w:pPr>
              <w:rPr>
                <w:rFonts w:hint="eastAsia"/>
                <w:sz w:val="24"/>
              </w:rPr>
            </w:pPr>
          </w:p>
        </w:tc>
        <w:tc>
          <w:tcPr>
            <w:tcW w:w="425" w:type="dxa"/>
            <w:noWrap w:val="0"/>
            <w:vAlign w:val="top"/>
          </w:tcPr>
          <w:p w14:paraId="25A1F141">
            <w:pPr>
              <w:rPr>
                <w:rFonts w:hint="eastAsia"/>
                <w:sz w:val="24"/>
              </w:rPr>
            </w:pPr>
          </w:p>
        </w:tc>
        <w:tc>
          <w:tcPr>
            <w:tcW w:w="426" w:type="dxa"/>
            <w:noWrap w:val="0"/>
            <w:vAlign w:val="top"/>
          </w:tcPr>
          <w:p w14:paraId="6BE8B198">
            <w:pPr>
              <w:rPr>
                <w:rFonts w:hint="eastAsia"/>
                <w:sz w:val="24"/>
              </w:rPr>
            </w:pPr>
          </w:p>
        </w:tc>
        <w:tc>
          <w:tcPr>
            <w:tcW w:w="425" w:type="dxa"/>
            <w:noWrap w:val="0"/>
            <w:vAlign w:val="top"/>
          </w:tcPr>
          <w:p w14:paraId="5F4C4631">
            <w:pPr>
              <w:rPr>
                <w:rFonts w:hint="eastAsia"/>
                <w:sz w:val="24"/>
              </w:rPr>
            </w:pPr>
          </w:p>
        </w:tc>
        <w:tc>
          <w:tcPr>
            <w:tcW w:w="425" w:type="dxa"/>
            <w:noWrap w:val="0"/>
            <w:vAlign w:val="top"/>
          </w:tcPr>
          <w:p w14:paraId="257783C5">
            <w:pPr>
              <w:rPr>
                <w:rFonts w:hint="eastAsia"/>
                <w:sz w:val="24"/>
              </w:rPr>
            </w:pPr>
          </w:p>
        </w:tc>
        <w:tc>
          <w:tcPr>
            <w:tcW w:w="425" w:type="dxa"/>
            <w:noWrap w:val="0"/>
            <w:vAlign w:val="top"/>
          </w:tcPr>
          <w:p w14:paraId="7AEB3946">
            <w:pPr>
              <w:rPr>
                <w:rFonts w:hint="eastAsia"/>
                <w:sz w:val="24"/>
              </w:rPr>
            </w:pPr>
          </w:p>
        </w:tc>
        <w:tc>
          <w:tcPr>
            <w:tcW w:w="426" w:type="dxa"/>
            <w:noWrap w:val="0"/>
            <w:vAlign w:val="top"/>
          </w:tcPr>
          <w:p w14:paraId="644EA085">
            <w:pPr>
              <w:rPr>
                <w:rFonts w:hint="eastAsia"/>
                <w:sz w:val="24"/>
              </w:rPr>
            </w:pPr>
          </w:p>
        </w:tc>
        <w:tc>
          <w:tcPr>
            <w:tcW w:w="425" w:type="dxa"/>
            <w:noWrap w:val="0"/>
            <w:vAlign w:val="top"/>
          </w:tcPr>
          <w:p w14:paraId="462DA7AE">
            <w:pPr>
              <w:rPr>
                <w:rFonts w:hint="eastAsia"/>
                <w:sz w:val="24"/>
              </w:rPr>
            </w:pPr>
          </w:p>
        </w:tc>
        <w:tc>
          <w:tcPr>
            <w:tcW w:w="425" w:type="dxa"/>
            <w:noWrap w:val="0"/>
            <w:vAlign w:val="top"/>
          </w:tcPr>
          <w:p w14:paraId="5D895474">
            <w:pPr>
              <w:rPr>
                <w:rFonts w:hint="eastAsia"/>
                <w:sz w:val="24"/>
              </w:rPr>
            </w:pPr>
          </w:p>
        </w:tc>
        <w:tc>
          <w:tcPr>
            <w:tcW w:w="851" w:type="dxa"/>
            <w:noWrap w:val="0"/>
            <w:vAlign w:val="top"/>
          </w:tcPr>
          <w:p w14:paraId="45EEA4FF">
            <w:pPr>
              <w:rPr>
                <w:rFonts w:hint="eastAsia"/>
                <w:sz w:val="24"/>
              </w:rPr>
            </w:pPr>
          </w:p>
        </w:tc>
        <w:tc>
          <w:tcPr>
            <w:tcW w:w="850" w:type="dxa"/>
            <w:noWrap w:val="0"/>
            <w:vAlign w:val="top"/>
          </w:tcPr>
          <w:p w14:paraId="6838090E">
            <w:pPr>
              <w:rPr>
                <w:rFonts w:hint="eastAsia"/>
                <w:sz w:val="24"/>
              </w:rPr>
            </w:pPr>
          </w:p>
        </w:tc>
        <w:tc>
          <w:tcPr>
            <w:tcW w:w="425" w:type="dxa"/>
            <w:noWrap w:val="0"/>
            <w:vAlign w:val="top"/>
          </w:tcPr>
          <w:p w14:paraId="58FFD861">
            <w:pPr>
              <w:rPr>
                <w:rFonts w:hint="eastAsia"/>
                <w:sz w:val="24"/>
              </w:rPr>
            </w:pPr>
          </w:p>
        </w:tc>
        <w:tc>
          <w:tcPr>
            <w:tcW w:w="426" w:type="dxa"/>
            <w:noWrap w:val="0"/>
            <w:vAlign w:val="top"/>
          </w:tcPr>
          <w:p w14:paraId="3D7248EE">
            <w:pPr>
              <w:rPr>
                <w:rFonts w:hint="eastAsia"/>
                <w:sz w:val="24"/>
              </w:rPr>
            </w:pPr>
          </w:p>
        </w:tc>
        <w:tc>
          <w:tcPr>
            <w:tcW w:w="425" w:type="dxa"/>
            <w:noWrap w:val="0"/>
            <w:vAlign w:val="top"/>
          </w:tcPr>
          <w:p w14:paraId="0D8E63B7">
            <w:pPr>
              <w:rPr>
                <w:rFonts w:hint="eastAsia"/>
                <w:sz w:val="24"/>
              </w:rPr>
            </w:pPr>
          </w:p>
        </w:tc>
        <w:tc>
          <w:tcPr>
            <w:tcW w:w="425" w:type="dxa"/>
            <w:noWrap w:val="0"/>
            <w:vAlign w:val="top"/>
          </w:tcPr>
          <w:p w14:paraId="45F7E528">
            <w:pPr>
              <w:rPr>
                <w:rFonts w:hint="eastAsia"/>
                <w:sz w:val="24"/>
              </w:rPr>
            </w:pPr>
          </w:p>
        </w:tc>
        <w:tc>
          <w:tcPr>
            <w:tcW w:w="425" w:type="dxa"/>
            <w:noWrap w:val="0"/>
            <w:vAlign w:val="top"/>
          </w:tcPr>
          <w:p w14:paraId="6E53E126">
            <w:pPr>
              <w:rPr>
                <w:rFonts w:hint="eastAsia"/>
                <w:sz w:val="24"/>
              </w:rPr>
            </w:pPr>
          </w:p>
        </w:tc>
        <w:tc>
          <w:tcPr>
            <w:tcW w:w="426" w:type="dxa"/>
            <w:noWrap w:val="0"/>
            <w:vAlign w:val="top"/>
          </w:tcPr>
          <w:p w14:paraId="1C8920D8">
            <w:pPr>
              <w:rPr>
                <w:rFonts w:hint="eastAsia"/>
                <w:sz w:val="24"/>
              </w:rPr>
            </w:pPr>
          </w:p>
        </w:tc>
        <w:tc>
          <w:tcPr>
            <w:tcW w:w="708" w:type="dxa"/>
            <w:noWrap w:val="0"/>
            <w:vAlign w:val="top"/>
          </w:tcPr>
          <w:p w14:paraId="518C49AD">
            <w:pPr>
              <w:rPr>
                <w:rFonts w:hint="eastAsia"/>
                <w:sz w:val="24"/>
              </w:rPr>
            </w:pPr>
          </w:p>
        </w:tc>
        <w:tc>
          <w:tcPr>
            <w:tcW w:w="851" w:type="dxa"/>
            <w:noWrap w:val="0"/>
            <w:vAlign w:val="top"/>
          </w:tcPr>
          <w:p w14:paraId="072BB2D8">
            <w:pPr>
              <w:rPr>
                <w:rFonts w:hint="eastAsia"/>
                <w:sz w:val="24"/>
              </w:rPr>
            </w:pPr>
          </w:p>
        </w:tc>
        <w:tc>
          <w:tcPr>
            <w:tcW w:w="425" w:type="dxa"/>
            <w:noWrap w:val="0"/>
            <w:vAlign w:val="top"/>
          </w:tcPr>
          <w:p w14:paraId="57FB232C">
            <w:pPr>
              <w:rPr>
                <w:rFonts w:hint="eastAsia"/>
                <w:sz w:val="24"/>
              </w:rPr>
            </w:pPr>
          </w:p>
        </w:tc>
        <w:tc>
          <w:tcPr>
            <w:tcW w:w="425" w:type="dxa"/>
            <w:noWrap w:val="0"/>
            <w:vAlign w:val="top"/>
          </w:tcPr>
          <w:p w14:paraId="28916968">
            <w:pPr>
              <w:rPr>
                <w:rFonts w:hint="eastAsia"/>
                <w:sz w:val="24"/>
              </w:rPr>
            </w:pPr>
          </w:p>
        </w:tc>
        <w:tc>
          <w:tcPr>
            <w:tcW w:w="426" w:type="dxa"/>
            <w:noWrap w:val="0"/>
            <w:vAlign w:val="top"/>
          </w:tcPr>
          <w:p w14:paraId="38C9B1FA">
            <w:pPr>
              <w:rPr>
                <w:rFonts w:hint="eastAsia"/>
                <w:sz w:val="24"/>
              </w:rPr>
            </w:pPr>
          </w:p>
        </w:tc>
        <w:tc>
          <w:tcPr>
            <w:tcW w:w="425" w:type="dxa"/>
            <w:noWrap w:val="0"/>
            <w:vAlign w:val="top"/>
          </w:tcPr>
          <w:p w14:paraId="46F8C98C">
            <w:pPr>
              <w:rPr>
                <w:rFonts w:hint="eastAsia"/>
                <w:sz w:val="24"/>
              </w:rPr>
            </w:pPr>
          </w:p>
        </w:tc>
        <w:tc>
          <w:tcPr>
            <w:tcW w:w="425" w:type="dxa"/>
            <w:noWrap w:val="0"/>
            <w:vAlign w:val="top"/>
          </w:tcPr>
          <w:p w14:paraId="2EF70B80">
            <w:pPr>
              <w:rPr>
                <w:rFonts w:hint="eastAsia"/>
                <w:sz w:val="24"/>
              </w:rPr>
            </w:pPr>
          </w:p>
        </w:tc>
        <w:tc>
          <w:tcPr>
            <w:tcW w:w="851" w:type="dxa"/>
            <w:noWrap w:val="0"/>
            <w:vAlign w:val="top"/>
          </w:tcPr>
          <w:p w14:paraId="33CA7D03">
            <w:pPr>
              <w:rPr>
                <w:rFonts w:hint="eastAsia"/>
                <w:sz w:val="24"/>
              </w:rPr>
            </w:pPr>
          </w:p>
        </w:tc>
        <w:tc>
          <w:tcPr>
            <w:tcW w:w="425" w:type="dxa"/>
            <w:noWrap w:val="0"/>
            <w:vAlign w:val="top"/>
          </w:tcPr>
          <w:p w14:paraId="644F88FF">
            <w:pPr>
              <w:rPr>
                <w:rFonts w:hint="eastAsia"/>
                <w:sz w:val="24"/>
              </w:rPr>
            </w:pPr>
          </w:p>
        </w:tc>
        <w:tc>
          <w:tcPr>
            <w:tcW w:w="567" w:type="dxa"/>
            <w:noWrap w:val="0"/>
            <w:vAlign w:val="top"/>
          </w:tcPr>
          <w:p w14:paraId="787ACD59">
            <w:pPr>
              <w:rPr>
                <w:rFonts w:hint="eastAsia"/>
                <w:sz w:val="24"/>
              </w:rPr>
            </w:pPr>
          </w:p>
        </w:tc>
        <w:tc>
          <w:tcPr>
            <w:tcW w:w="850" w:type="dxa"/>
            <w:noWrap w:val="0"/>
            <w:vAlign w:val="top"/>
          </w:tcPr>
          <w:p w14:paraId="6DB89B4F">
            <w:pPr>
              <w:rPr>
                <w:rFonts w:hint="eastAsia"/>
                <w:sz w:val="24"/>
              </w:rPr>
            </w:pPr>
          </w:p>
        </w:tc>
        <w:tc>
          <w:tcPr>
            <w:tcW w:w="426" w:type="dxa"/>
            <w:noWrap w:val="0"/>
            <w:vAlign w:val="top"/>
          </w:tcPr>
          <w:p w14:paraId="7AFFD0BF">
            <w:pPr>
              <w:rPr>
                <w:rFonts w:hint="eastAsia"/>
                <w:sz w:val="24"/>
              </w:rPr>
            </w:pPr>
          </w:p>
        </w:tc>
        <w:tc>
          <w:tcPr>
            <w:tcW w:w="425" w:type="dxa"/>
            <w:noWrap w:val="0"/>
            <w:vAlign w:val="top"/>
          </w:tcPr>
          <w:p w14:paraId="3154EE7B">
            <w:pPr>
              <w:rPr>
                <w:rFonts w:hint="eastAsia"/>
                <w:sz w:val="24"/>
              </w:rPr>
            </w:pPr>
          </w:p>
        </w:tc>
        <w:tc>
          <w:tcPr>
            <w:tcW w:w="425" w:type="dxa"/>
            <w:noWrap w:val="0"/>
            <w:vAlign w:val="top"/>
          </w:tcPr>
          <w:p w14:paraId="04747E57">
            <w:pPr>
              <w:rPr>
                <w:rFonts w:hint="eastAsia"/>
                <w:sz w:val="24"/>
              </w:rPr>
            </w:pPr>
          </w:p>
        </w:tc>
        <w:tc>
          <w:tcPr>
            <w:tcW w:w="709" w:type="dxa"/>
            <w:noWrap w:val="0"/>
            <w:vAlign w:val="top"/>
          </w:tcPr>
          <w:p w14:paraId="49DE72CA">
            <w:pPr>
              <w:rPr>
                <w:rFonts w:hint="eastAsia"/>
                <w:sz w:val="24"/>
              </w:rPr>
            </w:pPr>
          </w:p>
        </w:tc>
        <w:tc>
          <w:tcPr>
            <w:tcW w:w="850" w:type="dxa"/>
            <w:noWrap w:val="0"/>
            <w:vAlign w:val="top"/>
          </w:tcPr>
          <w:p w14:paraId="78976AEB">
            <w:pPr>
              <w:rPr>
                <w:rFonts w:hint="eastAsia"/>
                <w:sz w:val="24"/>
              </w:rPr>
            </w:pPr>
          </w:p>
        </w:tc>
        <w:tc>
          <w:tcPr>
            <w:tcW w:w="709" w:type="dxa"/>
            <w:noWrap w:val="0"/>
            <w:vAlign w:val="top"/>
          </w:tcPr>
          <w:p w14:paraId="51AFA879">
            <w:pPr>
              <w:rPr>
                <w:rFonts w:hint="eastAsia"/>
                <w:sz w:val="24"/>
              </w:rPr>
            </w:pPr>
          </w:p>
        </w:tc>
        <w:tc>
          <w:tcPr>
            <w:tcW w:w="567" w:type="dxa"/>
            <w:noWrap w:val="0"/>
            <w:vAlign w:val="top"/>
          </w:tcPr>
          <w:p w14:paraId="77C72064">
            <w:pPr>
              <w:rPr>
                <w:rFonts w:hint="eastAsia"/>
                <w:sz w:val="24"/>
              </w:rPr>
            </w:pPr>
          </w:p>
        </w:tc>
        <w:tc>
          <w:tcPr>
            <w:tcW w:w="567" w:type="dxa"/>
            <w:noWrap w:val="0"/>
            <w:vAlign w:val="top"/>
          </w:tcPr>
          <w:p w14:paraId="2DC094FD">
            <w:pPr>
              <w:rPr>
                <w:rFonts w:hint="eastAsia"/>
                <w:sz w:val="24"/>
              </w:rPr>
            </w:pPr>
          </w:p>
        </w:tc>
      </w:tr>
    </w:tbl>
    <w:p w14:paraId="13336EBC"/>
    <w:p w14:paraId="30603129">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lang w:val="en-US" w:eastAsia="zh-CN"/>
        </w:rPr>
      </w:pPr>
      <w:r>
        <w:rPr>
          <w:rFonts w:hint="eastAsia" w:ascii="宋体" w:hAnsi="宋体" w:eastAsia="宋体" w:cs="宋体"/>
          <w:kern w:val="2"/>
          <w:sz w:val="21"/>
          <w:szCs w:val="21"/>
          <w:lang w:val="en-US" w:eastAsia="zh-CN" w:bidi="ar"/>
        </w:rPr>
        <w:t>注：</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、此表每班测评打分后按得分名次从高到低填写</w:t>
      </w: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、此表一份三份，一份报学生工作部审核、一份院学生工作办存档、一份班级公布、备查。</w:t>
      </w:r>
    </w:p>
    <w:sectPr>
      <w:headerReference r:id="rId5" w:type="default"/>
      <w:footerReference r:id="rId6" w:type="default"/>
      <w:pgSz w:w="23811" w:h="16838" w:orient="landscape"/>
      <w:pgMar w:top="454" w:right="1134" w:bottom="454" w:left="1134" w:header="0" w:footer="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FEC1F">
    <w:pPr>
      <w:pStyle w:val="4"/>
      <w:tabs>
        <w:tab w:val="center" w:pos="4153"/>
        <w:tab w:val="right" w:pos="8306"/>
        <w:tab w:val="clear" w:pos="4140"/>
        <w:tab w:val="clear" w:pos="8300"/>
      </w:tabs>
      <w:jc w:val="center"/>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BFE5">
    <w:pPr>
      <w:pStyle w:val="4"/>
      <w:tabs>
        <w:tab w:val="center" w:pos="4153"/>
        <w:tab w:val="right" w:pos="8306"/>
        <w:tab w:val="clear" w:pos="4140"/>
        <w:tab w:val="clear" w:pos="8300"/>
      </w:tabs>
      <w:jc w:val="center"/>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4739F">
    <w:pPr>
      <w:widowControl/>
      <w:jc w:val="left"/>
      <w:rPr>
        <w:rFonts w:hint="default" w:ascii="宋体" w:hAnsi="宋体" w:eastAsia="宋体" w:cs="宋体"/>
        <w:kern w:val="0"/>
        <w:sz w:val="24"/>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86013">
    <w:pPr>
      <w:widowControl/>
      <w:wordWrap w:val="0"/>
      <w:adjustRightInd w:val="0"/>
      <w:snapToGrid w:val="0"/>
      <w:spacing w:line="560" w:lineRule="exact"/>
      <w:jc w:val="left"/>
      <w:rPr>
        <w:rFonts w:hint="default" w:ascii="宋体" w:hAnsi="宋体" w:eastAsia="宋体" w:cs="宋体"/>
        <w:kern w:val="0"/>
        <w:sz w:val="24"/>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ZDNmMzdiMjdiYjdjMzYzOGU1NDdlNWNiOTg3ZjMifQ=="/>
  </w:docVars>
  <w:rsids>
    <w:rsidRoot w:val="00483C8C"/>
    <w:rsid w:val="000313E1"/>
    <w:rsid w:val="00090B96"/>
    <w:rsid w:val="000B5F75"/>
    <w:rsid w:val="000E3A62"/>
    <w:rsid w:val="000F49B2"/>
    <w:rsid w:val="001446A3"/>
    <w:rsid w:val="00155516"/>
    <w:rsid w:val="00156EC1"/>
    <w:rsid w:val="0016782F"/>
    <w:rsid w:val="00253885"/>
    <w:rsid w:val="00281382"/>
    <w:rsid w:val="002A732F"/>
    <w:rsid w:val="003212B1"/>
    <w:rsid w:val="00345E78"/>
    <w:rsid w:val="003F2428"/>
    <w:rsid w:val="0046000E"/>
    <w:rsid w:val="004771FA"/>
    <w:rsid w:val="00483C8C"/>
    <w:rsid w:val="00486349"/>
    <w:rsid w:val="004E464B"/>
    <w:rsid w:val="004F0E3B"/>
    <w:rsid w:val="004F5FF2"/>
    <w:rsid w:val="005B79FF"/>
    <w:rsid w:val="005C33AA"/>
    <w:rsid w:val="00654EBB"/>
    <w:rsid w:val="006A052A"/>
    <w:rsid w:val="006C3193"/>
    <w:rsid w:val="006D0C8E"/>
    <w:rsid w:val="00707828"/>
    <w:rsid w:val="0072586B"/>
    <w:rsid w:val="0073700C"/>
    <w:rsid w:val="007C1477"/>
    <w:rsid w:val="007E21E9"/>
    <w:rsid w:val="007E2BF1"/>
    <w:rsid w:val="007F2FE8"/>
    <w:rsid w:val="00840883"/>
    <w:rsid w:val="008424C8"/>
    <w:rsid w:val="00853EFA"/>
    <w:rsid w:val="008B121A"/>
    <w:rsid w:val="008B40DA"/>
    <w:rsid w:val="008B6887"/>
    <w:rsid w:val="008D1DC3"/>
    <w:rsid w:val="008E7578"/>
    <w:rsid w:val="0090735C"/>
    <w:rsid w:val="009154E5"/>
    <w:rsid w:val="00930554"/>
    <w:rsid w:val="009447EB"/>
    <w:rsid w:val="00996BA6"/>
    <w:rsid w:val="009A67D5"/>
    <w:rsid w:val="009D3002"/>
    <w:rsid w:val="009E26EE"/>
    <w:rsid w:val="00A87E61"/>
    <w:rsid w:val="00A96B48"/>
    <w:rsid w:val="00AB04BB"/>
    <w:rsid w:val="00B12AFC"/>
    <w:rsid w:val="00B235FE"/>
    <w:rsid w:val="00B7735D"/>
    <w:rsid w:val="00B93712"/>
    <w:rsid w:val="00BD791F"/>
    <w:rsid w:val="00C12BEC"/>
    <w:rsid w:val="00C17B61"/>
    <w:rsid w:val="00C32409"/>
    <w:rsid w:val="00C56DF1"/>
    <w:rsid w:val="00C90A9A"/>
    <w:rsid w:val="00DA6B07"/>
    <w:rsid w:val="00DC33EF"/>
    <w:rsid w:val="00DF5D8B"/>
    <w:rsid w:val="00E90927"/>
    <w:rsid w:val="00E90CF0"/>
    <w:rsid w:val="00EB4D25"/>
    <w:rsid w:val="00EB6DDF"/>
    <w:rsid w:val="00F03296"/>
    <w:rsid w:val="00F864F6"/>
    <w:rsid w:val="00FB49A7"/>
    <w:rsid w:val="00FB7529"/>
    <w:rsid w:val="00FB7941"/>
    <w:rsid w:val="05BE6CDA"/>
    <w:rsid w:val="0648365F"/>
    <w:rsid w:val="09153CCC"/>
    <w:rsid w:val="095F763D"/>
    <w:rsid w:val="0AE41BA8"/>
    <w:rsid w:val="0CA830A9"/>
    <w:rsid w:val="0D0C3638"/>
    <w:rsid w:val="0DE76C24"/>
    <w:rsid w:val="0E010CC3"/>
    <w:rsid w:val="0E6A4ABA"/>
    <w:rsid w:val="0EAA135B"/>
    <w:rsid w:val="0FF46710"/>
    <w:rsid w:val="10C55FD8"/>
    <w:rsid w:val="10E54EB3"/>
    <w:rsid w:val="121216B1"/>
    <w:rsid w:val="15695ACC"/>
    <w:rsid w:val="17EB3388"/>
    <w:rsid w:val="189B3AC2"/>
    <w:rsid w:val="1CD8224D"/>
    <w:rsid w:val="1EF34658"/>
    <w:rsid w:val="204E2175"/>
    <w:rsid w:val="22995516"/>
    <w:rsid w:val="22E15357"/>
    <w:rsid w:val="233F7E6C"/>
    <w:rsid w:val="25E31C6E"/>
    <w:rsid w:val="2609650F"/>
    <w:rsid w:val="27AC65CB"/>
    <w:rsid w:val="2ABE0808"/>
    <w:rsid w:val="2BB46F1D"/>
    <w:rsid w:val="2FBE5B93"/>
    <w:rsid w:val="32673AB6"/>
    <w:rsid w:val="32D87995"/>
    <w:rsid w:val="34264108"/>
    <w:rsid w:val="343B01DB"/>
    <w:rsid w:val="376C4B50"/>
    <w:rsid w:val="39CF5216"/>
    <w:rsid w:val="3AA840F1"/>
    <w:rsid w:val="3AB900AC"/>
    <w:rsid w:val="3EA66B99"/>
    <w:rsid w:val="3F874C1D"/>
    <w:rsid w:val="40520D87"/>
    <w:rsid w:val="40552625"/>
    <w:rsid w:val="415154E2"/>
    <w:rsid w:val="41B8730F"/>
    <w:rsid w:val="430345BA"/>
    <w:rsid w:val="43413334"/>
    <w:rsid w:val="442A08C6"/>
    <w:rsid w:val="449D0A3E"/>
    <w:rsid w:val="44C10289"/>
    <w:rsid w:val="46992DEA"/>
    <w:rsid w:val="46A9398E"/>
    <w:rsid w:val="47A0687C"/>
    <w:rsid w:val="485D651B"/>
    <w:rsid w:val="49A81A17"/>
    <w:rsid w:val="4AE2685D"/>
    <w:rsid w:val="4CE216E4"/>
    <w:rsid w:val="4DFC67D6"/>
    <w:rsid w:val="4E9B7D9D"/>
    <w:rsid w:val="50593A6B"/>
    <w:rsid w:val="536845DB"/>
    <w:rsid w:val="53FF33FF"/>
    <w:rsid w:val="54FE711A"/>
    <w:rsid w:val="560721BC"/>
    <w:rsid w:val="56674A08"/>
    <w:rsid w:val="58296419"/>
    <w:rsid w:val="5AF7506C"/>
    <w:rsid w:val="5E1831B8"/>
    <w:rsid w:val="613876CD"/>
    <w:rsid w:val="6149762F"/>
    <w:rsid w:val="61762607"/>
    <w:rsid w:val="647E75FB"/>
    <w:rsid w:val="65F146F7"/>
    <w:rsid w:val="66072241"/>
    <w:rsid w:val="67E64431"/>
    <w:rsid w:val="6A731776"/>
    <w:rsid w:val="6D2F407A"/>
    <w:rsid w:val="6DDD7845"/>
    <w:rsid w:val="6DF606F4"/>
    <w:rsid w:val="712B2DAA"/>
    <w:rsid w:val="714F4CEB"/>
    <w:rsid w:val="72FC3D28"/>
    <w:rsid w:val="7327134F"/>
    <w:rsid w:val="73C51294"/>
    <w:rsid w:val="77754D7F"/>
    <w:rsid w:val="78650950"/>
    <w:rsid w:val="7CD442F6"/>
    <w:rsid w:val="7D3E5C13"/>
    <w:rsid w:val="7E5356EF"/>
    <w:rsid w:val="7EE91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720" w:firstLineChars="300"/>
    </w:pPr>
    <w:rPr>
      <w:sz w:val="24"/>
    </w:rPr>
  </w:style>
  <w:style w:type="paragraph" w:styleId="4">
    <w:name w:val="footer"/>
    <w:basedOn w:val="1"/>
    <w:link w:val="10"/>
    <w:qFormat/>
    <w:uiPriority w:val="0"/>
    <w:pPr>
      <w:tabs>
        <w:tab w:val="center" w:pos="4140"/>
        <w:tab w:val="right" w:pos="8300"/>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2"/>
    <w:next w:val="1"/>
    <w:link w:val="11"/>
    <w:qFormat/>
    <w:uiPriority w:val="0"/>
    <w:pPr>
      <w:keepNext w:val="0"/>
      <w:keepLines w:val="0"/>
      <w:widowControl/>
      <w:autoSpaceDE w:val="0"/>
      <w:spacing w:before="0" w:beforeLines="50" w:after="0" w:afterLines="50" w:line="360" w:lineRule="auto"/>
      <w:jc w:val="center"/>
    </w:pPr>
    <w:rPr>
      <w:rFonts w:ascii="方正小标宋简体" w:hAnsi="方正小标宋简体" w:eastAsia="方正小标宋简体" w:cs="仿宋_GB2312"/>
      <w:b w:val="0"/>
      <w:bCs w:val="0"/>
      <w:kern w:val="0"/>
      <w:sz w:val="32"/>
      <w:szCs w:val="32"/>
    </w:rPr>
  </w:style>
  <w:style w:type="paragraph" w:styleId="9">
    <w:name w:val="List Paragraph"/>
    <w:basedOn w:val="1"/>
    <w:qFormat/>
    <w:uiPriority w:val="34"/>
    <w:pPr>
      <w:ind w:firstLine="420" w:firstLineChars="200"/>
    </w:pPr>
  </w:style>
  <w:style w:type="character" w:customStyle="1" w:styleId="10">
    <w:name w:val="页脚 字符"/>
    <w:basedOn w:val="8"/>
    <w:link w:val="4"/>
    <w:qFormat/>
    <w:uiPriority w:val="0"/>
    <w:rPr>
      <w:rFonts w:ascii="Times New Roman" w:hAnsi="Times New Roman" w:eastAsia="宋体" w:cs="Times New Roman"/>
      <w:sz w:val="18"/>
      <w:szCs w:val="18"/>
    </w:rPr>
  </w:style>
  <w:style w:type="character" w:customStyle="1" w:styleId="11">
    <w:name w:val="标题 字符"/>
    <w:basedOn w:val="8"/>
    <w:link w:val="6"/>
    <w:qFormat/>
    <w:uiPriority w:val="0"/>
    <w:rPr>
      <w:rFonts w:ascii="方正小标宋简体" w:hAnsi="方正小标宋简体" w:eastAsia="方正小标宋简体" w:cs="仿宋_GB2312"/>
      <w:kern w:val="0"/>
      <w:sz w:val="32"/>
      <w:szCs w:val="32"/>
    </w:rPr>
  </w:style>
  <w:style w:type="character" w:customStyle="1" w:styleId="12">
    <w:name w:val="标题 1 字符"/>
    <w:basedOn w:val="8"/>
    <w:link w:val="2"/>
    <w:qFormat/>
    <w:uiPriority w:val="9"/>
    <w:rPr>
      <w:rFonts w:ascii="Times New Roman" w:hAnsi="Times New Roman" w:eastAsia="宋体" w:cs="Times New Roman"/>
      <w:b/>
      <w:bCs/>
      <w:kern w:val="44"/>
      <w:sz w:val="44"/>
      <w:szCs w:val="44"/>
    </w:rPr>
  </w:style>
  <w:style w:type="character" w:customStyle="1" w:styleId="13">
    <w:name w:val="正文文本缩进 字符"/>
    <w:basedOn w:val="8"/>
    <w:link w:val="3"/>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6167</Words>
  <Characters>6463</Characters>
  <Lines>1</Lines>
  <Paragraphs>1</Paragraphs>
  <TotalTime>49</TotalTime>
  <ScaleCrop>false</ScaleCrop>
  <LinksUpToDate>false</LinksUpToDate>
  <CharactersWithSpaces>6708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2023-09-19T01:12:00Z</dcterms:created>
  <dc:creator>Administrator</dc:creator>
  <cp:lastModifiedBy>sky</cp:lastModifiedBy>
  <cp:lastPrinted>2023-09-28T03:36:00Z</cp:lastPrinted>
  <dcterms:modified xsi:type="dcterms:W3CDTF">2024-10-21T02:46:52Z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8ECFEDF68FC14AA68AD8157C11E2757B_13</vt:lpwstr>
  </property>
</Properties>
</file>